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F74E" w14:textId="1F2143C3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9A60E0">
        <w:rPr>
          <w:rFonts w:asciiTheme="minorHAnsi" w:hAnsiTheme="minorHAnsi" w:cstheme="minorHAnsi"/>
        </w:rPr>
        <w:t>057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9A60E0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9A60E0">
        <w:rPr>
          <w:rFonts w:asciiTheme="minorHAnsi" w:hAnsiTheme="minorHAnsi" w:cstheme="minorHAnsi"/>
        </w:rPr>
        <w:t>MAIO</w:t>
      </w:r>
      <w:r w:rsidR="009A42CB">
        <w:rPr>
          <w:rFonts w:asciiTheme="minorHAnsi" w:hAnsiTheme="minorHAnsi" w:cstheme="minorHAnsi"/>
        </w:rPr>
        <w:t xml:space="preserve"> DE 2023</w:t>
      </w:r>
    </w:p>
    <w:p w14:paraId="236E5DD4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C125678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468C2C3C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DE417D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B76EFF">
        <w:rPr>
          <w:rFonts w:asciiTheme="minorHAnsi" w:hAnsiTheme="minorHAnsi" w:cstheme="minorHAnsi"/>
          <w:sz w:val="22"/>
          <w:szCs w:val="22"/>
        </w:rPr>
        <w:t xml:space="preserve"> </w:t>
      </w:r>
      <w:r w:rsidR="00B76EFF" w:rsidRPr="00B76EFF">
        <w:rPr>
          <w:rFonts w:asciiTheme="minorHAnsi" w:hAnsiTheme="minorHAnsi" w:cstheme="minorHAnsi"/>
          <w:sz w:val="22"/>
          <w:szCs w:val="22"/>
        </w:rPr>
        <w:t>de Gerente de Fiscalização</w:t>
      </w:r>
      <w:r w:rsidR="0021538B" w:rsidRPr="000A09FF">
        <w:rPr>
          <w:rFonts w:asciiTheme="minorHAnsi" w:hAnsiTheme="minorHAnsi" w:cstheme="minorHAnsi"/>
          <w:sz w:val="22"/>
          <w:szCs w:val="22"/>
        </w:rPr>
        <w:t>.</w:t>
      </w:r>
    </w:p>
    <w:p w14:paraId="0A89D031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404ABD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24107E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33D84C7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F9F8CD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0FCA913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319C0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2F3CC45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441B3C" w14:textId="77777777" w:rsidR="0021538B" w:rsidRPr="009A60E0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9A60E0">
        <w:rPr>
          <w:rFonts w:asciiTheme="minorHAnsi" w:hAnsiTheme="minorHAnsi" w:cstheme="minorHAnsi"/>
          <w:b/>
          <w:bCs/>
        </w:rPr>
        <w:t>RESOLVE:</w:t>
      </w:r>
    </w:p>
    <w:p w14:paraId="54D5B56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9CD369" w14:textId="77777777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E417D">
        <w:rPr>
          <w:rFonts w:ascii="Calibri" w:hAnsi="Calibri" w:cs="Calibri"/>
        </w:rPr>
        <w:t>ANDRÉA BORBA PINHEIRO</w:t>
      </w:r>
      <w:r w:rsidR="002D1C80" w:rsidRPr="00DD64B5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98</w:t>
      </w:r>
      <w:r w:rsidR="002D1C80">
        <w:rPr>
          <w:rFonts w:ascii="Calibri" w:hAnsi="Calibri" w:cs="Calibri"/>
        </w:rPr>
        <w:t xml:space="preserve">, para exercer no período de </w:t>
      </w:r>
      <w:r w:rsidR="009A42CB">
        <w:rPr>
          <w:rFonts w:ascii="Calibri" w:hAnsi="Calibri" w:cs="Calibri"/>
        </w:rPr>
        <w:t>12</w:t>
      </w:r>
      <w:r w:rsidR="00EB5024">
        <w:rPr>
          <w:rFonts w:ascii="Calibri" w:hAnsi="Calibri" w:cs="Calibri"/>
        </w:rPr>
        <w:t xml:space="preserve"> de </w:t>
      </w:r>
      <w:r w:rsidR="00107948">
        <w:rPr>
          <w:rFonts w:ascii="Calibri" w:hAnsi="Calibri" w:cs="Calibri"/>
        </w:rPr>
        <w:t>j</w:t>
      </w:r>
      <w:r w:rsidR="009A42CB">
        <w:rPr>
          <w:rFonts w:ascii="Calibri" w:hAnsi="Calibri" w:cs="Calibri"/>
        </w:rPr>
        <w:t>unho</w:t>
      </w:r>
      <w:r w:rsidR="00672833">
        <w:rPr>
          <w:rFonts w:ascii="Calibri" w:hAnsi="Calibri" w:cs="Calibri"/>
        </w:rPr>
        <w:t xml:space="preserve"> de 202</w:t>
      </w:r>
      <w:r w:rsidR="00107948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9A42CB">
        <w:rPr>
          <w:rFonts w:ascii="Calibri" w:hAnsi="Calibri" w:cs="Calibri"/>
        </w:rPr>
        <w:t>25</w:t>
      </w:r>
      <w:r w:rsidR="00021153">
        <w:rPr>
          <w:rFonts w:ascii="Calibri" w:hAnsi="Calibri" w:cs="Calibri"/>
        </w:rPr>
        <w:t xml:space="preserve"> de </w:t>
      </w:r>
      <w:r w:rsidR="00107948">
        <w:rPr>
          <w:rFonts w:ascii="Calibri" w:hAnsi="Calibri" w:cs="Calibri"/>
        </w:rPr>
        <w:t>j</w:t>
      </w:r>
      <w:r w:rsidR="009A42CB">
        <w:rPr>
          <w:rFonts w:ascii="Calibri" w:hAnsi="Calibri" w:cs="Calibri"/>
        </w:rPr>
        <w:t>unho</w:t>
      </w:r>
      <w:r w:rsidR="00107948">
        <w:rPr>
          <w:rFonts w:ascii="Calibri" w:hAnsi="Calibri" w:cs="Calibri"/>
        </w:rPr>
        <w:t xml:space="preserve">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E417D">
        <w:rPr>
          <w:rFonts w:ascii="Calibri" w:hAnsi="Calibri" w:cs="Calibri"/>
        </w:rPr>
        <w:t>Gerente de Fiscalização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E417D">
        <w:rPr>
          <w:rFonts w:ascii="Calibri" w:hAnsi="Calibri" w:cs="Calibri"/>
        </w:rPr>
        <w:t>ORITZ ADRIANO ADAMS DE CAMPOS</w:t>
      </w:r>
      <w:r w:rsidR="002D1C80" w:rsidRPr="002D1C80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192.</w:t>
      </w:r>
    </w:p>
    <w:p w14:paraId="0C673652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6E9B8CB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6072AA7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026A7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BB9C98" w14:textId="4DFDD21F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9A60E0">
        <w:rPr>
          <w:rFonts w:asciiTheme="minorHAnsi" w:hAnsiTheme="minorHAnsi" w:cstheme="minorHAnsi"/>
        </w:rPr>
        <w:t>24</w:t>
      </w:r>
      <w:r w:rsidRPr="000A09FF">
        <w:rPr>
          <w:rFonts w:asciiTheme="minorHAnsi" w:hAnsiTheme="minorHAnsi" w:cstheme="minorHAnsi"/>
        </w:rPr>
        <w:t xml:space="preserve"> de </w:t>
      </w:r>
      <w:r w:rsidR="009A60E0">
        <w:rPr>
          <w:rFonts w:asciiTheme="minorHAnsi" w:hAnsiTheme="minorHAnsi" w:cstheme="minorHAnsi"/>
        </w:rPr>
        <w:t>maio</w:t>
      </w:r>
      <w:r w:rsidR="009A42CB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14:paraId="6D7337A0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829EF1B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C6D3EB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8D8CDC3" w14:textId="77777777" w:rsidR="009A60E0" w:rsidRPr="000A09FF" w:rsidRDefault="009A60E0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5BCDAFB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0929855C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7018" w14:textId="77777777" w:rsidR="00010A79" w:rsidRDefault="00010A79">
      <w:r>
        <w:separator/>
      </w:r>
    </w:p>
  </w:endnote>
  <w:endnote w:type="continuationSeparator" w:id="0">
    <w:p w14:paraId="5D5E5D80" w14:textId="77777777" w:rsidR="00010A79" w:rsidRDefault="0001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E071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361F3A6D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C64F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24687781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6BD492F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6AD683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DA6A" w14:textId="77777777" w:rsidR="00010A79" w:rsidRDefault="00010A79">
      <w:r>
        <w:separator/>
      </w:r>
    </w:p>
  </w:footnote>
  <w:footnote w:type="continuationSeparator" w:id="0">
    <w:p w14:paraId="06171834" w14:textId="77777777" w:rsidR="00010A79" w:rsidRDefault="0001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3A50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A51E881" wp14:editId="1351935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B8DB7A9" wp14:editId="46CBA66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2034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DBCDA93" wp14:editId="211A029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A79"/>
    <w:rsid w:val="0001110E"/>
    <w:rsid w:val="00012251"/>
    <w:rsid w:val="000178F0"/>
    <w:rsid w:val="00021153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07948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42CB"/>
    <w:rsid w:val="009A60E0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76EFF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3B49AD5"/>
  <w15:docId w15:val="{9E1207EA-A8FF-4CF6-8CB0-F01324F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9438-D28B-4A49-AD68-F46A0CA7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7</cp:revision>
  <cp:lastPrinted>2019-12-27T13:42:00Z</cp:lastPrinted>
  <dcterms:created xsi:type="dcterms:W3CDTF">2022-02-22T19:23:00Z</dcterms:created>
  <dcterms:modified xsi:type="dcterms:W3CDTF">2023-05-24T19:15:00Z</dcterms:modified>
</cp:coreProperties>
</file>