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63" w:rsidRPr="002C63E3" w:rsidRDefault="00FD3185" w:rsidP="00241ECD">
      <w:pPr>
        <w:suppressLineNumbers/>
        <w:spacing w:line="276" w:lineRule="auto"/>
        <w:jc w:val="center"/>
        <w:rPr>
          <w:rFonts w:asciiTheme="minorHAnsi" w:hAnsiTheme="minorHAnsi" w:cstheme="minorHAnsi"/>
          <w:b/>
          <w:sz w:val="22"/>
          <w:szCs w:val="22"/>
        </w:rPr>
      </w:pPr>
      <w:r w:rsidRPr="002C63E3">
        <w:rPr>
          <w:rFonts w:asciiTheme="minorHAnsi" w:hAnsiTheme="minorHAnsi" w:cstheme="minorHAnsi"/>
          <w:b/>
          <w:sz w:val="22"/>
          <w:szCs w:val="22"/>
        </w:rPr>
        <w:t xml:space="preserve">ATA DA </w:t>
      </w:r>
      <w:r w:rsidR="006E626C">
        <w:rPr>
          <w:rFonts w:asciiTheme="minorHAnsi" w:hAnsiTheme="minorHAnsi" w:cstheme="minorHAnsi"/>
          <w:b/>
          <w:sz w:val="22"/>
          <w:szCs w:val="22"/>
        </w:rPr>
        <w:t>11</w:t>
      </w:r>
      <w:r w:rsidR="00980097">
        <w:rPr>
          <w:rFonts w:asciiTheme="minorHAnsi" w:hAnsiTheme="minorHAnsi" w:cstheme="minorHAnsi"/>
          <w:b/>
          <w:sz w:val="22"/>
          <w:szCs w:val="22"/>
        </w:rPr>
        <w:t>3</w:t>
      </w:r>
      <w:r w:rsidR="0058107D" w:rsidRPr="002C63E3">
        <w:rPr>
          <w:rFonts w:asciiTheme="minorHAnsi" w:hAnsiTheme="minorHAnsi" w:cstheme="minorHAnsi"/>
          <w:b/>
          <w:sz w:val="22"/>
          <w:szCs w:val="22"/>
        </w:rPr>
        <w:t>ª</w:t>
      </w:r>
      <w:r w:rsidR="00F92D33" w:rsidRPr="002C63E3">
        <w:rPr>
          <w:rFonts w:asciiTheme="minorHAnsi" w:hAnsiTheme="minorHAnsi" w:cstheme="minorHAnsi"/>
          <w:b/>
          <w:sz w:val="22"/>
          <w:szCs w:val="22"/>
        </w:rPr>
        <w:t xml:space="preserve"> REUNI</w:t>
      </w:r>
      <w:r w:rsidRPr="002C63E3">
        <w:rPr>
          <w:rFonts w:asciiTheme="minorHAnsi" w:hAnsiTheme="minorHAnsi" w:cstheme="minorHAnsi"/>
          <w:b/>
          <w:sz w:val="22"/>
          <w:szCs w:val="22"/>
        </w:rPr>
        <w:t>ÃO PLENÁRIA ORDINÁRIA</w:t>
      </w:r>
      <w:r w:rsidR="00DD07CD" w:rsidRPr="002C63E3">
        <w:rPr>
          <w:rFonts w:asciiTheme="minorHAnsi" w:hAnsiTheme="minorHAnsi" w:cstheme="minorHAnsi"/>
          <w:b/>
          <w:sz w:val="22"/>
          <w:szCs w:val="22"/>
        </w:rPr>
        <w:t xml:space="preserve"> DO CAU/RS</w:t>
      </w:r>
      <w:r w:rsidRPr="002C63E3">
        <w:rPr>
          <w:rFonts w:asciiTheme="minorHAnsi" w:hAnsiTheme="minorHAnsi" w:cstheme="minorHAnsi"/>
          <w:b/>
          <w:sz w:val="22"/>
          <w:szCs w:val="22"/>
        </w:rPr>
        <w:t>,</w:t>
      </w:r>
    </w:p>
    <w:p w:rsidR="00FD3185" w:rsidRPr="002C63E3" w:rsidRDefault="00FD3185" w:rsidP="00241ECD">
      <w:pPr>
        <w:suppressLineNumbers/>
        <w:suppressAutoHyphens/>
        <w:spacing w:line="276" w:lineRule="auto"/>
        <w:jc w:val="center"/>
        <w:rPr>
          <w:rFonts w:asciiTheme="minorHAnsi" w:hAnsiTheme="minorHAnsi" w:cstheme="minorHAnsi"/>
          <w:b/>
          <w:sz w:val="22"/>
          <w:szCs w:val="22"/>
        </w:rPr>
      </w:pPr>
      <w:r w:rsidRPr="002C63E3">
        <w:rPr>
          <w:rFonts w:asciiTheme="minorHAnsi" w:hAnsiTheme="minorHAnsi" w:cstheme="minorHAnsi"/>
          <w:b/>
          <w:sz w:val="22"/>
          <w:szCs w:val="22"/>
        </w:rPr>
        <w:t>REALIZADA EM</w:t>
      </w:r>
      <w:r w:rsidR="00046F63" w:rsidRPr="002C63E3">
        <w:rPr>
          <w:rFonts w:asciiTheme="minorHAnsi" w:hAnsiTheme="minorHAnsi" w:cstheme="minorHAnsi"/>
          <w:b/>
          <w:sz w:val="22"/>
          <w:szCs w:val="22"/>
        </w:rPr>
        <w:t xml:space="preserve"> </w:t>
      </w:r>
      <w:r w:rsidR="00980097">
        <w:rPr>
          <w:rFonts w:asciiTheme="minorHAnsi" w:hAnsiTheme="minorHAnsi" w:cstheme="minorHAnsi"/>
          <w:b/>
          <w:sz w:val="22"/>
          <w:szCs w:val="22"/>
        </w:rPr>
        <w:t>30</w:t>
      </w:r>
      <w:r w:rsidR="001833CA">
        <w:rPr>
          <w:rFonts w:asciiTheme="minorHAnsi" w:hAnsiTheme="minorHAnsi" w:cstheme="minorHAnsi"/>
          <w:b/>
          <w:sz w:val="22"/>
          <w:szCs w:val="22"/>
        </w:rPr>
        <w:t xml:space="preserve"> DE </w:t>
      </w:r>
      <w:r w:rsidR="00980097">
        <w:rPr>
          <w:rFonts w:asciiTheme="minorHAnsi" w:hAnsiTheme="minorHAnsi" w:cstheme="minorHAnsi"/>
          <w:b/>
          <w:sz w:val="22"/>
          <w:szCs w:val="22"/>
        </w:rPr>
        <w:t>OUTUBRO</w:t>
      </w:r>
      <w:r w:rsidR="001F475F" w:rsidRPr="002C63E3">
        <w:rPr>
          <w:rFonts w:asciiTheme="minorHAnsi" w:hAnsiTheme="minorHAnsi" w:cstheme="minorHAnsi"/>
          <w:b/>
          <w:sz w:val="22"/>
          <w:szCs w:val="22"/>
        </w:rPr>
        <w:t xml:space="preserve"> </w:t>
      </w:r>
      <w:r w:rsidR="003028CC" w:rsidRPr="002C63E3">
        <w:rPr>
          <w:rFonts w:asciiTheme="minorHAnsi" w:hAnsiTheme="minorHAnsi" w:cstheme="minorHAnsi"/>
          <w:b/>
          <w:sz w:val="22"/>
          <w:szCs w:val="22"/>
        </w:rPr>
        <w:t>DE 2</w:t>
      </w:r>
      <w:r w:rsidR="001F475F" w:rsidRPr="002C63E3">
        <w:rPr>
          <w:rFonts w:asciiTheme="minorHAnsi" w:hAnsiTheme="minorHAnsi" w:cstheme="minorHAnsi"/>
          <w:b/>
          <w:sz w:val="22"/>
          <w:szCs w:val="22"/>
        </w:rPr>
        <w:t>020</w:t>
      </w:r>
      <w:r w:rsidRPr="002C63E3">
        <w:rPr>
          <w:rFonts w:asciiTheme="minorHAnsi" w:hAnsiTheme="minorHAnsi" w:cstheme="minorHAnsi"/>
          <w:b/>
          <w:sz w:val="22"/>
          <w:szCs w:val="22"/>
        </w:rPr>
        <w:t>.</w:t>
      </w:r>
      <w:r w:rsidR="001B7332">
        <w:rPr>
          <w:rFonts w:asciiTheme="minorHAnsi" w:hAnsiTheme="minorHAnsi" w:cstheme="minorHAnsi"/>
          <w:b/>
          <w:sz w:val="22"/>
          <w:szCs w:val="22"/>
        </w:rPr>
        <w:t xml:space="preserve"> </w:t>
      </w:r>
    </w:p>
    <w:p w:rsidR="00FE43C5" w:rsidRPr="002C63E3" w:rsidRDefault="00FE43C5" w:rsidP="00241ECD">
      <w:pPr>
        <w:suppressLineNumbers/>
        <w:suppressAutoHyphens/>
        <w:spacing w:line="276" w:lineRule="auto"/>
        <w:jc w:val="center"/>
        <w:rPr>
          <w:rFonts w:asciiTheme="minorHAnsi" w:hAnsiTheme="minorHAnsi" w:cstheme="minorHAnsi"/>
          <w:b/>
          <w:sz w:val="22"/>
          <w:szCs w:val="22"/>
        </w:rPr>
      </w:pPr>
    </w:p>
    <w:p w:rsidR="00697E80" w:rsidRPr="009C20E3" w:rsidRDefault="001630ED" w:rsidP="00241ECD">
      <w:pPr>
        <w:tabs>
          <w:tab w:val="left" w:pos="284"/>
          <w:tab w:val="left" w:pos="993"/>
        </w:tabs>
        <w:spacing w:line="276" w:lineRule="auto"/>
        <w:jc w:val="both"/>
        <w:rPr>
          <w:rFonts w:asciiTheme="minorHAnsi" w:hAnsiTheme="minorHAnsi" w:cstheme="minorHAnsi"/>
          <w:bCs/>
          <w:sz w:val="22"/>
          <w:szCs w:val="22"/>
          <w:highlight w:val="yellow"/>
          <w:shd w:val="clear" w:color="auto" w:fill="FFFFFF" w:themeFill="background1"/>
          <w:lang w:eastAsia="pt-BR"/>
        </w:rPr>
      </w:pPr>
      <w:r w:rsidRPr="002C63E3">
        <w:rPr>
          <w:rFonts w:asciiTheme="minorHAnsi" w:hAnsiTheme="minorHAnsi" w:cstheme="minorHAnsi"/>
          <w:sz w:val="22"/>
          <w:szCs w:val="22"/>
          <w:shd w:val="clear" w:color="auto" w:fill="FFFFFF" w:themeFill="background1"/>
          <w:lang w:eastAsia="pt-BR"/>
        </w:rPr>
        <w:t>Ao</w:t>
      </w:r>
      <w:r w:rsidR="00E84758" w:rsidRPr="002C63E3">
        <w:rPr>
          <w:rFonts w:asciiTheme="minorHAnsi" w:hAnsiTheme="minorHAnsi" w:cstheme="minorHAnsi"/>
          <w:sz w:val="22"/>
          <w:szCs w:val="22"/>
          <w:shd w:val="clear" w:color="auto" w:fill="FFFFFF" w:themeFill="background1"/>
          <w:lang w:eastAsia="pt-BR"/>
        </w:rPr>
        <w:t>s</w:t>
      </w:r>
      <w:r w:rsidR="0034784A" w:rsidRPr="002C63E3">
        <w:rPr>
          <w:rFonts w:asciiTheme="minorHAnsi" w:hAnsiTheme="minorHAnsi" w:cstheme="minorHAnsi"/>
          <w:sz w:val="22"/>
          <w:szCs w:val="22"/>
          <w:shd w:val="clear" w:color="auto" w:fill="FFFFFF" w:themeFill="background1"/>
          <w:lang w:eastAsia="pt-BR"/>
        </w:rPr>
        <w:t xml:space="preserve"> </w:t>
      </w:r>
      <w:r w:rsidR="001958D2">
        <w:rPr>
          <w:rFonts w:asciiTheme="minorHAnsi" w:hAnsiTheme="minorHAnsi" w:cstheme="minorHAnsi"/>
          <w:sz w:val="22"/>
          <w:szCs w:val="22"/>
          <w:shd w:val="clear" w:color="auto" w:fill="FFFFFF" w:themeFill="background1"/>
          <w:lang w:eastAsia="pt-BR"/>
        </w:rPr>
        <w:t>trinta</w:t>
      </w:r>
      <w:r w:rsidR="004D799A" w:rsidRPr="002C63E3">
        <w:rPr>
          <w:rFonts w:asciiTheme="minorHAnsi" w:hAnsiTheme="minorHAnsi" w:cstheme="minorHAnsi"/>
          <w:sz w:val="22"/>
          <w:szCs w:val="22"/>
          <w:shd w:val="clear" w:color="auto" w:fill="FFFFFF" w:themeFill="background1"/>
          <w:lang w:eastAsia="pt-BR"/>
        </w:rPr>
        <w:t xml:space="preserve"> </w:t>
      </w:r>
      <w:r w:rsidR="004D4BDB" w:rsidRPr="002C63E3">
        <w:rPr>
          <w:rFonts w:asciiTheme="minorHAnsi" w:hAnsiTheme="minorHAnsi" w:cstheme="minorHAnsi"/>
          <w:sz w:val="22"/>
          <w:szCs w:val="22"/>
          <w:shd w:val="clear" w:color="auto" w:fill="FFFFFF" w:themeFill="background1"/>
          <w:lang w:eastAsia="pt-BR"/>
        </w:rPr>
        <w:t xml:space="preserve">dias do mês </w:t>
      </w:r>
      <w:r w:rsidR="00343F80">
        <w:rPr>
          <w:rFonts w:asciiTheme="minorHAnsi" w:hAnsiTheme="minorHAnsi" w:cstheme="minorHAnsi"/>
          <w:sz w:val="22"/>
          <w:szCs w:val="22"/>
          <w:shd w:val="clear" w:color="auto" w:fill="FFFFFF" w:themeFill="background1"/>
          <w:lang w:eastAsia="pt-BR"/>
        </w:rPr>
        <w:t xml:space="preserve">de </w:t>
      </w:r>
      <w:r w:rsidR="001958D2">
        <w:rPr>
          <w:rFonts w:asciiTheme="minorHAnsi" w:hAnsiTheme="minorHAnsi" w:cstheme="minorHAnsi"/>
          <w:sz w:val="22"/>
          <w:szCs w:val="22"/>
          <w:shd w:val="clear" w:color="auto" w:fill="FFFFFF" w:themeFill="background1"/>
          <w:lang w:eastAsia="pt-BR"/>
        </w:rPr>
        <w:t>outubro</w:t>
      </w:r>
      <w:r w:rsidR="00096882" w:rsidRPr="002C63E3">
        <w:rPr>
          <w:rFonts w:asciiTheme="minorHAnsi" w:hAnsiTheme="minorHAnsi" w:cstheme="minorHAnsi"/>
          <w:sz w:val="22"/>
          <w:szCs w:val="22"/>
          <w:shd w:val="clear" w:color="auto" w:fill="FFFFFF" w:themeFill="background1"/>
          <w:lang w:eastAsia="pt-BR"/>
        </w:rPr>
        <w:t xml:space="preserve"> </w:t>
      </w:r>
      <w:r w:rsidRPr="002C63E3">
        <w:rPr>
          <w:rFonts w:asciiTheme="minorHAnsi" w:hAnsiTheme="minorHAnsi" w:cstheme="minorHAnsi"/>
          <w:sz w:val="22"/>
          <w:szCs w:val="22"/>
          <w:shd w:val="clear" w:color="auto" w:fill="FFFFFF" w:themeFill="background1"/>
          <w:lang w:eastAsia="pt-BR"/>
        </w:rPr>
        <w:t xml:space="preserve">do ano de dois mil e </w:t>
      </w:r>
      <w:r w:rsidR="00FE43C5" w:rsidRPr="00595F9F">
        <w:rPr>
          <w:rFonts w:asciiTheme="minorHAnsi" w:hAnsiTheme="minorHAnsi" w:cstheme="minorHAnsi"/>
          <w:sz w:val="22"/>
          <w:szCs w:val="22"/>
          <w:shd w:val="clear" w:color="auto" w:fill="FFFFFF" w:themeFill="background1"/>
          <w:lang w:eastAsia="pt-BR"/>
        </w:rPr>
        <w:t>vinte</w:t>
      </w:r>
      <w:r w:rsidRPr="00595F9F">
        <w:rPr>
          <w:rFonts w:asciiTheme="minorHAnsi" w:hAnsiTheme="minorHAnsi" w:cstheme="minorHAnsi"/>
          <w:sz w:val="22"/>
          <w:szCs w:val="22"/>
          <w:shd w:val="clear" w:color="auto" w:fill="FFFFFF" w:themeFill="background1"/>
          <w:lang w:eastAsia="pt-BR"/>
        </w:rPr>
        <w:t xml:space="preserve">, às </w:t>
      </w:r>
      <w:r w:rsidR="0034784A" w:rsidRPr="00595F9F">
        <w:rPr>
          <w:rFonts w:asciiTheme="minorHAnsi" w:hAnsiTheme="minorHAnsi" w:cstheme="minorHAnsi"/>
          <w:sz w:val="22"/>
          <w:szCs w:val="22"/>
          <w:shd w:val="clear" w:color="auto" w:fill="FFFFFF" w:themeFill="background1"/>
          <w:lang w:eastAsia="pt-BR"/>
        </w:rPr>
        <w:t>quatorze</w:t>
      </w:r>
      <w:r w:rsidR="004D799A" w:rsidRPr="00595F9F">
        <w:rPr>
          <w:rFonts w:asciiTheme="minorHAnsi" w:hAnsiTheme="minorHAnsi" w:cstheme="minorHAnsi"/>
          <w:sz w:val="22"/>
          <w:szCs w:val="22"/>
          <w:shd w:val="clear" w:color="auto" w:fill="FFFFFF" w:themeFill="background1"/>
          <w:lang w:eastAsia="pt-BR"/>
        </w:rPr>
        <w:t xml:space="preserve"> </w:t>
      </w:r>
      <w:r w:rsidR="00096882" w:rsidRPr="00595F9F">
        <w:rPr>
          <w:rFonts w:asciiTheme="minorHAnsi" w:hAnsiTheme="minorHAnsi" w:cstheme="minorHAnsi"/>
          <w:sz w:val="22"/>
          <w:szCs w:val="22"/>
          <w:shd w:val="clear" w:color="auto" w:fill="FFFFFF" w:themeFill="background1"/>
          <w:lang w:eastAsia="pt-BR"/>
        </w:rPr>
        <w:t>horas</w:t>
      </w:r>
      <w:r w:rsidRPr="00595F9F">
        <w:rPr>
          <w:rFonts w:asciiTheme="minorHAnsi" w:hAnsiTheme="minorHAnsi" w:cstheme="minorHAnsi"/>
          <w:sz w:val="22"/>
          <w:szCs w:val="22"/>
          <w:shd w:val="clear" w:color="auto" w:fill="FFFFFF" w:themeFill="background1"/>
          <w:lang w:eastAsia="pt-BR"/>
        </w:rPr>
        <w:t>,</w:t>
      </w:r>
      <w:r w:rsidR="00647296" w:rsidRPr="00595F9F">
        <w:rPr>
          <w:rFonts w:asciiTheme="minorHAnsi" w:hAnsiTheme="minorHAnsi" w:cstheme="minorHAnsi"/>
          <w:sz w:val="22"/>
          <w:szCs w:val="22"/>
          <w:shd w:val="clear" w:color="auto" w:fill="FFFFFF" w:themeFill="background1"/>
          <w:lang w:eastAsia="pt-BR"/>
        </w:rPr>
        <w:t xml:space="preserve"> </w:t>
      </w:r>
      <w:r w:rsidRPr="00595F9F">
        <w:rPr>
          <w:rFonts w:asciiTheme="minorHAnsi" w:hAnsiTheme="minorHAnsi" w:cstheme="minorHAnsi"/>
          <w:sz w:val="22"/>
          <w:szCs w:val="22"/>
          <w:shd w:val="clear" w:color="auto" w:fill="FFFFFF" w:themeFill="background1"/>
          <w:lang w:eastAsia="pt-BR"/>
        </w:rPr>
        <w:t xml:space="preserve">reúne-se o Plenário do </w:t>
      </w:r>
      <w:r w:rsidRPr="00595F9F">
        <w:rPr>
          <w:rFonts w:asciiTheme="minorHAnsi" w:hAnsiTheme="minorHAnsi" w:cstheme="minorHAnsi"/>
          <w:bCs/>
          <w:sz w:val="22"/>
          <w:szCs w:val="22"/>
          <w:shd w:val="clear" w:color="auto" w:fill="FFFFFF" w:themeFill="background1"/>
          <w:lang w:eastAsia="pt-BR"/>
        </w:rPr>
        <w:t>Conselho de Arquitetura e Urbanismo do Rio Grande do Sul – CAU/RS</w:t>
      </w:r>
      <w:r w:rsidRPr="00595F9F">
        <w:rPr>
          <w:rFonts w:asciiTheme="minorHAnsi" w:hAnsiTheme="minorHAnsi" w:cstheme="minorHAnsi"/>
          <w:sz w:val="22"/>
          <w:szCs w:val="22"/>
          <w:shd w:val="clear" w:color="auto" w:fill="FFFFFF" w:themeFill="background1"/>
          <w:lang w:eastAsia="pt-BR"/>
        </w:rPr>
        <w:t xml:space="preserve">, </w:t>
      </w:r>
      <w:r w:rsidR="005F7263" w:rsidRPr="00595F9F">
        <w:rPr>
          <w:rFonts w:asciiTheme="minorHAnsi" w:hAnsiTheme="minorHAnsi" w:cstheme="minorHAnsi"/>
          <w:sz w:val="22"/>
          <w:szCs w:val="22"/>
          <w:shd w:val="clear" w:color="auto" w:fill="FFFFFF" w:themeFill="background1"/>
          <w:lang w:eastAsia="pt-BR"/>
        </w:rPr>
        <w:t>remota</w:t>
      </w:r>
      <w:r w:rsidR="00647296" w:rsidRPr="00595F9F">
        <w:rPr>
          <w:rFonts w:asciiTheme="minorHAnsi" w:hAnsiTheme="minorHAnsi" w:cstheme="minorHAnsi"/>
          <w:sz w:val="22"/>
          <w:szCs w:val="22"/>
          <w:shd w:val="clear" w:color="auto" w:fill="FFFFFF" w:themeFill="background1"/>
          <w:lang w:eastAsia="pt-BR"/>
        </w:rPr>
        <w:t>mente</w:t>
      </w:r>
      <w:r w:rsidRPr="00595F9F">
        <w:rPr>
          <w:rFonts w:asciiTheme="minorHAnsi" w:hAnsiTheme="minorHAnsi" w:cstheme="minorHAnsi"/>
          <w:sz w:val="22"/>
          <w:szCs w:val="22"/>
          <w:shd w:val="clear" w:color="auto" w:fill="FFFFFF" w:themeFill="background1"/>
          <w:lang w:eastAsia="pt-BR"/>
        </w:rPr>
        <w:t>,</w:t>
      </w:r>
      <w:r w:rsidR="00831D45" w:rsidRPr="00595F9F">
        <w:rPr>
          <w:rFonts w:asciiTheme="minorHAnsi" w:hAnsiTheme="minorHAnsi" w:cstheme="minorHAnsi"/>
          <w:sz w:val="22"/>
          <w:szCs w:val="22"/>
          <w:shd w:val="clear" w:color="auto" w:fill="FFFFFF" w:themeFill="background1"/>
          <w:lang w:eastAsia="pt-BR"/>
        </w:rPr>
        <w:t xml:space="preserve"> através da ferramenta </w:t>
      </w:r>
      <w:r w:rsidR="00831D45" w:rsidRPr="00595F9F">
        <w:rPr>
          <w:rFonts w:asciiTheme="minorHAnsi" w:hAnsiTheme="minorHAnsi" w:cstheme="minorHAnsi"/>
          <w:i/>
          <w:sz w:val="22"/>
          <w:szCs w:val="22"/>
          <w:shd w:val="clear" w:color="auto" w:fill="FFFFFF" w:themeFill="background1"/>
          <w:lang w:eastAsia="pt-BR"/>
        </w:rPr>
        <w:t xml:space="preserve">Microsoft </w:t>
      </w:r>
      <w:proofErr w:type="spellStart"/>
      <w:r w:rsidR="00831D45" w:rsidRPr="00595F9F">
        <w:rPr>
          <w:rFonts w:asciiTheme="minorHAnsi" w:hAnsiTheme="minorHAnsi" w:cstheme="minorHAnsi"/>
          <w:i/>
          <w:sz w:val="22"/>
          <w:szCs w:val="22"/>
          <w:shd w:val="clear" w:color="auto" w:fill="FFFFFF" w:themeFill="background1"/>
          <w:lang w:eastAsia="pt-BR"/>
        </w:rPr>
        <w:t>Teams</w:t>
      </w:r>
      <w:proofErr w:type="spellEnd"/>
      <w:r w:rsidR="009E41DB" w:rsidRPr="00595F9F">
        <w:rPr>
          <w:rFonts w:asciiTheme="minorHAnsi" w:hAnsiTheme="minorHAnsi" w:cstheme="minorHAnsi"/>
          <w:sz w:val="22"/>
          <w:szCs w:val="22"/>
          <w:shd w:val="clear" w:color="auto" w:fill="FFFFFF" w:themeFill="background1"/>
          <w:lang w:eastAsia="pt-BR"/>
        </w:rPr>
        <w:t>, s</w:t>
      </w:r>
      <w:r w:rsidR="00046F63" w:rsidRPr="00595F9F">
        <w:rPr>
          <w:rFonts w:asciiTheme="minorHAnsi" w:hAnsiTheme="minorHAnsi" w:cstheme="minorHAnsi"/>
          <w:sz w:val="22"/>
          <w:szCs w:val="22"/>
          <w:shd w:val="clear" w:color="auto" w:fill="FFFFFF" w:themeFill="background1"/>
          <w:lang w:eastAsia="pt-BR"/>
        </w:rPr>
        <w:t xml:space="preserve">ob a </w:t>
      </w:r>
      <w:r w:rsidR="00046F63" w:rsidRPr="00595F9F">
        <w:rPr>
          <w:rFonts w:asciiTheme="minorHAnsi" w:hAnsiTheme="minorHAnsi" w:cstheme="minorHAnsi"/>
          <w:bCs/>
          <w:sz w:val="22"/>
          <w:szCs w:val="22"/>
          <w:shd w:val="clear" w:color="auto" w:fill="FFFFFF" w:themeFill="background1"/>
          <w:lang w:eastAsia="pt-BR"/>
        </w:rPr>
        <w:t xml:space="preserve">direção </w:t>
      </w:r>
      <w:r w:rsidR="00C206DA">
        <w:rPr>
          <w:rFonts w:asciiTheme="minorHAnsi" w:hAnsiTheme="minorHAnsi" w:cstheme="minorHAnsi"/>
          <w:sz w:val="22"/>
          <w:szCs w:val="22"/>
          <w:shd w:val="clear" w:color="auto" w:fill="FFFFFF" w:themeFill="background1"/>
          <w:lang w:eastAsia="pt-BR"/>
        </w:rPr>
        <w:t>do</w:t>
      </w:r>
      <w:r w:rsidR="00046F63" w:rsidRPr="00595F9F">
        <w:rPr>
          <w:rFonts w:asciiTheme="minorHAnsi" w:hAnsiTheme="minorHAnsi" w:cstheme="minorHAnsi"/>
          <w:sz w:val="22"/>
          <w:szCs w:val="22"/>
          <w:shd w:val="clear" w:color="auto" w:fill="FFFFFF" w:themeFill="background1"/>
          <w:lang w:eastAsia="pt-BR"/>
        </w:rPr>
        <w:t xml:space="preserve"> </w:t>
      </w:r>
      <w:r w:rsidR="00C206DA">
        <w:rPr>
          <w:rFonts w:ascii="Calibri" w:hAnsi="Calibri" w:cs="Calibri"/>
          <w:b/>
          <w:sz w:val="22"/>
          <w:szCs w:val="22"/>
          <w:shd w:val="clear" w:color="auto" w:fill="FFFFFF"/>
          <w:lang w:eastAsia="pt-BR"/>
        </w:rPr>
        <w:t>presidente do CAU/RS, Tiago Holzmann da Silva</w:t>
      </w:r>
      <w:r w:rsidR="00831D45" w:rsidRPr="00595F9F">
        <w:rPr>
          <w:rFonts w:asciiTheme="minorHAnsi" w:hAnsiTheme="minorHAnsi" w:cstheme="minorHAnsi"/>
          <w:sz w:val="22"/>
          <w:szCs w:val="22"/>
          <w:shd w:val="clear" w:color="auto" w:fill="FFFFFF" w:themeFill="background1"/>
          <w:lang w:eastAsia="pt-BR"/>
        </w:rPr>
        <w:t xml:space="preserve">, </w:t>
      </w:r>
      <w:r w:rsidR="00046F63" w:rsidRPr="00595F9F">
        <w:rPr>
          <w:rFonts w:asciiTheme="minorHAnsi" w:hAnsiTheme="minorHAnsi" w:cstheme="minorHAnsi"/>
          <w:sz w:val="22"/>
          <w:szCs w:val="22"/>
          <w:shd w:val="clear" w:color="auto" w:fill="FFFFFF" w:themeFill="background1"/>
          <w:lang w:eastAsia="pt-BR"/>
        </w:rPr>
        <w:t>e</w:t>
      </w:r>
      <w:r w:rsidR="00831D45" w:rsidRPr="00595F9F">
        <w:rPr>
          <w:rFonts w:asciiTheme="minorHAnsi" w:hAnsiTheme="minorHAnsi" w:cstheme="minorHAnsi"/>
          <w:sz w:val="22"/>
          <w:szCs w:val="22"/>
          <w:shd w:val="clear" w:color="auto" w:fill="FFFFFF" w:themeFill="background1"/>
          <w:lang w:eastAsia="pt-BR"/>
        </w:rPr>
        <w:t xml:space="preserve"> com</w:t>
      </w:r>
      <w:r w:rsidR="00046F63" w:rsidRPr="00595F9F">
        <w:rPr>
          <w:rFonts w:asciiTheme="minorHAnsi" w:hAnsiTheme="minorHAnsi" w:cstheme="minorHAnsi"/>
          <w:sz w:val="22"/>
          <w:szCs w:val="22"/>
          <w:shd w:val="clear" w:color="auto" w:fill="FFFFFF" w:themeFill="background1"/>
          <w:lang w:eastAsia="pt-BR"/>
        </w:rPr>
        <w:t xml:space="preserve"> </w:t>
      </w:r>
      <w:r w:rsidR="00046F63" w:rsidRPr="00B310AC">
        <w:rPr>
          <w:rFonts w:asciiTheme="minorHAnsi" w:hAnsiTheme="minorHAnsi" w:cstheme="minorHAnsi"/>
          <w:sz w:val="22"/>
          <w:szCs w:val="22"/>
          <w:shd w:val="clear" w:color="auto" w:fill="FFFFFF" w:themeFill="background1"/>
          <w:lang w:eastAsia="pt-BR"/>
        </w:rPr>
        <w:t xml:space="preserve">a participação dos </w:t>
      </w:r>
      <w:r w:rsidR="00046F63" w:rsidRPr="00EF36D0">
        <w:rPr>
          <w:rFonts w:asciiTheme="minorHAnsi" w:hAnsiTheme="minorHAnsi" w:cstheme="minorHAnsi"/>
          <w:b/>
          <w:bCs/>
          <w:sz w:val="22"/>
          <w:szCs w:val="22"/>
          <w:shd w:val="clear" w:color="auto" w:fill="FFFFFF" w:themeFill="background1"/>
          <w:lang w:eastAsia="pt-BR"/>
        </w:rPr>
        <w:t>conselheiros</w:t>
      </w:r>
      <w:r w:rsidR="00222296" w:rsidRPr="00EF36D0">
        <w:rPr>
          <w:rFonts w:asciiTheme="minorHAnsi" w:hAnsiTheme="minorHAnsi" w:cstheme="minorHAnsi"/>
          <w:bCs/>
          <w:sz w:val="22"/>
          <w:szCs w:val="22"/>
          <w:shd w:val="clear" w:color="auto" w:fill="FFFFFF" w:themeFill="background1"/>
          <w:lang w:eastAsia="pt-BR"/>
        </w:rPr>
        <w:t xml:space="preserve"> </w:t>
      </w:r>
      <w:r w:rsidR="00C206DA" w:rsidRPr="00C206DA">
        <w:rPr>
          <w:rFonts w:asciiTheme="minorHAnsi" w:hAnsiTheme="minorHAnsi" w:cstheme="minorHAnsi"/>
          <w:b/>
          <w:bCs/>
          <w:sz w:val="22"/>
          <w:szCs w:val="22"/>
          <w:shd w:val="clear" w:color="auto" w:fill="FFFFFF" w:themeFill="background1"/>
          <w:lang w:eastAsia="pt-BR"/>
        </w:rPr>
        <w:t xml:space="preserve">Alexandre Couto Giorgi, Alvino Jara, Carlos Fabiano Santos Pitzer, Claudio Fischer, Deise Flores Santos, Helenice Macedo Couto, José Arthur Fell, Matias Revello Vazquez, Oritz Adriano Adams de Campos, Paulo Fernando do Amaral Fontana, Priscila Terra Quesada, Raquel Rhoden Bresolin, Renata Camilo </w:t>
      </w:r>
      <w:proofErr w:type="spellStart"/>
      <w:r w:rsidR="00C206DA" w:rsidRPr="00C206DA">
        <w:rPr>
          <w:rFonts w:asciiTheme="minorHAnsi" w:hAnsiTheme="minorHAnsi" w:cstheme="minorHAnsi"/>
          <w:b/>
          <w:bCs/>
          <w:sz w:val="22"/>
          <w:szCs w:val="22"/>
          <w:shd w:val="clear" w:color="auto" w:fill="FFFFFF" w:themeFill="background1"/>
          <w:lang w:eastAsia="pt-BR"/>
        </w:rPr>
        <w:t>Maraschin</w:t>
      </w:r>
      <w:proofErr w:type="spellEnd"/>
      <w:r w:rsidR="00C206DA" w:rsidRPr="00C206DA">
        <w:rPr>
          <w:rFonts w:asciiTheme="minorHAnsi" w:hAnsiTheme="minorHAnsi" w:cstheme="minorHAnsi"/>
          <w:b/>
          <w:bCs/>
          <w:sz w:val="22"/>
          <w:szCs w:val="22"/>
          <w:shd w:val="clear" w:color="auto" w:fill="FFFFFF" w:themeFill="background1"/>
          <w:lang w:eastAsia="pt-BR"/>
        </w:rPr>
        <w:t xml:space="preserve">, Roberta Krahe Edelweiss, Roberto Luiz </w:t>
      </w:r>
      <w:proofErr w:type="spellStart"/>
      <w:r w:rsidR="00C206DA" w:rsidRPr="00C206DA">
        <w:rPr>
          <w:rFonts w:asciiTheme="minorHAnsi" w:hAnsiTheme="minorHAnsi" w:cstheme="minorHAnsi"/>
          <w:b/>
          <w:bCs/>
          <w:sz w:val="22"/>
          <w:szCs w:val="22"/>
          <w:shd w:val="clear" w:color="auto" w:fill="FFFFFF" w:themeFill="background1"/>
          <w:lang w:eastAsia="pt-BR"/>
        </w:rPr>
        <w:t>Decó</w:t>
      </w:r>
      <w:proofErr w:type="spellEnd"/>
      <w:r w:rsidR="00C206DA" w:rsidRPr="00C206DA">
        <w:rPr>
          <w:rFonts w:asciiTheme="minorHAnsi" w:hAnsiTheme="minorHAnsi" w:cstheme="minorHAnsi"/>
          <w:b/>
          <w:bCs/>
          <w:sz w:val="22"/>
          <w:szCs w:val="22"/>
          <w:shd w:val="clear" w:color="auto" w:fill="FFFFFF" w:themeFill="background1"/>
          <w:lang w:eastAsia="pt-BR"/>
        </w:rPr>
        <w:t>, Rodrigo Spin</w:t>
      </w:r>
      <w:r w:rsidR="00C206DA">
        <w:rPr>
          <w:rFonts w:asciiTheme="minorHAnsi" w:hAnsiTheme="minorHAnsi" w:cstheme="minorHAnsi"/>
          <w:b/>
          <w:bCs/>
          <w:sz w:val="22"/>
          <w:szCs w:val="22"/>
          <w:shd w:val="clear" w:color="auto" w:fill="FFFFFF" w:themeFill="background1"/>
          <w:lang w:eastAsia="pt-BR"/>
        </w:rPr>
        <w:t>elli e Vinicius Vieira de Souza</w:t>
      </w:r>
      <w:r w:rsidR="00831D45" w:rsidRPr="00EF36D0">
        <w:rPr>
          <w:rFonts w:asciiTheme="minorHAnsi" w:hAnsiTheme="minorHAnsi" w:cstheme="minorHAnsi"/>
          <w:sz w:val="22"/>
          <w:szCs w:val="22"/>
          <w:shd w:val="clear" w:color="auto" w:fill="FFFFFF" w:themeFill="background1"/>
          <w:lang w:eastAsia="pt-BR"/>
        </w:rPr>
        <w:t>.</w:t>
      </w:r>
      <w:r w:rsidR="00B57E3A">
        <w:rPr>
          <w:rFonts w:asciiTheme="minorHAnsi" w:hAnsiTheme="minorHAnsi" w:cstheme="minorHAnsi"/>
          <w:sz w:val="22"/>
          <w:szCs w:val="22"/>
          <w:shd w:val="clear" w:color="auto" w:fill="FFFFFF" w:themeFill="background1"/>
          <w:lang w:eastAsia="pt-BR"/>
        </w:rPr>
        <w:t xml:space="preserve"> </w:t>
      </w:r>
      <w:r w:rsidR="00B57E3A" w:rsidRPr="00343138">
        <w:rPr>
          <w:rFonts w:asciiTheme="minorHAnsi" w:hAnsiTheme="minorHAnsi" w:cstheme="minorHAnsi"/>
          <w:b/>
          <w:bCs/>
          <w:sz w:val="22"/>
          <w:szCs w:val="22"/>
          <w:shd w:val="clear" w:color="auto" w:fill="FFFFFF" w:themeFill="background1"/>
          <w:lang w:eastAsia="pt-BR"/>
        </w:rPr>
        <w:t>1. Verificação de quórum:</w:t>
      </w:r>
      <w:r w:rsidR="00B57E3A" w:rsidRPr="00BC1742">
        <w:rPr>
          <w:rFonts w:asciiTheme="minorHAnsi" w:hAnsiTheme="minorHAnsi" w:cstheme="minorHAnsi"/>
          <w:b/>
          <w:bCs/>
          <w:sz w:val="22"/>
          <w:szCs w:val="22"/>
          <w:shd w:val="clear" w:color="auto" w:fill="FFFFFF" w:themeFill="background1"/>
          <w:lang w:eastAsia="pt-BR"/>
        </w:rPr>
        <w:t xml:space="preserve"> </w:t>
      </w:r>
      <w:r w:rsidR="00B57E3A" w:rsidRPr="00BC1742">
        <w:rPr>
          <w:rFonts w:asciiTheme="minorHAnsi" w:hAnsiTheme="minorHAnsi" w:cstheme="minorHAnsi"/>
          <w:bCs/>
          <w:sz w:val="22"/>
          <w:szCs w:val="22"/>
          <w:shd w:val="clear" w:color="auto" w:fill="FFFFFF" w:themeFill="background1"/>
          <w:lang w:eastAsia="pt-BR"/>
        </w:rPr>
        <w:t xml:space="preserve">Verificada a presença dos conselheiros </w:t>
      </w:r>
      <w:r w:rsidR="00B57E3A" w:rsidRPr="00B432E0">
        <w:rPr>
          <w:rFonts w:asciiTheme="minorHAnsi" w:hAnsiTheme="minorHAnsi" w:cstheme="minorHAnsi"/>
          <w:bCs/>
          <w:sz w:val="22"/>
          <w:szCs w:val="22"/>
          <w:shd w:val="clear" w:color="auto" w:fill="FFFFFF" w:themeFill="background1"/>
          <w:lang w:eastAsia="pt-BR"/>
        </w:rPr>
        <w:t>através de formulário eletrônico e confirmado o quórum mínimo para instalação e funcionamento da reunião, com a presença de</w:t>
      </w:r>
      <w:r w:rsidR="00B57E3A" w:rsidRPr="00B432E0">
        <w:rPr>
          <w:rFonts w:asciiTheme="minorHAnsi" w:hAnsiTheme="minorHAnsi" w:cstheme="minorHAnsi"/>
          <w:bCs/>
          <w:color w:val="E36C0A" w:themeColor="accent6" w:themeShade="BF"/>
          <w:sz w:val="22"/>
          <w:szCs w:val="22"/>
          <w:shd w:val="clear" w:color="auto" w:fill="FFFFFF" w:themeFill="background1"/>
          <w:lang w:eastAsia="pt-BR"/>
        </w:rPr>
        <w:t xml:space="preserve"> </w:t>
      </w:r>
      <w:r w:rsidR="001958D2">
        <w:rPr>
          <w:rFonts w:asciiTheme="minorHAnsi" w:hAnsiTheme="minorHAnsi" w:cstheme="minorHAnsi"/>
          <w:bCs/>
          <w:sz w:val="22"/>
          <w:szCs w:val="22"/>
          <w:shd w:val="clear" w:color="auto" w:fill="FFFFFF" w:themeFill="background1"/>
          <w:lang w:eastAsia="pt-BR"/>
        </w:rPr>
        <w:t>17 (dezessete</w:t>
      </w:r>
      <w:r w:rsidR="00B57E3A" w:rsidRPr="00B432E0">
        <w:rPr>
          <w:rFonts w:asciiTheme="minorHAnsi" w:hAnsiTheme="minorHAnsi" w:cstheme="minorHAnsi"/>
          <w:bCs/>
          <w:sz w:val="22"/>
          <w:szCs w:val="22"/>
          <w:shd w:val="clear" w:color="auto" w:fill="FFFFFF" w:themeFill="background1"/>
          <w:lang w:eastAsia="pt-BR"/>
        </w:rPr>
        <w:t xml:space="preserve">) conselheiros para início da reunião, às quatorze horas e </w:t>
      </w:r>
      <w:r w:rsidR="008F7D30">
        <w:rPr>
          <w:rFonts w:asciiTheme="minorHAnsi" w:hAnsiTheme="minorHAnsi" w:cstheme="minorHAnsi"/>
          <w:bCs/>
          <w:sz w:val="22"/>
          <w:szCs w:val="22"/>
          <w:shd w:val="clear" w:color="auto" w:fill="FFFFFF" w:themeFill="background1"/>
          <w:lang w:eastAsia="pt-BR"/>
        </w:rPr>
        <w:t>quinze</w:t>
      </w:r>
      <w:r w:rsidR="00B57E3A" w:rsidRPr="00B432E0">
        <w:rPr>
          <w:rFonts w:asciiTheme="minorHAnsi" w:hAnsiTheme="minorHAnsi" w:cstheme="minorHAnsi"/>
          <w:bCs/>
          <w:sz w:val="22"/>
          <w:szCs w:val="22"/>
          <w:shd w:val="clear" w:color="auto" w:fill="FFFFFF" w:themeFill="background1"/>
          <w:lang w:eastAsia="pt-BR"/>
        </w:rPr>
        <w:t xml:space="preserve"> minutos. </w:t>
      </w:r>
      <w:r w:rsidR="001958D2" w:rsidRPr="002C63E3">
        <w:rPr>
          <w:rFonts w:asciiTheme="minorHAnsi" w:hAnsiTheme="minorHAnsi" w:cstheme="minorHAnsi"/>
          <w:bCs/>
          <w:sz w:val="22"/>
          <w:szCs w:val="22"/>
          <w:shd w:val="clear" w:color="auto" w:fill="FFFFFF" w:themeFill="background1"/>
          <w:lang w:eastAsia="pt-BR"/>
        </w:rPr>
        <w:t xml:space="preserve">O presidente TIAGO HOLZMANN DA SILVA </w:t>
      </w:r>
      <w:r w:rsidR="00B57E3A" w:rsidRPr="00B432E0">
        <w:rPr>
          <w:rFonts w:asciiTheme="minorHAnsi" w:hAnsiTheme="minorHAnsi" w:cstheme="minorHAnsi"/>
          <w:bCs/>
          <w:sz w:val="22"/>
          <w:szCs w:val="22"/>
          <w:shd w:val="clear" w:color="auto" w:fill="FFFFFF" w:themeFill="background1"/>
          <w:lang w:eastAsia="pt-BR"/>
        </w:rPr>
        <w:t>inicia a Centésima Décima</w:t>
      </w:r>
      <w:r w:rsidR="002A2150" w:rsidRPr="00B432E0">
        <w:rPr>
          <w:rFonts w:asciiTheme="minorHAnsi" w:hAnsiTheme="minorHAnsi" w:cstheme="minorHAnsi"/>
          <w:bCs/>
          <w:sz w:val="22"/>
          <w:szCs w:val="22"/>
          <w:shd w:val="clear" w:color="auto" w:fill="FFFFFF" w:themeFill="background1"/>
          <w:lang w:eastAsia="pt-BR"/>
        </w:rPr>
        <w:t xml:space="preserve"> </w:t>
      </w:r>
      <w:r w:rsidR="001958D2">
        <w:rPr>
          <w:rFonts w:asciiTheme="minorHAnsi" w:hAnsiTheme="minorHAnsi" w:cstheme="minorHAnsi"/>
          <w:bCs/>
          <w:sz w:val="22"/>
          <w:szCs w:val="22"/>
          <w:shd w:val="clear" w:color="auto" w:fill="FFFFFF" w:themeFill="background1"/>
          <w:lang w:eastAsia="pt-BR"/>
        </w:rPr>
        <w:t>Terceira</w:t>
      </w:r>
      <w:r w:rsidR="00B57E3A" w:rsidRPr="0065583A">
        <w:rPr>
          <w:rFonts w:asciiTheme="minorHAnsi" w:hAnsiTheme="minorHAnsi" w:cstheme="minorHAnsi"/>
          <w:bCs/>
          <w:sz w:val="22"/>
          <w:szCs w:val="22"/>
          <w:shd w:val="clear" w:color="auto" w:fill="FFFFFF" w:themeFill="background1"/>
          <w:lang w:eastAsia="pt-BR"/>
        </w:rPr>
        <w:t xml:space="preserve"> Reunião Plenária Ordinária do CAU/RS saudando a todos</w:t>
      </w:r>
      <w:r w:rsidR="00B57E3A" w:rsidRPr="0065583A">
        <w:rPr>
          <w:rFonts w:asciiTheme="minorHAnsi" w:hAnsiTheme="minorHAnsi" w:cstheme="minorHAnsi"/>
          <w:sz w:val="22"/>
          <w:szCs w:val="22"/>
          <w:shd w:val="clear" w:color="auto" w:fill="FFFFFF" w:themeFill="background1"/>
          <w:lang w:eastAsia="pt-BR"/>
        </w:rPr>
        <w:t xml:space="preserve">. </w:t>
      </w:r>
      <w:r w:rsidR="00B57E3A" w:rsidRPr="0065583A">
        <w:rPr>
          <w:rFonts w:asciiTheme="minorHAnsi" w:hAnsiTheme="minorHAnsi" w:cstheme="minorHAnsi"/>
          <w:b/>
          <w:bCs/>
          <w:sz w:val="22"/>
          <w:szCs w:val="22"/>
          <w:shd w:val="clear" w:color="auto" w:fill="FFFFFF" w:themeFill="background1"/>
          <w:lang w:eastAsia="pt-BR"/>
        </w:rPr>
        <w:t>2. Leitura e discussão da pauta:</w:t>
      </w:r>
      <w:r w:rsidR="00B57E3A" w:rsidRPr="0065583A">
        <w:rPr>
          <w:rFonts w:asciiTheme="minorHAnsi" w:hAnsiTheme="minorHAnsi" w:cstheme="minorHAnsi"/>
          <w:bCs/>
          <w:sz w:val="22"/>
          <w:szCs w:val="22"/>
          <w:shd w:val="clear" w:color="auto" w:fill="FFFFFF" w:themeFill="background1"/>
          <w:lang w:eastAsia="pt-BR"/>
        </w:rPr>
        <w:t xml:space="preserve"> </w:t>
      </w:r>
      <w:r w:rsidR="001958D2" w:rsidRPr="002C63E3">
        <w:rPr>
          <w:rFonts w:asciiTheme="minorHAnsi" w:hAnsiTheme="minorHAnsi" w:cstheme="minorHAnsi"/>
          <w:bCs/>
          <w:sz w:val="22"/>
          <w:szCs w:val="22"/>
          <w:shd w:val="clear" w:color="auto" w:fill="FFFFFF" w:themeFill="background1"/>
          <w:lang w:eastAsia="pt-BR"/>
        </w:rPr>
        <w:t xml:space="preserve">O presidente TIAGO HOLZMANN DA SILVA </w:t>
      </w:r>
      <w:r w:rsidR="00DA4F41" w:rsidRPr="0065583A">
        <w:rPr>
          <w:rFonts w:asciiTheme="minorHAnsi" w:hAnsiTheme="minorHAnsi" w:cstheme="minorHAnsi"/>
          <w:bCs/>
          <w:sz w:val="22"/>
          <w:szCs w:val="22"/>
          <w:shd w:val="clear" w:color="auto" w:fill="FFFFFF" w:themeFill="background1"/>
          <w:lang w:eastAsia="pt-BR"/>
        </w:rPr>
        <w:t>apresenta a pauta da reunião</w:t>
      </w:r>
      <w:r w:rsidR="0065583A" w:rsidRPr="0065583A">
        <w:rPr>
          <w:rFonts w:asciiTheme="minorHAnsi" w:hAnsiTheme="minorHAnsi" w:cstheme="minorHAnsi"/>
          <w:bCs/>
          <w:sz w:val="22"/>
          <w:szCs w:val="22"/>
          <w:shd w:val="clear" w:color="auto" w:fill="FFFFFF" w:themeFill="background1"/>
          <w:lang w:eastAsia="pt-BR"/>
        </w:rPr>
        <w:t>, questionando se há alguma proposta de alteração.</w:t>
      </w:r>
      <w:r w:rsidR="00DA4F41" w:rsidRPr="0065583A">
        <w:rPr>
          <w:rFonts w:asciiTheme="minorHAnsi" w:hAnsiTheme="minorHAnsi" w:cstheme="minorHAnsi"/>
          <w:bCs/>
          <w:sz w:val="22"/>
          <w:szCs w:val="22"/>
          <w:shd w:val="clear" w:color="auto" w:fill="FFFFFF" w:themeFill="background1"/>
          <w:lang w:eastAsia="pt-BR"/>
        </w:rPr>
        <w:t xml:space="preserve"> A Secretária Geral da Mesa JOSIANE CRISTINA BERNARDI</w:t>
      </w:r>
      <w:r w:rsidR="0065583A" w:rsidRPr="0065583A">
        <w:rPr>
          <w:rFonts w:asciiTheme="minorHAnsi" w:hAnsiTheme="minorHAnsi" w:cstheme="minorHAnsi"/>
          <w:bCs/>
          <w:sz w:val="22"/>
          <w:szCs w:val="22"/>
          <w:shd w:val="clear" w:color="auto" w:fill="FFFFFF" w:themeFill="background1"/>
          <w:lang w:eastAsia="pt-BR"/>
        </w:rPr>
        <w:t xml:space="preserve"> informa os assuntos removidos</w:t>
      </w:r>
      <w:r w:rsidR="00F86052">
        <w:rPr>
          <w:rFonts w:asciiTheme="minorHAnsi" w:hAnsiTheme="minorHAnsi" w:cstheme="minorHAnsi"/>
          <w:bCs/>
          <w:sz w:val="22"/>
          <w:szCs w:val="22"/>
          <w:shd w:val="clear" w:color="auto" w:fill="FFFFFF" w:themeFill="background1"/>
          <w:lang w:eastAsia="pt-BR"/>
        </w:rPr>
        <w:t xml:space="preserve"> e incluídos</w:t>
      </w:r>
      <w:r w:rsidR="0065583A" w:rsidRPr="0065583A">
        <w:rPr>
          <w:rFonts w:asciiTheme="minorHAnsi" w:hAnsiTheme="minorHAnsi" w:cstheme="minorHAnsi"/>
          <w:bCs/>
          <w:sz w:val="22"/>
          <w:szCs w:val="22"/>
          <w:shd w:val="clear" w:color="auto" w:fill="FFFFFF" w:themeFill="background1"/>
          <w:lang w:eastAsia="pt-BR"/>
        </w:rPr>
        <w:t xml:space="preserve">. </w:t>
      </w:r>
      <w:r w:rsidR="00B57E3A" w:rsidRPr="0065583A">
        <w:rPr>
          <w:rFonts w:asciiTheme="minorHAnsi" w:hAnsiTheme="minorHAnsi" w:cstheme="minorHAnsi"/>
          <w:b/>
          <w:bCs/>
          <w:sz w:val="22"/>
          <w:szCs w:val="22"/>
          <w:shd w:val="clear" w:color="auto" w:fill="FFFFFF" w:themeFill="background1"/>
          <w:lang w:eastAsia="pt-BR"/>
        </w:rPr>
        <w:t>3. Aprovação de Atas anteriores: 3.1. Ata da 111ª Plenária Ordinária:</w:t>
      </w:r>
      <w:r w:rsidR="00B57E3A" w:rsidRPr="0065583A">
        <w:rPr>
          <w:rFonts w:asciiTheme="minorHAnsi" w:hAnsiTheme="minorHAnsi" w:cstheme="minorHAnsi"/>
          <w:bCs/>
          <w:sz w:val="22"/>
          <w:szCs w:val="22"/>
          <w:shd w:val="clear" w:color="auto" w:fill="FFFFFF" w:themeFill="background1"/>
          <w:lang w:eastAsia="pt-BR"/>
        </w:rPr>
        <w:t xml:space="preserve"> </w:t>
      </w:r>
      <w:r w:rsidR="00A12FE9">
        <w:rPr>
          <w:rFonts w:asciiTheme="minorHAnsi" w:hAnsiTheme="minorHAnsi" w:cstheme="minorHAnsi"/>
          <w:bCs/>
          <w:sz w:val="22"/>
          <w:szCs w:val="22"/>
          <w:shd w:val="clear" w:color="auto" w:fill="FFFFFF" w:themeFill="background1"/>
          <w:lang w:eastAsia="pt-BR"/>
        </w:rPr>
        <w:t xml:space="preserve">O </w:t>
      </w:r>
      <w:r w:rsidR="009441CB" w:rsidRPr="002C63E3">
        <w:rPr>
          <w:rFonts w:asciiTheme="minorHAnsi" w:hAnsiTheme="minorHAnsi" w:cstheme="minorHAnsi"/>
          <w:bCs/>
          <w:sz w:val="22"/>
          <w:szCs w:val="22"/>
          <w:shd w:val="clear" w:color="auto" w:fill="FFFFFF" w:themeFill="background1"/>
          <w:lang w:eastAsia="pt-BR"/>
        </w:rPr>
        <w:t>presidente TIAGO HOLZMANN DA SILVA</w:t>
      </w:r>
      <w:r w:rsidR="009441CB">
        <w:rPr>
          <w:rFonts w:asciiTheme="minorHAnsi" w:hAnsiTheme="minorHAnsi" w:cstheme="minorHAnsi"/>
          <w:bCs/>
          <w:sz w:val="22"/>
          <w:szCs w:val="22"/>
          <w:shd w:val="clear" w:color="auto" w:fill="FFFFFF" w:themeFill="background1"/>
          <w:lang w:eastAsia="pt-BR"/>
        </w:rPr>
        <w:t xml:space="preserve"> </w:t>
      </w:r>
      <w:r w:rsidR="009441CB" w:rsidRPr="008F104C">
        <w:rPr>
          <w:rFonts w:asciiTheme="minorHAnsi" w:hAnsiTheme="minorHAnsi" w:cstheme="minorHAnsi"/>
          <w:bCs/>
          <w:sz w:val="22"/>
          <w:szCs w:val="22"/>
          <w:shd w:val="clear" w:color="auto" w:fill="FFFFFF" w:themeFill="background1"/>
          <w:lang w:eastAsia="pt-BR"/>
        </w:rPr>
        <w:t>questiona se há algum apontamento em relação à ata disponibilizada para leitura prévia. Não havendo manifestação, coloca em v</w:t>
      </w:r>
      <w:r w:rsidR="009441CB">
        <w:rPr>
          <w:rFonts w:asciiTheme="minorHAnsi" w:hAnsiTheme="minorHAnsi" w:cstheme="minorHAnsi"/>
          <w:bCs/>
          <w:sz w:val="22"/>
          <w:szCs w:val="22"/>
          <w:shd w:val="clear" w:color="auto" w:fill="FFFFFF" w:themeFill="background1"/>
          <w:lang w:eastAsia="pt-BR"/>
        </w:rPr>
        <w:t>otação a aprovação da ata da 111</w:t>
      </w:r>
      <w:r w:rsidR="009441CB" w:rsidRPr="008F104C">
        <w:rPr>
          <w:rFonts w:asciiTheme="minorHAnsi" w:hAnsiTheme="minorHAnsi" w:cstheme="minorHAnsi"/>
          <w:bCs/>
          <w:sz w:val="22"/>
          <w:szCs w:val="22"/>
          <w:shd w:val="clear" w:color="auto" w:fill="FFFFFF" w:themeFill="background1"/>
          <w:lang w:eastAsia="pt-BR"/>
        </w:rPr>
        <w:t>ª Reunião Plenária do CAU/RS. O link para votação eletrônica é disponibilizado e são contabilizados os votos, resultando na aprovação</w:t>
      </w:r>
      <w:r w:rsidR="009441CB" w:rsidRPr="00E35B3A">
        <w:rPr>
          <w:rFonts w:asciiTheme="minorHAnsi" w:hAnsiTheme="minorHAnsi" w:cstheme="minorHAnsi"/>
          <w:bCs/>
          <w:sz w:val="22"/>
          <w:szCs w:val="22"/>
          <w:shd w:val="clear" w:color="auto" w:fill="FFFFFF" w:themeFill="background1"/>
          <w:lang w:eastAsia="pt-BR"/>
        </w:rPr>
        <w:t xml:space="preserve"> com </w:t>
      </w:r>
      <w:r w:rsidR="007856F8">
        <w:rPr>
          <w:rFonts w:asciiTheme="minorHAnsi" w:hAnsiTheme="minorHAnsi" w:cstheme="minorHAnsi"/>
          <w:bCs/>
          <w:sz w:val="22"/>
          <w:szCs w:val="22"/>
          <w:shd w:val="clear" w:color="auto" w:fill="FFFFFF" w:themeFill="background1"/>
          <w:lang w:eastAsia="pt-BR"/>
        </w:rPr>
        <w:t>13 (treze</w:t>
      </w:r>
      <w:r w:rsidR="009441CB" w:rsidRPr="00E35B3A">
        <w:rPr>
          <w:rFonts w:asciiTheme="minorHAnsi" w:hAnsiTheme="minorHAnsi" w:cstheme="minorHAnsi"/>
          <w:bCs/>
          <w:sz w:val="22"/>
          <w:szCs w:val="22"/>
          <w:shd w:val="clear" w:color="auto" w:fill="FFFFFF" w:themeFill="background1"/>
          <w:lang w:eastAsia="pt-BR"/>
        </w:rPr>
        <w:t xml:space="preserve">) votos favoráveis, 01 (uma) abstenção e </w:t>
      </w:r>
      <w:r w:rsidR="007856F8">
        <w:rPr>
          <w:rFonts w:asciiTheme="minorHAnsi" w:hAnsiTheme="minorHAnsi" w:cstheme="minorHAnsi"/>
          <w:bCs/>
          <w:sz w:val="22"/>
          <w:szCs w:val="22"/>
          <w:shd w:val="clear" w:color="auto" w:fill="FFFFFF" w:themeFill="background1"/>
          <w:lang w:eastAsia="pt-BR"/>
        </w:rPr>
        <w:t>04 (quatro</w:t>
      </w:r>
      <w:r w:rsidR="009441CB" w:rsidRPr="00E35B3A">
        <w:rPr>
          <w:rFonts w:asciiTheme="minorHAnsi" w:hAnsiTheme="minorHAnsi" w:cstheme="minorHAnsi"/>
          <w:bCs/>
          <w:sz w:val="22"/>
          <w:szCs w:val="22"/>
          <w:shd w:val="clear" w:color="auto" w:fill="FFFFFF" w:themeFill="background1"/>
          <w:lang w:eastAsia="pt-BR"/>
        </w:rPr>
        <w:t>) ausências.</w:t>
      </w:r>
      <w:r w:rsidR="009441CB">
        <w:rPr>
          <w:rFonts w:asciiTheme="minorHAnsi" w:hAnsiTheme="minorHAnsi" w:cstheme="minorHAnsi"/>
          <w:bCs/>
          <w:sz w:val="22"/>
          <w:szCs w:val="22"/>
          <w:shd w:val="clear" w:color="auto" w:fill="FFFFFF" w:themeFill="background1"/>
          <w:lang w:eastAsia="pt-BR"/>
        </w:rPr>
        <w:t xml:space="preserve"> </w:t>
      </w:r>
      <w:r w:rsidR="009441CB" w:rsidRPr="009441CB">
        <w:rPr>
          <w:rFonts w:asciiTheme="minorHAnsi" w:hAnsiTheme="minorHAnsi" w:cstheme="minorHAnsi"/>
          <w:b/>
          <w:bCs/>
          <w:sz w:val="22"/>
          <w:szCs w:val="22"/>
          <w:shd w:val="clear" w:color="auto" w:fill="FFFFFF" w:themeFill="background1"/>
          <w:lang w:eastAsia="pt-BR"/>
        </w:rPr>
        <w:t>3.2. Ata da 112ª Plenária Ordinária:</w:t>
      </w:r>
      <w:r w:rsidR="009441CB">
        <w:rPr>
          <w:rFonts w:asciiTheme="minorHAnsi" w:hAnsiTheme="minorHAnsi" w:cstheme="minorHAnsi"/>
          <w:b/>
          <w:bCs/>
          <w:sz w:val="22"/>
          <w:szCs w:val="22"/>
          <w:shd w:val="clear" w:color="auto" w:fill="FFFFFF" w:themeFill="background1"/>
          <w:lang w:eastAsia="pt-BR"/>
        </w:rPr>
        <w:t xml:space="preserve"> </w:t>
      </w:r>
      <w:r w:rsidR="009441CB" w:rsidRPr="002C63E3">
        <w:rPr>
          <w:rFonts w:asciiTheme="minorHAnsi" w:hAnsiTheme="minorHAnsi" w:cstheme="minorHAnsi"/>
          <w:bCs/>
          <w:sz w:val="22"/>
          <w:szCs w:val="22"/>
          <w:shd w:val="clear" w:color="auto" w:fill="FFFFFF" w:themeFill="background1"/>
          <w:lang w:eastAsia="pt-BR"/>
        </w:rPr>
        <w:t>O presidente TIAGO HOLZMANN DA SILVA</w:t>
      </w:r>
      <w:r w:rsidR="009441CB">
        <w:rPr>
          <w:rFonts w:asciiTheme="minorHAnsi" w:hAnsiTheme="minorHAnsi" w:cstheme="minorHAnsi"/>
          <w:bCs/>
          <w:sz w:val="22"/>
          <w:szCs w:val="22"/>
          <w:shd w:val="clear" w:color="auto" w:fill="FFFFFF" w:themeFill="background1"/>
          <w:lang w:eastAsia="pt-BR"/>
        </w:rPr>
        <w:t xml:space="preserve"> </w:t>
      </w:r>
      <w:r w:rsidR="009441CB" w:rsidRPr="008F104C">
        <w:rPr>
          <w:rFonts w:asciiTheme="minorHAnsi" w:hAnsiTheme="minorHAnsi" w:cstheme="minorHAnsi"/>
          <w:bCs/>
          <w:sz w:val="22"/>
          <w:szCs w:val="22"/>
          <w:shd w:val="clear" w:color="auto" w:fill="FFFFFF" w:themeFill="background1"/>
          <w:lang w:eastAsia="pt-BR"/>
        </w:rPr>
        <w:t>questiona se há algum apontamento em relação à ata disponibilizada para leitura prévia. Não havendo manifestação, coloca em v</w:t>
      </w:r>
      <w:r w:rsidR="009441CB">
        <w:rPr>
          <w:rFonts w:asciiTheme="minorHAnsi" w:hAnsiTheme="minorHAnsi" w:cstheme="minorHAnsi"/>
          <w:bCs/>
          <w:sz w:val="22"/>
          <w:szCs w:val="22"/>
          <w:shd w:val="clear" w:color="auto" w:fill="FFFFFF" w:themeFill="background1"/>
          <w:lang w:eastAsia="pt-BR"/>
        </w:rPr>
        <w:t>otação a aprovação da ata da 112</w:t>
      </w:r>
      <w:r w:rsidR="009441CB" w:rsidRPr="008F104C">
        <w:rPr>
          <w:rFonts w:asciiTheme="minorHAnsi" w:hAnsiTheme="minorHAnsi" w:cstheme="minorHAnsi"/>
          <w:bCs/>
          <w:sz w:val="22"/>
          <w:szCs w:val="22"/>
          <w:shd w:val="clear" w:color="auto" w:fill="FFFFFF" w:themeFill="background1"/>
          <w:lang w:eastAsia="pt-BR"/>
        </w:rPr>
        <w:t>ª Reunião Plenária do CAU/RS. O link para votação eletrônica é disponibilizado e são contabilizados os votos, resultando na aprovação</w:t>
      </w:r>
      <w:r w:rsidR="009441CB" w:rsidRPr="00E35B3A">
        <w:rPr>
          <w:rFonts w:asciiTheme="minorHAnsi" w:hAnsiTheme="minorHAnsi" w:cstheme="minorHAnsi"/>
          <w:bCs/>
          <w:sz w:val="22"/>
          <w:szCs w:val="22"/>
          <w:shd w:val="clear" w:color="auto" w:fill="FFFFFF" w:themeFill="background1"/>
          <w:lang w:eastAsia="pt-BR"/>
        </w:rPr>
        <w:t xml:space="preserve"> com </w:t>
      </w:r>
      <w:r w:rsidR="007856F8">
        <w:rPr>
          <w:rFonts w:asciiTheme="minorHAnsi" w:hAnsiTheme="minorHAnsi" w:cstheme="minorHAnsi"/>
          <w:bCs/>
          <w:sz w:val="22"/>
          <w:szCs w:val="22"/>
          <w:shd w:val="clear" w:color="auto" w:fill="FFFFFF" w:themeFill="background1"/>
          <w:lang w:eastAsia="pt-BR"/>
        </w:rPr>
        <w:t>11 (onze</w:t>
      </w:r>
      <w:r w:rsidR="009441CB" w:rsidRPr="00E35B3A">
        <w:rPr>
          <w:rFonts w:asciiTheme="minorHAnsi" w:hAnsiTheme="minorHAnsi" w:cstheme="minorHAnsi"/>
          <w:bCs/>
          <w:sz w:val="22"/>
          <w:szCs w:val="22"/>
          <w:shd w:val="clear" w:color="auto" w:fill="FFFFFF" w:themeFill="background1"/>
          <w:lang w:eastAsia="pt-BR"/>
        </w:rPr>
        <w:t>) votos favoráveis</w:t>
      </w:r>
      <w:r w:rsidR="007856F8">
        <w:rPr>
          <w:rFonts w:asciiTheme="minorHAnsi" w:hAnsiTheme="minorHAnsi" w:cstheme="minorHAnsi"/>
          <w:bCs/>
          <w:sz w:val="22"/>
          <w:szCs w:val="22"/>
          <w:shd w:val="clear" w:color="auto" w:fill="FFFFFF" w:themeFill="background1"/>
          <w:lang w:eastAsia="pt-BR"/>
        </w:rPr>
        <w:t>, 03 (três) abstenções</w:t>
      </w:r>
      <w:r w:rsidR="009441CB" w:rsidRPr="00E35B3A">
        <w:rPr>
          <w:rFonts w:asciiTheme="minorHAnsi" w:hAnsiTheme="minorHAnsi" w:cstheme="minorHAnsi"/>
          <w:bCs/>
          <w:sz w:val="22"/>
          <w:szCs w:val="22"/>
          <w:shd w:val="clear" w:color="auto" w:fill="FFFFFF" w:themeFill="background1"/>
          <w:lang w:eastAsia="pt-BR"/>
        </w:rPr>
        <w:t xml:space="preserve"> e </w:t>
      </w:r>
      <w:r w:rsidR="007856F8">
        <w:rPr>
          <w:rFonts w:asciiTheme="minorHAnsi" w:hAnsiTheme="minorHAnsi" w:cstheme="minorHAnsi"/>
          <w:bCs/>
          <w:sz w:val="22"/>
          <w:szCs w:val="22"/>
          <w:shd w:val="clear" w:color="auto" w:fill="FFFFFF" w:themeFill="background1"/>
          <w:lang w:eastAsia="pt-BR"/>
        </w:rPr>
        <w:t>04</w:t>
      </w:r>
      <w:r w:rsidR="009441CB" w:rsidRPr="00E35B3A">
        <w:rPr>
          <w:rFonts w:asciiTheme="minorHAnsi" w:hAnsiTheme="minorHAnsi" w:cstheme="minorHAnsi"/>
          <w:bCs/>
          <w:sz w:val="22"/>
          <w:szCs w:val="22"/>
          <w:shd w:val="clear" w:color="auto" w:fill="FFFFFF" w:themeFill="background1"/>
          <w:lang w:eastAsia="pt-BR"/>
        </w:rPr>
        <w:t xml:space="preserve"> (</w:t>
      </w:r>
      <w:r w:rsidR="007856F8">
        <w:rPr>
          <w:rFonts w:asciiTheme="minorHAnsi" w:hAnsiTheme="minorHAnsi" w:cstheme="minorHAnsi"/>
          <w:bCs/>
          <w:sz w:val="22"/>
          <w:szCs w:val="22"/>
          <w:shd w:val="clear" w:color="auto" w:fill="FFFFFF" w:themeFill="background1"/>
          <w:lang w:eastAsia="pt-BR"/>
        </w:rPr>
        <w:t>quatro</w:t>
      </w:r>
      <w:r w:rsidR="009441CB" w:rsidRPr="00E35B3A">
        <w:rPr>
          <w:rFonts w:asciiTheme="minorHAnsi" w:hAnsiTheme="minorHAnsi" w:cstheme="minorHAnsi"/>
          <w:bCs/>
          <w:sz w:val="22"/>
          <w:szCs w:val="22"/>
          <w:shd w:val="clear" w:color="auto" w:fill="FFFFFF" w:themeFill="background1"/>
          <w:lang w:eastAsia="pt-BR"/>
        </w:rPr>
        <w:t>) ausências.</w:t>
      </w:r>
      <w:r w:rsidR="007856F8">
        <w:rPr>
          <w:rFonts w:asciiTheme="minorHAnsi" w:hAnsiTheme="minorHAnsi" w:cstheme="minorHAnsi"/>
          <w:bCs/>
          <w:sz w:val="22"/>
          <w:szCs w:val="22"/>
          <w:shd w:val="clear" w:color="auto" w:fill="FFFFFF" w:themeFill="background1"/>
          <w:lang w:eastAsia="pt-BR"/>
        </w:rPr>
        <w:t xml:space="preserve"> </w:t>
      </w:r>
      <w:r w:rsidR="008546D0" w:rsidRPr="0065583A">
        <w:rPr>
          <w:rFonts w:asciiTheme="minorHAnsi" w:hAnsiTheme="minorHAnsi" w:cstheme="minorHAnsi"/>
          <w:b/>
          <w:bCs/>
          <w:sz w:val="22"/>
          <w:szCs w:val="22"/>
          <w:shd w:val="clear" w:color="auto" w:fill="FFFFFF" w:themeFill="background1"/>
          <w:lang w:eastAsia="pt-BR"/>
        </w:rPr>
        <w:t xml:space="preserve">4. </w:t>
      </w:r>
      <w:r w:rsidR="007A2A52" w:rsidRPr="0065583A">
        <w:rPr>
          <w:rFonts w:asciiTheme="minorHAnsi" w:hAnsiTheme="minorHAnsi" w:cstheme="minorHAnsi"/>
          <w:b/>
          <w:bCs/>
          <w:sz w:val="22"/>
          <w:szCs w:val="22"/>
          <w:shd w:val="clear" w:color="auto" w:fill="FFFFFF" w:themeFill="background1"/>
          <w:lang w:eastAsia="pt-BR"/>
        </w:rPr>
        <w:t>Ordem do Dia:</w:t>
      </w:r>
      <w:r w:rsidR="008546D0" w:rsidRPr="0065583A">
        <w:rPr>
          <w:rFonts w:asciiTheme="minorHAnsi" w:hAnsiTheme="minorHAnsi" w:cstheme="minorHAnsi"/>
          <w:bCs/>
          <w:sz w:val="22"/>
          <w:szCs w:val="22"/>
          <w:shd w:val="clear" w:color="auto" w:fill="FFFFFF" w:themeFill="background1"/>
          <w:lang w:eastAsia="pt-BR"/>
        </w:rPr>
        <w:t xml:space="preserve"> </w:t>
      </w:r>
      <w:r w:rsidR="007A2A52" w:rsidRPr="0065583A">
        <w:rPr>
          <w:rFonts w:asciiTheme="minorHAnsi" w:hAnsiTheme="minorHAnsi" w:cstheme="minorHAnsi"/>
          <w:b/>
          <w:bCs/>
          <w:sz w:val="22"/>
          <w:szCs w:val="22"/>
          <w:shd w:val="clear" w:color="auto" w:fill="FFFFFF" w:themeFill="background1"/>
          <w:lang w:eastAsia="pt-BR"/>
        </w:rPr>
        <w:t xml:space="preserve">4.1. </w:t>
      </w:r>
      <w:r w:rsidR="00E4603B" w:rsidRPr="00E4603B">
        <w:rPr>
          <w:rFonts w:asciiTheme="minorHAnsi" w:hAnsiTheme="minorHAnsi" w:cstheme="minorHAnsi"/>
          <w:b/>
          <w:bCs/>
          <w:sz w:val="22"/>
          <w:szCs w:val="22"/>
          <w:shd w:val="clear" w:color="auto" w:fill="FFFFFF" w:themeFill="background1"/>
          <w:lang w:eastAsia="pt-BR"/>
        </w:rPr>
        <w:t xml:space="preserve">Sessão de julgamento de processo ético-disciplinar – Processo Protocolo SICCAU nº 616311/2017 – Relator José Arthur Fell </w:t>
      </w:r>
      <w:r w:rsidR="007A2A52" w:rsidRPr="008546D0">
        <w:rPr>
          <w:rFonts w:asciiTheme="minorHAnsi" w:hAnsiTheme="minorHAnsi" w:cstheme="minorHAnsi"/>
          <w:b/>
          <w:bCs/>
          <w:sz w:val="22"/>
          <w:szCs w:val="22"/>
          <w:shd w:val="clear" w:color="auto" w:fill="FFFFFF" w:themeFill="background1"/>
          <w:lang w:eastAsia="pt-BR"/>
        </w:rPr>
        <w:t>(Origem: Comissão de Ética e Disciplina):</w:t>
      </w:r>
      <w:r w:rsidR="008546D0">
        <w:rPr>
          <w:rFonts w:asciiTheme="minorHAnsi" w:hAnsiTheme="minorHAnsi" w:cstheme="minorHAnsi"/>
          <w:bCs/>
          <w:sz w:val="22"/>
          <w:szCs w:val="22"/>
          <w:shd w:val="clear" w:color="auto" w:fill="FFFFFF" w:themeFill="background1"/>
          <w:lang w:eastAsia="pt-BR"/>
        </w:rPr>
        <w:t xml:space="preserve"> </w:t>
      </w:r>
      <w:r w:rsidR="00E4603B" w:rsidRPr="002C63E3">
        <w:rPr>
          <w:rFonts w:asciiTheme="minorHAnsi" w:hAnsiTheme="minorHAnsi" w:cstheme="minorHAnsi"/>
          <w:bCs/>
          <w:sz w:val="22"/>
          <w:szCs w:val="22"/>
          <w:shd w:val="clear" w:color="auto" w:fill="FFFFFF" w:themeFill="background1"/>
          <w:lang w:eastAsia="pt-BR"/>
        </w:rPr>
        <w:t>O presidente TIAGO HOLZMANN DA SILVA</w:t>
      </w:r>
      <w:r w:rsidR="008546D0" w:rsidRPr="00E96EE6">
        <w:rPr>
          <w:rFonts w:asciiTheme="minorHAnsi" w:hAnsiTheme="minorHAnsi" w:cstheme="minorHAnsi"/>
          <w:sz w:val="22"/>
          <w:szCs w:val="22"/>
        </w:rPr>
        <w:t xml:space="preserve"> declara aberta a sessão de julgamento, informando que todos os conselheiros </w:t>
      </w:r>
      <w:r w:rsidR="00360FC9">
        <w:rPr>
          <w:rFonts w:asciiTheme="minorHAnsi" w:hAnsiTheme="minorHAnsi" w:cstheme="minorHAnsi"/>
          <w:sz w:val="22"/>
          <w:szCs w:val="22"/>
        </w:rPr>
        <w:t>convocados</w:t>
      </w:r>
      <w:r w:rsidR="008546D0" w:rsidRPr="00E96EE6">
        <w:rPr>
          <w:rFonts w:asciiTheme="minorHAnsi" w:hAnsiTheme="minorHAnsi" w:cstheme="minorHAnsi"/>
          <w:sz w:val="22"/>
          <w:szCs w:val="22"/>
        </w:rPr>
        <w:t xml:space="preserve"> receberam previamente o relatório e o voto fundamentado, aprovados pela Comissão de Ética e Disciplina – CED-CAU/RS, na forma prevista pela Resolução nº 143 do CAU/BR</w:t>
      </w:r>
      <w:r w:rsidR="00E96EE6" w:rsidRPr="00E96EE6">
        <w:rPr>
          <w:rFonts w:asciiTheme="minorHAnsi" w:hAnsiTheme="minorHAnsi" w:cstheme="minorHAnsi"/>
          <w:sz w:val="22"/>
          <w:szCs w:val="22"/>
        </w:rPr>
        <w:t>, e</w:t>
      </w:r>
      <w:r w:rsidR="008546D0" w:rsidRPr="00E96EE6">
        <w:rPr>
          <w:rFonts w:asciiTheme="minorHAnsi" w:hAnsiTheme="minorHAnsi" w:cstheme="minorHAnsi"/>
          <w:sz w:val="22"/>
          <w:szCs w:val="22"/>
        </w:rPr>
        <w:t xml:space="preserve"> a súmula constando os nomes das partes. Acrescenta que a omissão ao dever de comunicar o impedimento configura falta grave, que pode resultar, entre outros, na perda do mandato e</w:t>
      </w:r>
      <w:r w:rsidR="008546D0" w:rsidRPr="00E96EE6">
        <w:rPr>
          <w:rFonts w:asciiTheme="minorHAnsi" w:hAnsiTheme="minorHAnsi" w:cstheme="minorHAnsi"/>
          <w:i/>
          <w:sz w:val="22"/>
          <w:szCs w:val="22"/>
        </w:rPr>
        <w:t xml:space="preserve"> </w:t>
      </w:r>
      <w:r w:rsidR="008546D0" w:rsidRPr="00E96EE6">
        <w:rPr>
          <w:rFonts w:asciiTheme="minorHAnsi" w:hAnsiTheme="minorHAnsi" w:cstheme="minorHAnsi"/>
          <w:sz w:val="22"/>
          <w:szCs w:val="22"/>
        </w:rPr>
        <w:t xml:space="preserve">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w:t>
      </w:r>
      <w:r w:rsidR="00E96EE6" w:rsidRPr="00E96EE6">
        <w:rPr>
          <w:rFonts w:asciiTheme="minorHAnsi" w:hAnsiTheme="minorHAnsi" w:cstheme="minorHAnsi"/>
          <w:sz w:val="22"/>
          <w:szCs w:val="22"/>
        </w:rPr>
        <w:t>Questiona aos presentes sobre a existência de impedimento relacionado ao proc</w:t>
      </w:r>
      <w:r w:rsidR="00FB6795">
        <w:rPr>
          <w:rFonts w:asciiTheme="minorHAnsi" w:hAnsiTheme="minorHAnsi" w:cstheme="minorHAnsi"/>
          <w:sz w:val="22"/>
          <w:szCs w:val="22"/>
        </w:rPr>
        <w:t xml:space="preserve">esso ético-disciplinar em tela. </w:t>
      </w:r>
      <w:r w:rsidR="00FB6795" w:rsidRPr="009F78C1">
        <w:rPr>
          <w:rFonts w:asciiTheme="minorHAnsi" w:hAnsiTheme="minorHAnsi" w:cstheme="minorHAnsi"/>
          <w:sz w:val="22"/>
          <w:szCs w:val="22"/>
        </w:rPr>
        <w:t xml:space="preserve">O conselheiro </w:t>
      </w:r>
      <w:r w:rsidR="00FB6795" w:rsidRPr="00FB6795">
        <w:rPr>
          <w:rFonts w:asciiTheme="minorHAnsi" w:hAnsiTheme="minorHAnsi" w:cstheme="minorHAnsi"/>
          <w:bCs/>
          <w:sz w:val="22"/>
          <w:szCs w:val="22"/>
          <w:shd w:val="clear" w:color="auto" w:fill="FFFFFF" w:themeFill="background1"/>
          <w:lang w:eastAsia="pt-BR"/>
        </w:rPr>
        <w:t>Rodrigo Spinelli</w:t>
      </w:r>
      <w:r w:rsidR="00FB6795" w:rsidRPr="009F78C1">
        <w:rPr>
          <w:rFonts w:asciiTheme="minorHAnsi" w:hAnsiTheme="minorHAnsi" w:cstheme="minorHAnsi"/>
          <w:sz w:val="22"/>
          <w:szCs w:val="22"/>
        </w:rPr>
        <w:t xml:space="preserve"> se declara impedido. </w:t>
      </w:r>
      <w:r w:rsidR="00FB6795" w:rsidRPr="002C63E3">
        <w:rPr>
          <w:rFonts w:asciiTheme="minorHAnsi" w:hAnsiTheme="minorHAnsi" w:cstheme="minorHAnsi"/>
          <w:bCs/>
          <w:sz w:val="22"/>
          <w:szCs w:val="22"/>
          <w:shd w:val="clear" w:color="auto" w:fill="FFFFFF" w:themeFill="background1"/>
          <w:lang w:eastAsia="pt-BR"/>
        </w:rPr>
        <w:t xml:space="preserve">O </w:t>
      </w:r>
      <w:r w:rsidR="00FB6795" w:rsidRPr="00195BB9">
        <w:rPr>
          <w:rFonts w:asciiTheme="minorHAnsi" w:hAnsiTheme="minorHAnsi" w:cstheme="minorHAnsi"/>
          <w:bCs/>
          <w:sz w:val="22"/>
          <w:szCs w:val="22"/>
          <w:shd w:val="clear" w:color="auto" w:fill="FFFFFF" w:themeFill="background1"/>
          <w:lang w:eastAsia="pt-BR"/>
        </w:rPr>
        <w:t>presidente TIAGO HOLZMANN DA SILVA</w:t>
      </w:r>
      <w:r w:rsidR="00FB6795" w:rsidRPr="00F37B00">
        <w:rPr>
          <w:rFonts w:asciiTheme="minorHAnsi" w:hAnsiTheme="minorHAnsi" w:cstheme="minorHAnsi"/>
          <w:sz w:val="22"/>
          <w:szCs w:val="22"/>
        </w:rPr>
        <w:t xml:space="preserve"> </w:t>
      </w:r>
      <w:r w:rsidR="008546D0" w:rsidRPr="00E96EE6">
        <w:rPr>
          <w:rFonts w:asciiTheme="minorHAnsi" w:hAnsiTheme="minorHAnsi" w:cstheme="minorHAnsi"/>
          <w:sz w:val="22"/>
          <w:szCs w:val="22"/>
        </w:rPr>
        <w:t xml:space="preserve">questiona aos presentes se algum conselheiro gostaria de arguir a suspeição de outro, esclarecendo que são causas de suspeição ter amizade ou inimizade notória com qualquer das partes ou com os respectivos cônjuges, companheiros, </w:t>
      </w:r>
      <w:r w:rsidR="008546D0" w:rsidRPr="00E96EE6">
        <w:rPr>
          <w:rFonts w:asciiTheme="minorHAnsi" w:hAnsiTheme="minorHAnsi" w:cstheme="minorHAnsi"/>
          <w:sz w:val="22"/>
          <w:szCs w:val="22"/>
        </w:rPr>
        <w:lastRenderedPageBreak/>
        <w:t xml:space="preserve">parentes e afins até o terceiro grau. Não havendo arguição de suspeição, </w:t>
      </w:r>
      <w:r w:rsidR="00E96EE6" w:rsidRPr="00E96EE6">
        <w:rPr>
          <w:rFonts w:asciiTheme="minorHAnsi" w:hAnsiTheme="minorHAnsi" w:cstheme="minorHAnsi"/>
          <w:sz w:val="22"/>
          <w:szCs w:val="22"/>
        </w:rPr>
        <w:t>cita o regramento estabelecido para as sessões de julgamento remotas</w:t>
      </w:r>
      <w:r w:rsidR="00360FC9">
        <w:rPr>
          <w:rFonts w:asciiTheme="minorHAnsi" w:hAnsiTheme="minorHAnsi" w:cstheme="minorHAnsi"/>
          <w:sz w:val="22"/>
          <w:szCs w:val="22"/>
        </w:rPr>
        <w:t xml:space="preserve">, informando que as partes não apresentaram </w:t>
      </w:r>
      <w:r w:rsidR="004F5153">
        <w:rPr>
          <w:rFonts w:asciiTheme="minorHAnsi" w:hAnsiTheme="minorHAnsi" w:cstheme="minorHAnsi"/>
          <w:sz w:val="22"/>
          <w:szCs w:val="22"/>
        </w:rPr>
        <w:t xml:space="preserve">memoriais escritos </w:t>
      </w:r>
      <w:r w:rsidR="00360FC9">
        <w:rPr>
          <w:rFonts w:asciiTheme="minorHAnsi" w:hAnsiTheme="minorHAnsi" w:cstheme="minorHAnsi"/>
          <w:sz w:val="22"/>
          <w:szCs w:val="22"/>
        </w:rPr>
        <w:t>e</w:t>
      </w:r>
      <w:r w:rsidR="008546D0" w:rsidRPr="00E96EE6">
        <w:rPr>
          <w:rFonts w:asciiTheme="minorHAnsi" w:hAnsiTheme="minorHAnsi" w:cstheme="minorHAnsi"/>
          <w:sz w:val="22"/>
          <w:szCs w:val="22"/>
        </w:rPr>
        <w:t xml:space="preserve"> passa a palavra</w:t>
      </w:r>
      <w:r w:rsidR="00E96EE6" w:rsidRPr="00E96EE6">
        <w:rPr>
          <w:rFonts w:asciiTheme="minorHAnsi" w:hAnsiTheme="minorHAnsi" w:cstheme="minorHAnsi"/>
          <w:sz w:val="22"/>
          <w:szCs w:val="22"/>
        </w:rPr>
        <w:t xml:space="preserve"> ao coordenador da </w:t>
      </w:r>
      <w:r w:rsidR="003F0F37">
        <w:rPr>
          <w:rFonts w:asciiTheme="minorHAnsi" w:hAnsiTheme="minorHAnsi" w:cstheme="minorHAnsi"/>
          <w:sz w:val="22"/>
          <w:szCs w:val="22"/>
        </w:rPr>
        <w:t>CED</w:t>
      </w:r>
      <w:r w:rsidR="00E96EE6" w:rsidRPr="00E96EE6">
        <w:rPr>
          <w:rFonts w:asciiTheme="minorHAnsi" w:hAnsiTheme="minorHAnsi" w:cstheme="minorHAnsi"/>
          <w:sz w:val="22"/>
          <w:szCs w:val="22"/>
        </w:rPr>
        <w:t>, conselheiro JOSÉ ARTHUR FELL</w:t>
      </w:r>
      <w:r w:rsidR="008F7D30">
        <w:rPr>
          <w:rFonts w:asciiTheme="minorHAnsi" w:hAnsiTheme="minorHAnsi" w:cstheme="minorHAnsi"/>
          <w:sz w:val="22"/>
          <w:szCs w:val="22"/>
        </w:rPr>
        <w:t>,</w:t>
      </w:r>
      <w:r w:rsidR="00E96EE6" w:rsidRPr="00E96EE6">
        <w:rPr>
          <w:rFonts w:asciiTheme="minorHAnsi" w:hAnsiTheme="minorHAnsi" w:cstheme="minorHAnsi"/>
          <w:sz w:val="22"/>
          <w:szCs w:val="22"/>
        </w:rPr>
        <w:t xml:space="preserve"> </w:t>
      </w:r>
      <w:r w:rsidR="008546D0" w:rsidRPr="00E96EE6">
        <w:rPr>
          <w:rFonts w:asciiTheme="minorHAnsi" w:hAnsiTheme="minorHAnsi" w:cstheme="minorHAnsi"/>
          <w:sz w:val="22"/>
          <w:szCs w:val="22"/>
        </w:rPr>
        <w:t xml:space="preserve">que realiza a leitura </w:t>
      </w:r>
      <w:r w:rsidR="008546D0" w:rsidRPr="00851C8C">
        <w:rPr>
          <w:rFonts w:asciiTheme="minorHAnsi" w:hAnsiTheme="minorHAnsi" w:cstheme="minorHAnsi"/>
          <w:sz w:val="22"/>
          <w:szCs w:val="22"/>
        </w:rPr>
        <w:t xml:space="preserve">do relatório e voto fundamentado. Encerrada a leitura, </w:t>
      </w:r>
      <w:r w:rsidR="00E4603B">
        <w:rPr>
          <w:rFonts w:asciiTheme="minorHAnsi" w:hAnsiTheme="minorHAnsi" w:cstheme="minorHAnsi"/>
          <w:bCs/>
          <w:sz w:val="22"/>
          <w:szCs w:val="22"/>
          <w:shd w:val="clear" w:color="auto" w:fill="FFFFFF" w:themeFill="background1"/>
          <w:lang w:eastAsia="pt-BR"/>
        </w:rPr>
        <w:t>o</w:t>
      </w:r>
      <w:r w:rsidR="00E4603B" w:rsidRPr="002C63E3">
        <w:rPr>
          <w:rFonts w:asciiTheme="minorHAnsi" w:hAnsiTheme="minorHAnsi" w:cstheme="minorHAnsi"/>
          <w:bCs/>
          <w:sz w:val="22"/>
          <w:szCs w:val="22"/>
          <w:shd w:val="clear" w:color="auto" w:fill="FFFFFF" w:themeFill="background1"/>
          <w:lang w:eastAsia="pt-BR"/>
        </w:rPr>
        <w:t xml:space="preserve"> presidente TIAGO HOLZMANN DA SILVA</w:t>
      </w:r>
      <w:r w:rsidR="00E4603B" w:rsidRPr="00E96EE6">
        <w:rPr>
          <w:rFonts w:asciiTheme="minorHAnsi" w:hAnsiTheme="minorHAnsi" w:cstheme="minorHAnsi"/>
          <w:sz w:val="22"/>
          <w:szCs w:val="22"/>
        </w:rPr>
        <w:t xml:space="preserve"> </w:t>
      </w:r>
      <w:r w:rsidR="008546D0" w:rsidRPr="009F0260">
        <w:rPr>
          <w:rFonts w:asciiTheme="minorHAnsi" w:hAnsiTheme="minorHAnsi" w:cstheme="minorHAnsi"/>
          <w:sz w:val="22"/>
          <w:szCs w:val="22"/>
        </w:rPr>
        <w:t>abre a discussão acerca dos destaques indicados durante o relato, na forma do § 5°, art. 50, da Resolução nº 143 do CAU/BR.</w:t>
      </w:r>
      <w:r w:rsidR="005303C0">
        <w:rPr>
          <w:rFonts w:asciiTheme="minorHAnsi" w:hAnsiTheme="minorHAnsi" w:cstheme="minorHAnsi"/>
          <w:sz w:val="22"/>
          <w:szCs w:val="22"/>
        </w:rPr>
        <w:t xml:space="preserve"> O conselheiro ALVINO JARA faz manifestação em relação à recorrência da infração e analisa a penalidade como amena, considerando a irregularidade cometida. O</w:t>
      </w:r>
      <w:r w:rsidR="005303C0" w:rsidRPr="002C63E3">
        <w:rPr>
          <w:rFonts w:asciiTheme="minorHAnsi" w:hAnsiTheme="minorHAnsi" w:cstheme="minorHAnsi"/>
          <w:bCs/>
          <w:sz w:val="22"/>
          <w:szCs w:val="22"/>
          <w:shd w:val="clear" w:color="auto" w:fill="FFFFFF" w:themeFill="background1"/>
          <w:lang w:eastAsia="pt-BR"/>
        </w:rPr>
        <w:t xml:space="preserve"> presidente TIAGO HOLZMANN DA SILVA</w:t>
      </w:r>
      <w:r w:rsidR="005303C0" w:rsidRPr="00C84C16">
        <w:rPr>
          <w:rFonts w:asciiTheme="minorHAnsi" w:hAnsiTheme="minorHAnsi" w:cstheme="minorHAnsi"/>
          <w:sz w:val="22"/>
          <w:szCs w:val="22"/>
        </w:rPr>
        <w:t xml:space="preserve"> </w:t>
      </w:r>
      <w:r w:rsidR="008546D0" w:rsidRPr="00C84C16">
        <w:rPr>
          <w:rFonts w:asciiTheme="minorHAnsi" w:hAnsiTheme="minorHAnsi" w:cstheme="minorHAnsi"/>
          <w:sz w:val="22"/>
          <w:szCs w:val="22"/>
        </w:rPr>
        <w:t>encerra a discussão, nos termos do art. 72, do Regimento Interno, e informa que não mais será permitida a manifestação.</w:t>
      </w:r>
      <w:r w:rsidR="008546D0" w:rsidRPr="009F0260">
        <w:rPr>
          <w:rFonts w:asciiTheme="minorHAnsi" w:hAnsiTheme="minorHAnsi" w:cstheme="minorHAnsi"/>
          <w:sz w:val="22"/>
          <w:szCs w:val="22"/>
        </w:rPr>
        <w:t xml:space="preserve"> Propõe a leitura da minuta de Deliberação Plenária, elaborada com base no relatório e no voto fundamentado aprovado pela Comissão</w:t>
      </w:r>
      <w:r w:rsidR="008546D0" w:rsidRPr="00B04EF6">
        <w:rPr>
          <w:rFonts w:asciiTheme="minorHAnsi" w:hAnsiTheme="minorHAnsi" w:cstheme="minorHAnsi"/>
          <w:sz w:val="22"/>
          <w:szCs w:val="22"/>
        </w:rPr>
        <w:t xml:space="preserve">. </w:t>
      </w:r>
      <w:r w:rsidR="00980190">
        <w:rPr>
          <w:rFonts w:asciiTheme="minorHAnsi" w:hAnsiTheme="minorHAnsi" w:cstheme="minorHAnsi"/>
          <w:sz w:val="22"/>
          <w:szCs w:val="22"/>
        </w:rPr>
        <w:t xml:space="preserve">Devido a problemas técnicos, é aberta a votação nominal. </w:t>
      </w:r>
      <w:r w:rsidR="008546D0" w:rsidRPr="00B04EF6">
        <w:rPr>
          <w:rFonts w:asciiTheme="minorHAnsi" w:hAnsiTheme="minorHAnsi" w:cstheme="minorHAnsi"/>
          <w:sz w:val="22"/>
          <w:szCs w:val="22"/>
        </w:rPr>
        <w:t>A Deliberação Plenária DPO-RS nº 12</w:t>
      </w:r>
      <w:r w:rsidR="00FB6795">
        <w:rPr>
          <w:rFonts w:asciiTheme="minorHAnsi" w:hAnsiTheme="minorHAnsi" w:cstheme="minorHAnsi"/>
          <w:sz w:val="22"/>
          <w:szCs w:val="22"/>
        </w:rPr>
        <w:t>28</w:t>
      </w:r>
      <w:r w:rsidR="008546D0" w:rsidRPr="00B04EF6">
        <w:rPr>
          <w:rFonts w:asciiTheme="minorHAnsi" w:hAnsiTheme="minorHAnsi" w:cstheme="minorHAnsi"/>
          <w:sz w:val="22"/>
          <w:szCs w:val="22"/>
        </w:rPr>
        <w:t xml:space="preserve">/2020 é aprovada com </w:t>
      </w:r>
      <w:r w:rsidR="00FB6795">
        <w:rPr>
          <w:rFonts w:asciiTheme="minorHAnsi" w:hAnsiTheme="minorHAnsi" w:cstheme="minorHAnsi"/>
          <w:sz w:val="22"/>
          <w:szCs w:val="22"/>
        </w:rPr>
        <w:t>15</w:t>
      </w:r>
      <w:r w:rsidR="002E6CD9" w:rsidRPr="00B04EF6">
        <w:rPr>
          <w:rFonts w:asciiTheme="minorHAnsi" w:hAnsiTheme="minorHAnsi" w:cstheme="minorHAnsi"/>
          <w:sz w:val="22"/>
          <w:szCs w:val="22"/>
        </w:rPr>
        <w:t xml:space="preserve"> (</w:t>
      </w:r>
      <w:r w:rsidR="00FB6795">
        <w:rPr>
          <w:rFonts w:asciiTheme="minorHAnsi" w:hAnsiTheme="minorHAnsi" w:cstheme="minorHAnsi"/>
          <w:sz w:val="22"/>
          <w:szCs w:val="22"/>
        </w:rPr>
        <w:t>quinze</w:t>
      </w:r>
      <w:r w:rsidR="008546D0" w:rsidRPr="00B04EF6">
        <w:rPr>
          <w:rFonts w:asciiTheme="minorHAnsi" w:hAnsiTheme="minorHAnsi" w:cstheme="minorHAnsi"/>
          <w:sz w:val="22"/>
          <w:szCs w:val="22"/>
        </w:rPr>
        <w:t xml:space="preserve">) votos favoráveis, </w:t>
      </w:r>
      <w:r w:rsidR="00FB6795">
        <w:rPr>
          <w:rFonts w:asciiTheme="minorHAnsi" w:hAnsiTheme="minorHAnsi" w:cstheme="minorHAnsi"/>
          <w:sz w:val="22"/>
          <w:szCs w:val="22"/>
        </w:rPr>
        <w:t>01 (um</w:t>
      </w:r>
      <w:r w:rsidR="008546D0" w:rsidRPr="00B04EF6">
        <w:rPr>
          <w:rFonts w:asciiTheme="minorHAnsi" w:hAnsiTheme="minorHAnsi" w:cstheme="minorHAnsi"/>
          <w:sz w:val="22"/>
          <w:szCs w:val="22"/>
        </w:rPr>
        <w:t xml:space="preserve">) </w:t>
      </w:r>
      <w:r w:rsidR="00FB6795" w:rsidRPr="00FB6795">
        <w:rPr>
          <w:rFonts w:asciiTheme="minorHAnsi" w:hAnsiTheme="minorHAnsi" w:cstheme="minorHAnsi"/>
          <w:sz w:val="22"/>
          <w:szCs w:val="22"/>
        </w:rPr>
        <w:t>voto contrário, 01 (uma) declaração de impedimento</w:t>
      </w:r>
      <w:r w:rsidR="008546D0" w:rsidRPr="00FB6795">
        <w:rPr>
          <w:rFonts w:asciiTheme="minorHAnsi" w:hAnsiTheme="minorHAnsi" w:cstheme="minorHAnsi"/>
          <w:sz w:val="22"/>
          <w:szCs w:val="22"/>
        </w:rPr>
        <w:t xml:space="preserve"> e </w:t>
      </w:r>
      <w:r w:rsidR="002E6CD9" w:rsidRPr="00FB6795">
        <w:rPr>
          <w:rFonts w:asciiTheme="minorHAnsi" w:hAnsiTheme="minorHAnsi" w:cstheme="minorHAnsi"/>
          <w:sz w:val="22"/>
          <w:szCs w:val="22"/>
        </w:rPr>
        <w:t>01 (uma</w:t>
      </w:r>
      <w:r w:rsidR="008546D0" w:rsidRPr="00FB6795">
        <w:rPr>
          <w:rFonts w:asciiTheme="minorHAnsi" w:hAnsiTheme="minorHAnsi" w:cstheme="minorHAnsi"/>
          <w:sz w:val="22"/>
          <w:szCs w:val="22"/>
        </w:rPr>
        <w:t xml:space="preserve">) ausência, pela aplicação da sanção de advertência </w:t>
      </w:r>
      <w:r w:rsidR="002E6CD9" w:rsidRPr="00FB6795">
        <w:rPr>
          <w:rFonts w:asciiTheme="minorHAnsi" w:hAnsiTheme="minorHAnsi" w:cstheme="minorHAnsi"/>
          <w:sz w:val="22"/>
          <w:szCs w:val="22"/>
        </w:rPr>
        <w:t>reservad</w:t>
      </w:r>
      <w:r w:rsidR="008546D0" w:rsidRPr="00FB6795">
        <w:rPr>
          <w:rFonts w:asciiTheme="minorHAnsi" w:hAnsiTheme="minorHAnsi" w:cstheme="minorHAnsi"/>
          <w:sz w:val="22"/>
          <w:szCs w:val="22"/>
        </w:rPr>
        <w:t xml:space="preserve">a e multa. </w:t>
      </w:r>
      <w:r w:rsidR="00E4603B" w:rsidRPr="002C63E3">
        <w:rPr>
          <w:rFonts w:asciiTheme="minorHAnsi" w:hAnsiTheme="minorHAnsi" w:cstheme="minorHAnsi"/>
          <w:bCs/>
          <w:sz w:val="22"/>
          <w:szCs w:val="22"/>
          <w:shd w:val="clear" w:color="auto" w:fill="FFFFFF" w:themeFill="background1"/>
          <w:lang w:eastAsia="pt-BR"/>
        </w:rPr>
        <w:t>O presidente TIAGO HOLZMANN DA SILVA</w:t>
      </w:r>
      <w:r w:rsidR="00E4603B" w:rsidRPr="00E96EE6">
        <w:rPr>
          <w:rFonts w:asciiTheme="minorHAnsi" w:hAnsiTheme="minorHAnsi" w:cstheme="minorHAnsi"/>
          <w:sz w:val="22"/>
          <w:szCs w:val="22"/>
        </w:rPr>
        <w:t xml:space="preserve"> </w:t>
      </w:r>
      <w:r w:rsidR="008546D0" w:rsidRPr="00B04EF6">
        <w:rPr>
          <w:rFonts w:asciiTheme="minorHAnsi" w:hAnsiTheme="minorHAnsi" w:cstheme="minorHAnsi"/>
          <w:sz w:val="22"/>
          <w:szCs w:val="22"/>
        </w:rPr>
        <w:t>declara encerrada a presente sessão de julgamento.</w:t>
      </w:r>
      <w:r w:rsidR="008546D0" w:rsidRPr="00851C8C">
        <w:rPr>
          <w:rFonts w:asciiTheme="minorHAnsi" w:hAnsiTheme="minorHAnsi" w:cstheme="minorHAnsi"/>
          <w:sz w:val="22"/>
          <w:szCs w:val="22"/>
        </w:rPr>
        <w:t xml:space="preserve"> </w:t>
      </w:r>
      <w:r w:rsidR="007A2A52" w:rsidRPr="00E4603B">
        <w:rPr>
          <w:rFonts w:asciiTheme="minorHAnsi" w:hAnsiTheme="minorHAnsi" w:cstheme="minorHAnsi"/>
          <w:b/>
          <w:bCs/>
          <w:sz w:val="22"/>
          <w:szCs w:val="22"/>
          <w:shd w:val="clear" w:color="auto" w:fill="FFFFFF" w:themeFill="background1"/>
          <w:lang w:eastAsia="pt-BR"/>
        </w:rPr>
        <w:t xml:space="preserve">4.2. </w:t>
      </w:r>
      <w:r w:rsidR="00E4603B" w:rsidRPr="00E4603B">
        <w:rPr>
          <w:rFonts w:asciiTheme="minorHAnsi" w:hAnsiTheme="minorHAnsi" w:cstheme="minorHAnsi"/>
          <w:b/>
          <w:bCs/>
          <w:sz w:val="22"/>
          <w:szCs w:val="22"/>
          <w:shd w:val="clear" w:color="auto" w:fill="FFFFFF" w:themeFill="background1"/>
          <w:lang w:eastAsia="pt-BR"/>
        </w:rPr>
        <w:t xml:space="preserve">Sessão de julgamento de processo ético-disciplinar – Sessão de julgamento – Processo Protocolo SICCAU nº 668837/2018 – Relatora Márcia Elizabeth Martins </w:t>
      </w:r>
      <w:r w:rsidR="007A2A52" w:rsidRPr="00E4603B">
        <w:rPr>
          <w:rFonts w:asciiTheme="minorHAnsi" w:hAnsiTheme="minorHAnsi" w:cstheme="minorHAnsi"/>
          <w:b/>
          <w:bCs/>
          <w:sz w:val="22"/>
          <w:szCs w:val="22"/>
          <w:shd w:val="clear" w:color="auto" w:fill="FFFFFF" w:themeFill="background1"/>
          <w:lang w:eastAsia="pt-BR"/>
        </w:rPr>
        <w:t>(Origem: Comissão de Ética e Disciplina):</w:t>
      </w:r>
      <w:r w:rsidR="007A2A52" w:rsidRPr="007A2A52">
        <w:rPr>
          <w:rFonts w:asciiTheme="minorHAnsi" w:hAnsiTheme="minorHAnsi" w:cstheme="minorHAnsi"/>
          <w:bCs/>
          <w:sz w:val="22"/>
          <w:szCs w:val="22"/>
          <w:shd w:val="clear" w:color="auto" w:fill="FFFFFF" w:themeFill="background1"/>
          <w:lang w:eastAsia="pt-BR"/>
        </w:rPr>
        <w:t xml:space="preserve"> Item retirado de pauta.</w:t>
      </w:r>
      <w:r w:rsidR="008546D0">
        <w:rPr>
          <w:rFonts w:asciiTheme="minorHAnsi" w:hAnsiTheme="minorHAnsi" w:cstheme="minorHAnsi"/>
          <w:bCs/>
          <w:sz w:val="22"/>
          <w:szCs w:val="22"/>
          <w:shd w:val="clear" w:color="auto" w:fill="FFFFFF" w:themeFill="background1"/>
          <w:lang w:eastAsia="pt-BR"/>
        </w:rPr>
        <w:t xml:space="preserve"> </w:t>
      </w:r>
      <w:r w:rsidR="007A2A52" w:rsidRPr="00E4603B">
        <w:rPr>
          <w:rFonts w:asciiTheme="minorHAnsi" w:hAnsiTheme="minorHAnsi" w:cstheme="minorHAnsi"/>
          <w:b/>
          <w:bCs/>
          <w:sz w:val="22"/>
          <w:szCs w:val="22"/>
          <w:shd w:val="clear" w:color="auto" w:fill="FFFFFF" w:themeFill="background1"/>
          <w:lang w:eastAsia="pt-BR"/>
        </w:rPr>
        <w:t xml:space="preserve">4.3. </w:t>
      </w:r>
      <w:r w:rsidR="00E4603B" w:rsidRPr="00E4603B">
        <w:rPr>
          <w:rFonts w:asciiTheme="minorHAnsi" w:hAnsiTheme="minorHAnsi" w:cstheme="minorHAnsi"/>
          <w:b/>
          <w:bCs/>
          <w:sz w:val="22"/>
          <w:szCs w:val="22"/>
          <w:shd w:val="clear" w:color="auto" w:fill="FFFFFF" w:themeFill="background1"/>
          <w:lang w:eastAsia="pt-BR"/>
        </w:rPr>
        <w:t xml:space="preserve">Sessão de julgamento de processo ético-disciplinar – Processo Protocolo SICCAU nº 720283/2018 – Relatora Márcia Elizabeth Martins </w:t>
      </w:r>
      <w:r w:rsidR="007A2A52" w:rsidRPr="00E4603B">
        <w:rPr>
          <w:rFonts w:asciiTheme="minorHAnsi" w:hAnsiTheme="minorHAnsi" w:cstheme="minorHAnsi"/>
          <w:b/>
          <w:bCs/>
          <w:sz w:val="22"/>
          <w:szCs w:val="22"/>
          <w:shd w:val="clear" w:color="auto" w:fill="FFFFFF" w:themeFill="background1"/>
          <w:lang w:eastAsia="pt-BR"/>
        </w:rPr>
        <w:t>(Origem: Comissão de Ética e Disciplina):</w:t>
      </w:r>
      <w:r w:rsidR="0082726B">
        <w:rPr>
          <w:rFonts w:asciiTheme="minorHAnsi" w:hAnsiTheme="minorHAnsi" w:cstheme="minorHAnsi"/>
          <w:b/>
          <w:bCs/>
          <w:sz w:val="22"/>
          <w:szCs w:val="22"/>
          <w:shd w:val="clear" w:color="auto" w:fill="FFFFFF" w:themeFill="background1"/>
          <w:lang w:eastAsia="pt-BR"/>
        </w:rPr>
        <w:t xml:space="preserve"> </w:t>
      </w:r>
      <w:r w:rsidR="0082726B" w:rsidRPr="002C63E3">
        <w:rPr>
          <w:rFonts w:asciiTheme="minorHAnsi" w:hAnsiTheme="minorHAnsi" w:cstheme="minorHAnsi"/>
          <w:bCs/>
          <w:sz w:val="22"/>
          <w:szCs w:val="22"/>
          <w:shd w:val="clear" w:color="auto" w:fill="FFFFFF" w:themeFill="background1"/>
          <w:lang w:eastAsia="pt-BR"/>
        </w:rPr>
        <w:t>O presidente TIAGO HOLZMANN DA SILVA</w:t>
      </w:r>
      <w:r w:rsidR="0082726B" w:rsidRPr="00E96EE6">
        <w:rPr>
          <w:rFonts w:asciiTheme="minorHAnsi" w:hAnsiTheme="minorHAnsi" w:cstheme="minorHAnsi"/>
          <w:sz w:val="22"/>
          <w:szCs w:val="22"/>
        </w:rPr>
        <w:t xml:space="preserve"> declara aberta a sessão de julgamento, informando que todos os conselheiros </w:t>
      </w:r>
      <w:r w:rsidR="0082726B">
        <w:rPr>
          <w:rFonts w:asciiTheme="minorHAnsi" w:hAnsiTheme="minorHAnsi" w:cstheme="minorHAnsi"/>
          <w:sz w:val="22"/>
          <w:szCs w:val="22"/>
        </w:rPr>
        <w:t>convocados</w:t>
      </w:r>
      <w:r w:rsidR="0082726B" w:rsidRPr="00E96EE6">
        <w:rPr>
          <w:rFonts w:asciiTheme="minorHAnsi" w:hAnsiTheme="minorHAnsi" w:cstheme="minorHAnsi"/>
          <w:sz w:val="22"/>
          <w:szCs w:val="22"/>
        </w:rPr>
        <w:t xml:space="preserve"> receberam previamente o relatório e o voto fundamentado, aprovados pela Comissão de Ética e Disciplina – CED-CAU/RS, na forma prevista pela Resolução nº 143 do CAU/BR, e a súmula constando os nomes das partes. Acrescenta que a omissão ao dever de comunicar o impedimento configura falta grave, que pode resultar, entre outros, na perda do mandato e</w:t>
      </w:r>
      <w:r w:rsidR="0082726B" w:rsidRPr="00E96EE6">
        <w:rPr>
          <w:rFonts w:asciiTheme="minorHAnsi" w:hAnsiTheme="minorHAnsi" w:cstheme="minorHAnsi"/>
          <w:i/>
          <w:sz w:val="22"/>
          <w:szCs w:val="22"/>
        </w:rPr>
        <w:t xml:space="preserve"> </w:t>
      </w:r>
      <w:r w:rsidR="0082726B" w:rsidRPr="00E96EE6">
        <w:rPr>
          <w:rFonts w:asciiTheme="minorHAnsi" w:hAnsiTheme="minorHAnsi" w:cstheme="minorHAnsi"/>
          <w:sz w:val="22"/>
          <w:szCs w:val="22"/>
        </w:rPr>
        <w:t>esclarece que são causas de impedimento: possuir interesse direto ou indireto na matéria; ter participado ou vir a participar como perito, testemunha ou representante, ou se tais situações ocorrem quanto ao cônjuge, companheiro ou parente e afins até o terceiro grau; estar litigando judicial ou administrativamente com qualquer das partes ou respectivos cônjuges ou companheiros; ser cônjuge, companheiro ou ter parentesco com as partes do processo até o terceiro grau; houver apresentado a denúncia. Questiona aos presentes sobre a existência de impedimento relacionado ao proc</w:t>
      </w:r>
      <w:r w:rsidR="0082726B">
        <w:rPr>
          <w:rFonts w:asciiTheme="minorHAnsi" w:hAnsiTheme="minorHAnsi" w:cstheme="minorHAnsi"/>
          <w:sz w:val="22"/>
          <w:szCs w:val="22"/>
        </w:rPr>
        <w:t xml:space="preserve">esso ético-disciplinar em tela. </w:t>
      </w:r>
      <w:r w:rsidR="00764FF5" w:rsidRPr="009F78C1">
        <w:rPr>
          <w:rFonts w:asciiTheme="minorHAnsi" w:hAnsiTheme="minorHAnsi" w:cstheme="minorHAnsi"/>
          <w:sz w:val="22"/>
          <w:szCs w:val="22"/>
        </w:rPr>
        <w:t>Não hav</w:t>
      </w:r>
      <w:r w:rsidR="00764FF5">
        <w:rPr>
          <w:rFonts w:asciiTheme="minorHAnsi" w:hAnsiTheme="minorHAnsi" w:cstheme="minorHAnsi"/>
          <w:sz w:val="22"/>
          <w:szCs w:val="22"/>
        </w:rPr>
        <w:t>endo declaração de impedimento,</w:t>
      </w:r>
      <w:r w:rsidR="0082726B" w:rsidRPr="00F37B00">
        <w:rPr>
          <w:rFonts w:asciiTheme="minorHAnsi" w:hAnsiTheme="minorHAnsi" w:cstheme="minorHAnsi"/>
          <w:sz w:val="22"/>
          <w:szCs w:val="22"/>
        </w:rPr>
        <w:t xml:space="preserve"> </w:t>
      </w:r>
      <w:r w:rsidR="0082726B" w:rsidRPr="00E96EE6">
        <w:rPr>
          <w:rFonts w:asciiTheme="minorHAnsi" w:hAnsiTheme="minorHAnsi" w:cstheme="minorHAnsi"/>
          <w:sz w:val="22"/>
          <w:szCs w:val="22"/>
        </w:rPr>
        <w:t>questiona aos presentes se algum conselheiro gostaria de arguir a suspeição de outro, esclarecendo que são causas de suspeição ter amizade ou inimizade notória com qualquer das partes ou com os respectivos cônjuges, companheiros, parentes e afins até o terceiro grau. Não havendo arguição de suspeição, cita o regramento estabelecido para as sessões de julgamento remotas</w:t>
      </w:r>
      <w:r w:rsidR="0082726B">
        <w:rPr>
          <w:rFonts w:asciiTheme="minorHAnsi" w:hAnsiTheme="minorHAnsi" w:cstheme="minorHAnsi"/>
          <w:sz w:val="22"/>
          <w:szCs w:val="22"/>
        </w:rPr>
        <w:t xml:space="preserve">, informando que as partes não apresentaram memoriais </w:t>
      </w:r>
      <w:r w:rsidR="0082726B" w:rsidRPr="007510E7">
        <w:rPr>
          <w:rFonts w:asciiTheme="minorHAnsi" w:hAnsiTheme="minorHAnsi" w:cstheme="minorHAnsi"/>
          <w:sz w:val="22"/>
          <w:szCs w:val="22"/>
        </w:rPr>
        <w:t xml:space="preserve">escritos e passa a palavra </w:t>
      </w:r>
      <w:r w:rsidR="007510E7" w:rsidRPr="007510E7">
        <w:rPr>
          <w:rFonts w:asciiTheme="minorHAnsi" w:hAnsiTheme="minorHAnsi" w:cstheme="minorHAnsi"/>
          <w:sz w:val="22"/>
          <w:szCs w:val="22"/>
        </w:rPr>
        <w:t xml:space="preserve">à relatora </w:t>
      </w:r>
      <w:r w:rsidR="007510E7" w:rsidRPr="007510E7">
        <w:rPr>
          <w:rFonts w:asciiTheme="minorHAnsi" w:hAnsiTheme="minorHAnsi" w:cstheme="minorHAnsi"/>
          <w:bCs/>
          <w:sz w:val="22"/>
          <w:szCs w:val="22"/>
          <w:shd w:val="clear" w:color="auto" w:fill="FFFFFF" w:themeFill="background1"/>
          <w:lang w:eastAsia="pt-BR"/>
        </w:rPr>
        <w:t>MÁRCIA ELIZABETH MARTINS</w:t>
      </w:r>
      <w:r w:rsidR="008F7D30">
        <w:rPr>
          <w:rFonts w:asciiTheme="minorHAnsi" w:hAnsiTheme="minorHAnsi" w:cstheme="minorHAnsi"/>
          <w:bCs/>
          <w:sz w:val="22"/>
          <w:szCs w:val="22"/>
          <w:shd w:val="clear" w:color="auto" w:fill="FFFFFF" w:themeFill="background1"/>
          <w:lang w:eastAsia="pt-BR"/>
        </w:rPr>
        <w:t>,</w:t>
      </w:r>
      <w:r w:rsidR="0082726B" w:rsidRPr="007510E7">
        <w:rPr>
          <w:rFonts w:asciiTheme="minorHAnsi" w:hAnsiTheme="minorHAnsi" w:cstheme="minorHAnsi"/>
          <w:sz w:val="22"/>
          <w:szCs w:val="22"/>
        </w:rPr>
        <w:t xml:space="preserve"> que</w:t>
      </w:r>
      <w:r w:rsidR="0082726B" w:rsidRPr="00E96EE6">
        <w:rPr>
          <w:rFonts w:asciiTheme="minorHAnsi" w:hAnsiTheme="minorHAnsi" w:cstheme="minorHAnsi"/>
          <w:sz w:val="22"/>
          <w:szCs w:val="22"/>
        </w:rPr>
        <w:t xml:space="preserve"> realiza a leitura </w:t>
      </w:r>
      <w:r w:rsidR="0082726B" w:rsidRPr="00851C8C">
        <w:rPr>
          <w:rFonts w:asciiTheme="minorHAnsi" w:hAnsiTheme="minorHAnsi" w:cstheme="minorHAnsi"/>
          <w:sz w:val="22"/>
          <w:szCs w:val="22"/>
        </w:rPr>
        <w:t xml:space="preserve">do relatório e voto fundamentado. Encerrada a leitura, </w:t>
      </w:r>
      <w:r w:rsidR="0082726B">
        <w:rPr>
          <w:rFonts w:asciiTheme="minorHAnsi" w:hAnsiTheme="minorHAnsi" w:cstheme="minorHAnsi"/>
          <w:bCs/>
          <w:sz w:val="22"/>
          <w:szCs w:val="22"/>
          <w:shd w:val="clear" w:color="auto" w:fill="FFFFFF" w:themeFill="background1"/>
          <w:lang w:eastAsia="pt-BR"/>
        </w:rPr>
        <w:t>o</w:t>
      </w:r>
      <w:r w:rsidR="0082726B" w:rsidRPr="002C63E3">
        <w:rPr>
          <w:rFonts w:asciiTheme="minorHAnsi" w:hAnsiTheme="minorHAnsi" w:cstheme="minorHAnsi"/>
          <w:bCs/>
          <w:sz w:val="22"/>
          <w:szCs w:val="22"/>
          <w:shd w:val="clear" w:color="auto" w:fill="FFFFFF" w:themeFill="background1"/>
          <w:lang w:eastAsia="pt-BR"/>
        </w:rPr>
        <w:t xml:space="preserve"> presidente TIAGO HOLZMANN DA SILVA</w:t>
      </w:r>
      <w:r w:rsidR="0082726B" w:rsidRPr="00E96EE6">
        <w:rPr>
          <w:rFonts w:asciiTheme="minorHAnsi" w:hAnsiTheme="minorHAnsi" w:cstheme="minorHAnsi"/>
          <w:sz w:val="22"/>
          <w:szCs w:val="22"/>
        </w:rPr>
        <w:t xml:space="preserve"> </w:t>
      </w:r>
      <w:r w:rsidR="0082726B" w:rsidRPr="009F0260">
        <w:rPr>
          <w:rFonts w:asciiTheme="minorHAnsi" w:hAnsiTheme="minorHAnsi" w:cstheme="minorHAnsi"/>
          <w:sz w:val="22"/>
          <w:szCs w:val="22"/>
        </w:rPr>
        <w:t xml:space="preserve">abre a discussão acerca dos destaques indicados durante o relato, na forma do § 5°, art. 50, da Resolução nº 143 do </w:t>
      </w:r>
      <w:r w:rsidR="0082726B" w:rsidRPr="00692A7B">
        <w:rPr>
          <w:rFonts w:asciiTheme="minorHAnsi" w:hAnsiTheme="minorHAnsi" w:cstheme="minorHAnsi"/>
          <w:sz w:val="22"/>
          <w:szCs w:val="22"/>
        </w:rPr>
        <w:t xml:space="preserve">CAU/BR. Não havendo destaques quanto </w:t>
      </w:r>
      <w:r w:rsidR="0082726B" w:rsidRPr="00C84C16">
        <w:rPr>
          <w:rFonts w:asciiTheme="minorHAnsi" w:hAnsiTheme="minorHAnsi" w:cstheme="minorHAnsi"/>
          <w:sz w:val="22"/>
          <w:szCs w:val="22"/>
        </w:rPr>
        <w:t>ao voto fundamentado, encerra a discussão, nos termos do art. 72, do Regimento Interno, e informa que não mais será permitida a manifestação.</w:t>
      </w:r>
      <w:r w:rsidR="0082726B" w:rsidRPr="009F0260">
        <w:rPr>
          <w:rFonts w:asciiTheme="minorHAnsi" w:hAnsiTheme="minorHAnsi" w:cstheme="minorHAnsi"/>
          <w:sz w:val="22"/>
          <w:szCs w:val="22"/>
        </w:rPr>
        <w:t xml:space="preserve"> Propõe a leitura da minuta de Deliberação Plenária, elaborada com base no relatório e no voto fundamentado aprovado pela Comissão</w:t>
      </w:r>
      <w:r w:rsidR="0082726B" w:rsidRPr="00B04EF6">
        <w:rPr>
          <w:rFonts w:asciiTheme="minorHAnsi" w:hAnsiTheme="minorHAnsi" w:cstheme="minorHAnsi"/>
          <w:sz w:val="22"/>
          <w:szCs w:val="22"/>
        </w:rPr>
        <w:t xml:space="preserve">. </w:t>
      </w:r>
      <w:r w:rsidR="0082726B">
        <w:rPr>
          <w:rFonts w:asciiTheme="minorHAnsi" w:hAnsiTheme="minorHAnsi" w:cstheme="minorHAnsi"/>
          <w:sz w:val="22"/>
          <w:szCs w:val="22"/>
        </w:rPr>
        <w:t xml:space="preserve">Devido a problemas técnicos, é aberta a votação nominal. </w:t>
      </w:r>
      <w:r w:rsidR="0082726B" w:rsidRPr="00B04EF6">
        <w:rPr>
          <w:rFonts w:asciiTheme="minorHAnsi" w:hAnsiTheme="minorHAnsi" w:cstheme="minorHAnsi"/>
          <w:sz w:val="22"/>
          <w:szCs w:val="22"/>
        </w:rPr>
        <w:t>A Deliberação Plenária DPO-RS nº 12</w:t>
      </w:r>
      <w:r w:rsidR="00764FF5">
        <w:rPr>
          <w:rFonts w:asciiTheme="minorHAnsi" w:hAnsiTheme="minorHAnsi" w:cstheme="minorHAnsi"/>
          <w:sz w:val="22"/>
          <w:szCs w:val="22"/>
        </w:rPr>
        <w:t>29</w:t>
      </w:r>
      <w:r w:rsidR="0082726B" w:rsidRPr="00B04EF6">
        <w:rPr>
          <w:rFonts w:asciiTheme="minorHAnsi" w:hAnsiTheme="minorHAnsi" w:cstheme="minorHAnsi"/>
          <w:sz w:val="22"/>
          <w:szCs w:val="22"/>
        </w:rPr>
        <w:t xml:space="preserve">/2020 é aprovada com </w:t>
      </w:r>
      <w:r w:rsidR="00764FF5">
        <w:rPr>
          <w:rFonts w:asciiTheme="minorHAnsi" w:hAnsiTheme="minorHAnsi" w:cstheme="minorHAnsi"/>
          <w:sz w:val="22"/>
          <w:szCs w:val="22"/>
        </w:rPr>
        <w:t>17</w:t>
      </w:r>
      <w:r w:rsidR="0082726B" w:rsidRPr="00B04EF6">
        <w:rPr>
          <w:rFonts w:asciiTheme="minorHAnsi" w:hAnsiTheme="minorHAnsi" w:cstheme="minorHAnsi"/>
          <w:sz w:val="22"/>
          <w:szCs w:val="22"/>
        </w:rPr>
        <w:t xml:space="preserve"> (</w:t>
      </w:r>
      <w:r w:rsidR="00764FF5">
        <w:rPr>
          <w:rFonts w:asciiTheme="minorHAnsi" w:hAnsiTheme="minorHAnsi" w:cstheme="minorHAnsi"/>
          <w:sz w:val="22"/>
          <w:szCs w:val="22"/>
        </w:rPr>
        <w:t xml:space="preserve">dezessete) votos favoráveis </w:t>
      </w:r>
      <w:r w:rsidR="0082726B" w:rsidRPr="00FB6795">
        <w:rPr>
          <w:rFonts w:asciiTheme="minorHAnsi" w:hAnsiTheme="minorHAnsi" w:cstheme="minorHAnsi"/>
          <w:sz w:val="22"/>
          <w:szCs w:val="22"/>
        </w:rPr>
        <w:t xml:space="preserve">e 01 (uma) ausência, pela </w:t>
      </w:r>
      <w:r w:rsidR="00764FF5" w:rsidRPr="00764FF5">
        <w:rPr>
          <w:rFonts w:asciiTheme="minorHAnsi" w:hAnsiTheme="minorHAnsi" w:cstheme="minorHAnsi"/>
          <w:sz w:val="22"/>
          <w:szCs w:val="22"/>
        </w:rPr>
        <w:t>extinção do processo ético-disciplinar</w:t>
      </w:r>
      <w:r w:rsidR="0082726B" w:rsidRPr="00FB6795">
        <w:rPr>
          <w:rFonts w:asciiTheme="minorHAnsi" w:hAnsiTheme="minorHAnsi" w:cstheme="minorHAnsi"/>
          <w:sz w:val="22"/>
          <w:szCs w:val="22"/>
        </w:rPr>
        <w:t xml:space="preserve">. </w:t>
      </w:r>
      <w:r w:rsidR="0082726B" w:rsidRPr="002C63E3">
        <w:rPr>
          <w:rFonts w:asciiTheme="minorHAnsi" w:hAnsiTheme="minorHAnsi" w:cstheme="minorHAnsi"/>
          <w:bCs/>
          <w:sz w:val="22"/>
          <w:szCs w:val="22"/>
          <w:shd w:val="clear" w:color="auto" w:fill="FFFFFF" w:themeFill="background1"/>
          <w:lang w:eastAsia="pt-BR"/>
        </w:rPr>
        <w:t xml:space="preserve">O presidente TIAGO </w:t>
      </w:r>
      <w:r w:rsidR="0082726B" w:rsidRPr="002C63E3">
        <w:rPr>
          <w:rFonts w:asciiTheme="minorHAnsi" w:hAnsiTheme="minorHAnsi" w:cstheme="minorHAnsi"/>
          <w:bCs/>
          <w:sz w:val="22"/>
          <w:szCs w:val="22"/>
          <w:shd w:val="clear" w:color="auto" w:fill="FFFFFF" w:themeFill="background1"/>
          <w:lang w:eastAsia="pt-BR"/>
        </w:rPr>
        <w:lastRenderedPageBreak/>
        <w:t>HOLZMANN DA SILVA</w:t>
      </w:r>
      <w:r w:rsidR="0082726B" w:rsidRPr="00E96EE6">
        <w:rPr>
          <w:rFonts w:asciiTheme="minorHAnsi" w:hAnsiTheme="minorHAnsi" w:cstheme="minorHAnsi"/>
          <w:sz w:val="22"/>
          <w:szCs w:val="22"/>
        </w:rPr>
        <w:t xml:space="preserve"> </w:t>
      </w:r>
      <w:r w:rsidR="0082726B" w:rsidRPr="00B04EF6">
        <w:rPr>
          <w:rFonts w:asciiTheme="minorHAnsi" w:hAnsiTheme="minorHAnsi" w:cstheme="minorHAnsi"/>
          <w:sz w:val="22"/>
          <w:szCs w:val="22"/>
        </w:rPr>
        <w:t>declara encerrada a presente sessão de julgamento.</w:t>
      </w:r>
      <w:r w:rsidR="008546D0">
        <w:rPr>
          <w:rFonts w:asciiTheme="minorHAnsi" w:hAnsiTheme="minorHAnsi" w:cstheme="minorHAnsi"/>
          <w:bCs/>
          <w:sz w:val="22"/>
          <w:szCs w:val="22"/>
          <w:shd w:val="clear" w:color="auto" w:fill="FFFFFF" w:themeFill="background1"/>
          <w:lang w:eastAsia="pt-BR"/>
        </w:rPr>
        <w:t xml:space="preserve"> </w:t>
      </w:r>
      <w:r w:rsidR="007A2A52" w:rsidRPr="007A2A52">
        <w:rPr>
          <w:rFonts w:asciiTheme="minorHAnsi" w:hAnsiTheme="minorHAnsi" w:cstheme="minorHAnsi"/>
          <w:b/>
          <w:bCs/>
          <w:sz w:val="22"/>
          <w:szCs w:val="22"/>
          <w:shd w:val="clear" w:color="auto" w:fill="FFFFFF" w:themeFill="background1"/>
          <w:lang w:eastAsia="pt-BR"/>
        </w:rPr>
        <w:t>4</w:t>
      </w:r>
      <w:r w:rsidR="007A2A52" w:rsidRPr="00E4603B">
        <w:rPr>
          <w:rFonts w:asciiTheme="minorHAnsi" w:hAnsiTheme="minorHAnsi" w:cstheme="minorHAnsi"/>
          <w:b/>
          <w:bCs/>
          <w:sz w:val="22"/>
          <w:szCs w:val="22"/>
          <w:shd w:val="clear" w:color="auto" w:fill="FFFFFF" w:themeFill="background1"/>
          <w:lang w:eastAsia="pt-BR"/>
        </w:rPr>
        <w:t xml:space="preserve">.4. </w:t>
      </w:r>
      <w:r w:rsidR="00E4603B" w:rsidRPr="00E4603B">
        <w:rPr>
          <w:rFonts w:asciiTheme="minorHAnsi" w:hAnsiTheme="minorHAnsi" w:cstheme="minorHAnsi"/>
          <w:b/>
          <w:bCs/>
          <w:sz w:val="22"/>
          <w:szCs w:val="22"/>
          <w:shd w:val="clear" w:color="auto" w:fill="FFFFFF" w:themeFill="background1"/>
          <w:lang w:eastAsia="pt-BR"/>
        </w:rPr>
        <w:t>Sessão de julgamento de processo ético-disciplinar – Processo Protocolo SICCAU nº 728549/2018 – Relator José Arthur Fell</w:t>
      </w:r>
      <w:r w:rsidR="007A2A52" w:rsidRPr="00E4603B">
        <w:rPr>
          <w:rFonts w:asciiTheme="minorHAnsi" w:hAnsiTheme="minorHAnsi" w:cstheme="minorHAnsi"/>
          <w:b/>
          <w:bCs/>
          <w:sz w:val="22"/>
          <w:szCs w:val="22"/>
          <w:shd w:val="clear" w:color="auto" w:fill="FFFFFF" w:themeFill="background1"/>
          <w:lang w:eastAsia="pt-BR"/>
        </w:rPr>
        <w:t xml:space="preserve"> (Origem: Comissão de Ética e Disciplina):</w:t>
      </w:r>
      <w:r w:rsidR="007A2A52" w:rsidRPr="007A2A52">
        <w:rPr>
          <w:rFonts w:asciiTheme="minorHAnsi" w:hAnsiTheme="minorHAnsi" w:cstheme="minorHAnsi"/>
          <w:bCs/>
          <w:sz w:val="22"/>
          <w:szCs w:val="22"/>
          <w:shd w:val="clear" w:color="auto" w:fill="FFFFFF" w:themeFill="background1"/>
          <w:lang w:eastAsia="pt-BR"/>
        </w:rPr>
        <w:t xml:space="preserve"> </w:t>
      </w:r>
      <w:r w:rsidR="007A2A52">
        <w:rPr>
          <w:rFonts w:asciiTheme="minorHAnsi" w:hAnsiTheme="minorHAnsi" w:cstheme="minorHAnsi"/>
          <w:bCs/>
          <w:sz w:val="22"/>
          <w:szCs w:val="22"/>
          <w:shd w:val="clear" w:color="auto" w:fill="FFFFFF" w:themeFill="background1"/>
          <w:lang w:eastAsia="pt-BR"/>
        </w:rPr>
        <w:t>I</w:t>
      </w:r>
      <w:r w:rsidR="0017211A">
        <w:rPr>
          <w:rFonts w:asciiTheme="minorHAnsi" w:hAnsiTheme="minorHAnsi" w:cstheme="minorHAnsi"/>
          <w:bCs/>
          <w:sz w:val="22"/>
          <w:szCs w:val="22"/>
          <w:shd w:val="clear" w:color="auto" w:fill="FFFFFF" w:themeFill="background1"/>
          <w:lang w:eastAsia="pt-BR"/>
        </w:rPr>
        <w:t>tem retirado de pauta</w:t>
      </w:r>
      <w:r w:rsidR="007A2A52">
        <w:rPr>
          <w:rFonts w:asciiTheme="minorHAnsi" w:hAnsiTheme="minorHAnsi" w:cstheme="minorHAnsi"/>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7A2A52" w:rsidRPr="008546D0">
        <w:rPr>
          <w:rFonts w:asciiTheme="minorHAnsi" w:hAnsiTheme="minorHAnsi" w:cstheme="minorHAnsi"/>
          <w:b/>
          <w:bCs/>
          <w:sz w:val="22"/>
          <w:szCs w:val="22"/>
          <w:shd w:val="clear" w:color="auto" w:fill="FFFFFF" w:themeFill="background1"/>
          <w:lang w:eastAsia="pt-BR"/>
        </w:rPr>
        <w:t xml:space="preserve">4.5. </w:t>
      </w:r>
      <w:r w:rsidR="00692A7B" w:rsidRPr="00692A7B">
        <w:rPr>
          <w:rFonts w:asciiTheme="minorHAnsi" w:hAnsiTheme="minorHAnsi" w:cstheme="minorHAnsi"/>
          <w:b/>
          <w:bCs/>
          <w:sz w:val="22"/>
          <w:szCs w:val="22"/>
          <w:shd w:val="clear" w:color="auto" w:fill="FFFFFF" w:themeFill="background1"/>
          <w:lang w:eastAsia="pt-BR"/>
        </w:rPr>
        <w:t>Projeto de Deliberação Plenária que propõe homologar regras sobre a realização de sessões de julgamento dos processos ético-disciplinares pelo Plenário do CAU/RS</w:t>
      </w:r>
      <w:r w:rsidR="007A2A52" w:rsidRPr="008546D0">
        <w:rPr>
          <w:rFonts w:asciiTheme="minorHAnsi" w:hAnsiTheme="minorHAnsi" w:cstheme="minorHAnsi"/>
          <w:b/>
          <w:bCs/>
          <w:sz w:val="22"/>
          <w:szCs w:val="22"/>
          <w:shd w:val="clear" w:color="auto" w:fill="FFFFFF" w:themeFill="background1"/>
          <w:lang w:eastAsia="pt-BR"/>
        </w:rPr>
        <w:t xml:space="preserve"> (Origem: </w:t>
      </w:r>
      <w:r w:rsidR="00692A7B" w:rsidRPr="00692A7B">
        <w:rPr>
          <w:rFonts w:asciiTheme="minorHAnsi" w:hAnsiTheme="minorHAnsi" w:cstheme="minorHAnsi"/>
          <w:b/>
          <w:bCs/>
          <w:sz w:val="22"/>
          <w:szCs w:val="22"/>
          <w:shd w:val="clear" w:color="auto" w:fill="FFFFFF" w:themeFill="background1"/>
          <w:lang w:eastAsia="pt-BR"/>
        </w:rPr>
        <w:t>Comissão de Ética e Disciplina</w:t>
      </w:r>
      <w:r w:rsidR="007A2A52" w:rsidRPr="008546D0">
        <w:rPr>
          <w:rFonts w:asciiTheme="minorHAnsi" w:hAnsiTheme="minorHAnsi" w:cstheme="minorHAnsi"/>
          <w:b/>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8F7D30">
        <w:rPr>
          <w:rFonts w:asciiTheme="minorHAnsi" w:hAnsiTheme="minorHAnsi" w:cstheme="minorHAnsi"/>
          <w:bCs/>
          <w:sz w:val="22"/>
          <w:szCs w:val="22"/>
          <w:shd w:val="clear" w:color="auto" w:fill="FFFFFF" w:themeFill="background1"/>
          <w:lang w:eastAsia="pt-BR"/>
        </w:rPr>
        <w:t>O</w:t>
      </w:r>
      <w:r w:rsidR="008F7D30" w:rsidRPr="00BE53AC">
        <w:rPr>
          <w:rFonts w:asciiTheme="minorHAnsi" w:hAnsiTheme="minorHAnsi" w:cstheme="minorHAnsi"/>
          <w:bCs/>
          <w:sz w:val="22"/>
          <w:szCs w:val="22"/>
          <w:shd w:val="clear" w:color="auto" w:fill="FFFFFF" w:themeFill="background1"/>
          <w:lang w:eastAsia="pt-BR"/>
        </w:rPr>
        <w:t xml:space="preserve"> </w:t>
      </w:r>
      <w:r w:rsidR="008F7D30" w:rsidRPr="005E659D">
        <w:rPr>
          <w:rFonts w:asciiTheme="minorHAnsi" w:hAnsiTheme="minorHAnsi" w:cstheme="minorHAnsi"/>
          <w:bCs/>
          <w:sz w:val="22"/>
          <w:szCs w:val="22"/>
          <w:shd w:val="clear" w:color="auto" w:fill="FFFFFF" w:themeFill="background1"/>
          <w:lang w:eastAsia="pt-BR"/>
        </w:rPr>
        <w:t>presidente TIAGO HOLZMANN DA SILVA</w:t>
      </w:r>
      <w:r w:rsidR="008F7D30" w:rsidRPr="005E659D">
        <w:rPr>
          <w:rFonts w:asciiTheme="minorHAnsi" w:hAnsiTheme="minorHAnsi" w:cstheme="minorHAnsi"/>
          <w:sz w:val="22"/>
          <w:szCs w:val="22"/>
        </w:rPr>
        <w:t xml:space="preserve"> </w:t>
      </w:r>
      <w:r w:rsidR="008F7D30">
        <w:rPr>
          <w:rFonts w:asciiTheme="minorHAnsi" w:hAnsiTheme="minorHAnsi" w:cstheme="minorHAnsi"/>
          <w:sz w:val="22"/>
          <w:szCs w:val="22"/>
        </w:rPr>
        <w:t>esclarece que o item se refere à estabelecimento de procedimentos para tornar o julgamento dos processos ético-disciplinares pelo Plenário mais céleres e objetivos e que documento criado pela comissão já passou pelo Conselho Diretor. P</w:t>
      </w:r>
      <w:r w:rsidR="008F7D30" w:rsidRPr="005E659D">
        <w:rPr>
          <w:rFonts w:asciiTheme="minorHAnsi" w:hAnsiTheme="minorHAnsi" w:cstheme="minorHAnsi"/>
          <w:bCs/>
          <w:sz w:val="22"/>
          <w:szCs w:val="22"/>
          <w:lang w:eastAsia="pt-BR"/>
        </w:rPr>
        <w:t>assa a palavra ao coordenador</w:t>
      </w:r>
      <w:r w:rsidR="008F7D30">
        <w:rPr>
          <w:rFonts w:asciiTheme="minorHAnsi" w:hAnsiTheme="minorHAnsi" w:cstheme="minorHAnsi"/>
          <w:bCs/>
          <w:sz w:val="22"/>
          <w:szCs w:val="22"/>
          <w:lang w:eastAsia="pt-BR"/>
        </w:rPr>
        <w:t xml:space="preserve"> da CED, </w:t>
      </w:r>
      <w:r w:rsidR="008F7D30" w:rsidRPr="00E96EE6">
        <w:rPr>
          <w:rFonts w:asciiTheme="minorHAnsi" w:hAnsiTheme="minorHAnsi" w:cstheme="minorHAnsi"/>
          <w:sz w:val="22"/>
          <w:szCs w:val="22"/>
        </w:rPr>
        <w:t>conselheiro JOSÉ ARTHUR FELL</w:t>
      </w:r>
      <w:r w:rsidR="008F7D30">
        <w:rPr>
          <w:rFonts w:asciiTheme="minorHAnsi" w:hAnsiTheme="minorHAnsi" w:cstheme="minorHAnsi"/>
          <w:sz w:val="22"/>
          <w:szCs w:val="22"/>
        </w:rPr>
        <w:t xml:space="preserve">, que apresenta minuta de deliberação. O conselheiro CLAUDIO FISCHER sugere inclusão de itens referentes a processos que prescindem à submissão ao Plenário. </w:t>
      </w:r>
      <w:r w:rsidR="008F7D30">
        <w:rPr>
          <w:rFonts w:asciiTheme="minorHAnsi" w:hAnsiTheme="minorHAnsi" w:cstheme="minorHAnsi"/>
          <w:bCs/>
          <w:sz w:val="22"/>
          <w:szCs w:val="22"/>
          <w:shd w:val="clear" w:color="auto" w:fill="FFFFFF" w:themeFill="background1"/>
          <w:lang w:eastAsia="pt-BR"/>
        </w:rPr>
        <w:t xml:space="preserve">A Secretária Geral da Mesa JOSIANE CRISTINA BERNARDI informa que item está contemplado na deliberação e </w:t>
      </w:r>
      <w:r w:rsidR="002D7459">
        <w:rPr>
          <w:rFonts w:asciiTheme="minorHAnsi" w:hAnsiTheme="minorHAnsi" w:cstheme="minorHAnsi"/>
          <w:bCs/>
          <w:sz w:val="22"/>
          <w:szCs w:val="22"/>
          <w:shd w:val="clear" w:color="auto" w:fill="FFFFFF" w:themeFill="background1"/>
          <w:lang w:eastAsia="pt-BR"/>
        </w:rPr>
        <w:t>apresenta os requisitos para</w:t>
      </w:r>
      <w:r w:rsidR="008F7D30">
        <w:rPr>
          <w:rFonts w:asciiTheme="minorHAnsi" w:hAnsiTheme="minorHAnsi" w:cstheme="minorHAnsi"/>
          <w:bCs/>
          <w:sz w:val="22"/>
          <w:szCs w:val="22"/>
          <w:shd w:val="clear" w:color="auto" w:fill="FFFFFF" w:themeFill="background1"/>
          <w:lang w:eastAsia="pt-BR"/>
        </w:rPr>
        <w:t xml:space="preserve"> envio de vídeos ou áudios pelas partes</w:t>
      </w:r>
      <w:r w:rsidR="002D7459">
        <w:rPr>
          <w:rFonts w:asciiTheme="minorHAnsi" w:hAnsiTheme="minorHAnsi" w:cstheme="minorHAnsi"/>
          <w:bCs/>
          <w:sz w:val="22"/>
          <w:szCs w:val="22"/>
          <w:shd w:val="clear" w:color="auto" w:fill="FFFFFF" w:themeFill="background1"/>
          <w:lang w:eastAsia="pt-BR"/>
        </w:rPr>
        <w:t xml:space="preserve"> e respectivos formatos adequados</w:t>
      </w:r>
      <w:r w:rsidR="00561786" w:rsidRPr="004F278E">
        <w:rPr>
          <w:rFonts w:asciiTheme="minorHAnsi" w:hAnsiTheme="minorHAnsi" w:cstheme="minorHAnsi"/>
          <w:sz w:val="22"/>
          <w:szCs w:val="22"/>
        </w:rPr>
        <w:t xml:space="preserve">. </w:t>
      </w:r>
      <w:r w:rsidR="005D25A5">
        <w:rPr>
          <w:rFonts w:asciiTheme="minorHAnsi" w:hAnsiTheme="minorHAnsi" w:cstheme="minorHAnsi"/>
          <w:bCs/>
          <w:sz w:val="22"/>
          <w:szCs w:val="22"/>
          <w:shd w:val="clear" w:color="auto" w:fill="FFFFFF" w:themeFill="background1"/>
          <w:lang w:eastAsia="pt-BR"/>
        </w:rPr>
        <w:t>O</w:t>
      </w:r>
      <w:r w:rsidR="005D25A5" w:rsidRPr="00BE53AC">
        <w:rPr>
          <w:rFonts w:asciiTheme="minorHAnsi" w:hAnsiTheme="minorHAnsi" w:cstheme="minorHAnsi"/>
          <w:bCs/>
          <w:sz w:val="22"/>
          <w:szCs w:val="22"/>
          <w:shd w:val="clear" w:color="auto" w:fill="FFFFFF" w:themeFill="background1"/>
          <w:lang w:eastAsia="pt-BR"/>
        </w:rPr>
        <w:t xml:space="preserve"> </w:t>
      </w:r>
      <w:r w:rsidR="005D25A5" w:rsidRPr="005E659D">
        <w:rPr>
          <w:rFonts w:asciiTheme="minorHAnsi" w:hAnsiTheme="minorHAnsi" w:cstheme="minorHAnsi"/>
          <w:bCs/>
          <w:sz w:val="22"/>
          <w:szCs w:val="22"/>
          <w:shd w:val="clear" w:color="auto" w:fill="FFFFFF" w:themeFill="background1"/>
          <w:lang w:eastAsia="pt-BR"/>
        </w:rPr>
        <w:t>presidente TIAGO HOLZMANN DA SILVA</w:t>
      </w:r>
      <w:r w:rsidR="005D25A5" w:rsidRPr="005E659D">
        <w:rPr>
          <w:rFonts w:asciiTheme="minorHAnsi" w:hAnsiTheme="minorHAnsi" w:cstheme="minorHAnsi"/>
          <w:sz w:val="22"/>
          <w:szCs w:val="22"/>
        </w:rPr>
        <w:t xml:space="preserve"> </w:t>
      </w:r>
      <w:proofErr w:type="spellStart"/>
      <w:r w:rsidR="005D25A5" w:rsidRPr="004F278E">
        <w:rPr>
          <w:rFonts w:asciiTheme="minorHAnsi" w:hAnsiTheme="minorHAnsi" w:cstheme="minorHAnsi"/>
          <w:bCs/>
          <w:sz w:val="22"/>
          <w:szCs w:val="22"/>
          <w:shd w:val="clear" w:color="auto" w:fill="FFFFFF" w:themeFill="background1"/>
          <w:lang w:eastAsia="pt-BR"/>
        </w:rPr>
        <w:t>coloca</w:t>
      </w:r>
      <w:proofErr w:type="spellEnd"/>
      <w:r w:rsidR="005D25A5" w:rsidRPr="004F278E">
        <w:rPr>
          <w:rFonts w:asciiTheme="minorHAnsi" w:hAnsiTheme="minorHAnsi" w:cstheme="minorHAnsi"/>
          <w:bCs/>
          <w:sz w:val="22"/>
          <w:szCs w:val="22"/>
          <w:shd w:val="clear" w:color="auto" w:fill="FFFFFF" w:themeFill="background1"/>
          <w:lang w:eastAsia="pt-BR"/>
        </w:rPr>
        <w:t xml:space="preserve"> em votação a aprovação da </w:t>
      </w:r>
      <w:r w:rsidR="005D25A5" w:rsidRPr="004F278E">
        <w:rPr>
          <w:rFonts w:asciiTheme="minorHAnsi" w:hAnsiTheme="minorHAnsi" w:cstheme="minorHAnsi"/>
          <w:sz w:val="22"/>
          <w:szCs w:val="22"/>
        </w:rPr>
        <w:t>Deliberação Plenária DPO-RS nº 12</w:t>
      </w:r>
      <w:r w:rsidR="005D25A5">
        <w:rPr>
          <w:rFonts w:asciiTheme="minorHAnsi" w:hAnsiTheme="minorHAnsi" w:cstheme="minorHAnsi"/>
          <w:sz w:val="22"/>
          <w:szCs w:val="22"/>
        </w:rPr>
        <w:t>30</w:t>
      </w:r>
      <w:r w:rsidR="005D25A5" w:rsidRPr="004F278E">
        <w:rPr>
          <w:rFonts w:asciiTheme="minorHAnsi" w:hAnsiTheme="minorHAnsi" w:cstheme="minorHAnsi"/>
          <w:sz w:val="22"/>
          <w:szCs w:val="22"/>
        </w:rPr>
        <w:t>/2020.</w:t>
      </w:r>
      <w:r w:rsidR="005D25A5" w:rsidRPr="004F278E">
        <w:rPr>
          <w:rFonts w:asciiTheme="minorHAnsi" w:hAnsiTheme="minorHAnsi" w:cstheme="minorHAnsi"/>
          <w:bCs/>
          <w:sz w:val="22"/>
          <w:szCs w:val="22"/>
          <w:shd w:val="clear" w:color="auto" w:fill="FFFFFF" w:themeFill="background1"/>
          <w:lang w:eastAsia="pt-BR"/>
        </w:rPr>
        <w:t xml:space="preserve"> </w:t>
      </w:r>
      <w:r w:rsidR="005D25A5" w:rsidRPr="004F278E">
        <w:rPr>
          <w:rFonts w:asciiTheme="minorHAnsi" w:hAnsiTheme="minorHAnsi" w:cstheme="minorHAnsi"/>
          <w:sz w:val="22"/>
          <w:szCs w:val="22"/>
        </w:rPr>
        <w:t>Devido a problemas técnicos, é realizada votação nominal</w:t>
      </w:r>
      <w:r w:rsidR="005D25A5">
        <w:rPr>
          <w:rFonts w:asciiTheme="minorHAnsi" w:hAnsiTheme="minorHAnsi" w:cstheme="minorHAnsi"/>
          <w:bCs/>
          <w:sz w:val="22"/>
          <w:szCs w:val="22"/>
          <w:shd w:val="clear" w:color="auto" w:fill="FFFFFF" w:themeFill="background1"/>
          <w:lang w:eastAsia="pt-BR"/>
        </w:rPr>
        <w:t>, resultando na aprovação com 17 (dezessete) votos favoráveis e 01</w:t>
      </w:r>
      <w:r w:rsidR="005D25A5" w:rsidRPr="004F278E">
        <w:rPr>
          <w:rFonts w:asciiTheme="minorHAnsi" w:hAnsiTheme="minorHAnsi" w:cstheme="minorHAnsi"/>
          <w:bCs/>
          <w:sz w:val="22"/>
          <w:szCs w:val="22"/>
          <w:shd w:val="clear" w:color="auto" w:fill="FFFFFF" w:themeFill="background1"/>
          <w:lang w:eastAsia="pt-BR"/>
        </w:rPr>
        <w:t xml:space="preserve"> (</w:t>
      </w:r>
      <w:r w:rsidR="005D25A5">
        <w:rPr>
          <w:rFonts w:asciiTheme="minorHAnsi" w:hAnsiTheme="minorHAnsi" w:cstheme="minorHAnsi"/>
          <w:bCs/>
          <w:sz w:val="22"/>
          <w:szCs w:val="22"/>
          <w:shd w:val="clear" w:color="auto" w:fill="FFFFFF" w:themeFill="background1"/>
          <w:lang w:eastAsia="pt-BR"/>
        </w:rPr>
        <w:t>uma) ausência</w:t>
      </w:r>
      <w:r w:rsidR="005D25A5" w:rsidRPr="004F278E">
        <w:rPr>
          <w:rFonts w:asciiTheme="minorHAnsi" w:hAnsiTheme="minorHAnsi" w:cstheme="minorHAnsi"/>
          <w:sz w:val="22"/>
          <w:szCs w:val="22"/>
        </w:rPr>
        <w:t>.</w:t>
      </w:r>
      <w:r w:rsidR="005D25A5" w:rsidRPr="0046272D">
        <w:rPr>
          <w:rFonts w:asciiTheme="minorHAnsi" w:hAnsiTheme="minorHAnsi" w:cstheme="minorHAnsi"/>
          <w:bCs/>
          <w:sz w:val="22"/>
          <w:szCs w:val="22"/>
          <w:lang w:eastAsia="pt-BR"/>
        </w:rPr>
        <w:t xml:space="preserve"> </w:t>
      </w:r>
      <w:r w:rsidR="007A2A52" w:rsidRPr="008546D0">
        <w:rPr>
          <w:rFonts w:asciiTheme="minorHAnsi" w:hAnsiTheme="minorHAnsi" w:cstheme="minorHAnsi"/>
          <w:b/>
          <w:bCs/>
          <w:sz w:val="22"/>
          <w:szCs w:val="22"/>
          <w:shd w:val="clear" w:color="auto" w:fill="FFFFFF" w:themeFill="background1"/>
          <w:lang w:eastAsia="pt-BR"/>
        </w:rPr>
        <w:t xml:space="preserve">4.6. </w:t>
      </w:r>
      <w:r w:rsidR="00692A7B" w:rsidRPr="00692A7B">
        <w:rPr>
          <w:rFonts w:asciiTheme="minorHAnsi" w:hAnsiTheme="minorHAnsi" w:cstheme="minorHAnsi"/>
          <w:b/>
          <w:bCs/>
          <w:sz w:val="22"/>
          <w:szCs w:val="22"/>
          <w:shd w:val="clear" w:color="auto" w:fill="FFFFFF" w:themeFill="background1"/>
          <w:lang w:eastAsia="pt-BR"/>
        </w:rPr>
        <w:t>Projeto de Deliberação Plenária que propõe homologar encaminhamento quanto ao bloqueio do acesso ao Sistema de Informação e Comunicação dos Conselhos de Arquitetura e Urbanismo (SICCAU), para emissão de Registro de Responsabilidade Técnica, dos profissionais inadimplentes nos exercícios de 2012 a 2018</w:t>
      </w:r>
      <w:r w:rsidR="00A8071F" w:rsidRPr="008546D0">
        <w:rPr>
          <w:rFonts w:asciiTheme="minorHAnsi" w:hAnsiTheme="minorHAnsi" w:cstheme="minorHAnsi"/>
          <w:b/>
          <w:bCs/>
          <w:sz w:val="22"/>
          <w:szCs w:val="22"/>
          <w:shd w:val="clear" w:color="auto" w:fill="FFFFFF" w:themeFill="background1"/>
          <w:lang w:eastAsia="pt-BR"/>
        </w:rPr>
        <w:t xml:space="preserve"> </w:t>
      </w:r>
      <w:r w:rsidR="007A2A52" w:rsidRPr="008546D0">
        <w:rPr>
          <w:rFonts w:asciiTheme="minorHAnsi" w:hAnsiTheme="minorHAnsi" w:cstheme="minorHAnsi"/>
          <w:b/>
          <w:bCs/>
          <w:sz w:val="22"/>
          <w:szCs w:val="22"/>
          <w:shd w:val="clear" w:color="auto" w:fill="FFFFFF" w:themeFill="background1"/>
          <w:lang w:eastAsia="pt-BR"/>
        </w:rPr>
        <w:t xml:space="preserve">(Origem: </w:t>
      </w:r>
      <w:r w:rsidR="00692A7B" w:rsidRPr="00692A7B">
        <w:rPr>
          <w:rFonts w:asciiTheme="minorHAnsi" w:hAnsiTheme="minorHAnsi" w:cstheme="minorHAnsi"/>
          <w:b/>
          <w:bCs/>
          <w:sz w:val="22"/>
          <w:szCs w:val="22"/>
          <w:shd w:val="clear" w:color="auto" w:fill="FFFFFF" w:themeFill="background1"/>
          <w:lang w:eastAsia="pt-BR"/>
        </w:rPr>
        <w:t>Conselho Diretor</w:t>
      </w:r>
      <w:r w:rsidR="007A2A52" w:rsidRPr="008546D0">
        <w:rPr>
          <w:rFonts w:asciiTheme="minorHAnsi" w:hAnsiTheme="minorHAnsi" w:cstheme="minorHAnsi"/>
          <w:b/>
          <w:bCs/>
          <w:sz w:val="22"/>
          <w:szCs w:val="22"/>
          <w:shd w:val="clear" w:color="auto" w:fill="FFFFFF" w:themeFill="background1"/>
          <w:lang w:eastAsia="pt-BR"/>
        </w:rPr>
        <w:t>)</w:t>
      </w:r>
      <w:r w:rsidR="00A8071F" w:rsidRPr="008546D0">
        <w:rPr>
          <w:rFonts w:asciiTheme="minorHAnsi" w:hAnsiTheme="minorHAnsi" w:cstheme="minorHAnsi"/>
          <w:b/>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4945D5">
        <w:rPr>
          <w:rFonts w:asciiTheme="minorHAnsi" w:hAnsiTheme="minorHAnsi" w:cstheme="minorHAnsi"/>
          <w:bCs/>
          <w:sz w:val="22"/>
          <w:szCs w:val="22"/>
          <w:shd w:val="clear" w:color="auto" w:fill="FFFFFF" w:themeFill="background1"/>
          <w:lang w:eastAsia="pt-BR"/>
        </w:rPr>
        <w:t>O</w:t>
      </w:r>
      <w:r w:rsidR="004945D5" w:rsidRPr="00BE53AC">
        <w:rPr>
          <w:rFonts w:asciiTheme="minorHAnsi" w:hAnsiTheme="minorHAnsi" w:cstheme="minorHAnsi"/>
          <w:bCs/>
          <w:sz w:val="22"/>
          <w:szCs w:val="22"/>
          <w:shd w:val="clear" w:color="auto" w:fill="FFFFFF" w:themeFill="background1"/>
          <w:lang w:eastAsia="pt-BR"/>
        </w:rPr>
        <w:t xml:space="preserve"> </w:t>
      </w:r>
      <w:r w:rsidR="004945D5" w:rsidRPr="005E659D">
        <w:rPr>
          <w:rFonts w:asciiTheme="minorHAnsi" w:hAnsiTheme="minorHAnsi" w:cstheme="minorHAnsi"/>
          <w:bCs/>
          <w:sz w:val="22"/>
          <w:szCs w:val="22"/>
          <w:shd w:val="clear" w:color="auto" w:fill="FFFFFF" w:themeFill="background1"/>
          <w:lang w:eastAsia="pt-BR"/>
        </w:rPr>
        <w:t>presidente TIAGO HOLZMANN DA SILVA</w:t>
      </w:r>
      <w:r w:rsidR="004945D5" w:rsidRPr="005E659D">
        <w:rPr>
          <w:rFonts w:asciiTheme="minorHAnsi" w:hAnsiTheme="minorHAnsi" w:cstheme="minorHAnsi"/>
          <w:sz w:val="22"/>
          <w:szCs w:val="22"/>
        </w:rPr>
        <w:t xml:space="preserve"> </w:t>
      </w:r>
      <w:r w:rsidR="004945D5">
        <w:rPr>
          <w:rFonts w:asciiTheme="minorHAnsi" w:hAnsiTheme="minorHAnsi" w:cstheme="minorHAnsi"/>
          <w:sz w:val="22"/>
          <w:szCs w:val="22"/>
        </w:rPr>
        <w:t xml:space="preserve">esclarece </w:t>
      </w:r>
      <w:r w:rsidR="00F74E64">
        <w:rPr>
          <w:rFonts w:asciiTheme="minorHAnsi" w:hAnsiTheme="minorHAnsi" w:cstheme="minorHAnsi"/>
          <w:sz w:val="22"/>
          <w:szCs w:val="22"/>
        </w:rPr>
        <w:t>que</w:t>
      </w:r>
      <w:r w:rsidR="004945D5">
        <w:rPr>
          <w:rFonts w:asciiTheme="minorHAnsi" w:hAnsiTheme="minorHAnsi" w:cstheme="minorHAnsi"/>
          <w:sz w:val="22"/>
          <w:szCs w:val="22"/>
        </w:rPr>
        <w:t xml:space="preserve"> item se refere à bloqueio de acesso do SICCAU para emissão de Registro de Responsabilidade Técnica (RRT) dos profissionais inadimplentes nos exercícios de 2012 a 2018. Explica que bloqueio é medida anterior à suspensão do re</w:t>
      </w:r>
      <w:r w:rsidR="00AA7691">
        <w:rPr>
          <w:rFonts w:asciiTheme="minorHAnsi" w:hAnsiTheme="minorHAnsi" w:cstheme="minorHAnsi"/>
          <w:sz w:val="22"/>
          <w:szCs w:val="22"/>
        </w:rPr>
        <w:t xml:space="preserve">gistro do profissional, previstos em normativas, </w:t>
      </w:r>
      <w:r w:rsidR="004945D5">
        <w:rPr>
          <w:rFonts w:asciiTheme="minorHAnsi" w:hAnsiTheme="minorHAnsi" w:cstheme="minorHAnsi"/>
          <w:sz w:val="22"/>
          <w:szCs w:val="22"/>
        </w:rPr>
        <w:t xml:space="preserve">que trata de medida para </w:t>
      </w:r>
      <w:r w:rsidR="00AA7691">
        <w:rPr>
          <w:rFonts w:asciiTheme="minorHAnsi" w:hAnsiTheme="minorHAnsi" w:cstheme="minorHAnsi"/>
          <w:sz w:val="22"/>
          <w:szCs w:val="22"/>
        </w:rPr>
        <w:t>evitar que profissional seja desligado do Conselho e para que o profissional entre em contato para quitar as anuidades atrasadas</w:t>
      </w:r>
      <w:r w:rsidR="006850BA">
        <w:rPr>
          <w:rFonts w:asciiTheme="minorHAnsi" w:hAnsiTheme="minorHAnsi" w:cstheme="minorHAnsi"/>
          <w:sz w:val="22"/>
          <w:szCs w:val="22"/>
        </w:rPr>
        <w:t xml:space="preserve"> ou realizar o parcelamento dos valores</w:t>
      </w:r>
      <w:r w:rsidR="00AA7691">
        <w:rPr>
          <w:rFonts w:asciiTheme="minorHAnsi" w:hAnsiTheme="minorHAnsi" w:cstheme="minorHAnsi"/>
          <w:sz w:val="22"/>
          <w:szCs w:val="22"/>
        </w:rPr>
        <w:t xml:space="preserve">. </w:t>
      </w:r>
      <w:r w:rsidR="00A12FE9">
        <w:rPr>
          <w:rFonts w:asciiTheme="minorHAnsi" w:hAnsiTheme="minorHAnsi" w:cstheme="minorHAnsi"/>
          <w:sz w:val="22"/>
          <w:szCs w:val="22"/>
        </w:rPr>
        <w:t>Esclarece que é avaliada a alteração de processo de cobrança, com a geração de boletos a cada início de ano</w:t>
      </w:r>
      <w:r w:rsidR="00C035C9">
        <w:rPr>
          <w:rFonts w:asciiTheme="minorHAnsi" w:hAnsiTheme="minorHAnsi" w:cstheme="minorHAnsi"/>
          <w:sz w:val="22"/>
          <w:szCs w:val="22"/>
        </w:rPr>
        <w:t xml:space="preserve"> e, </w:t>
      </w:r>
      <w:r w:rsidR="00C035C9">
        <w:rPr>
          <w:rFonts w:asciiTheme="minorHAnsi" w:hAnsiTheme="minorHAnsi" w:cstheme="minorHAnsi"/>
          <w:sz w:val="22"/>
          <w:szCs w:val="22"/>
        </w:rPr>
        <w:t>em caso de não pagamento, entrada em protesto</w:t>
      </w:r>
      <w:r w:rsidR="00A12FE9">
        <w:rPr>
          <w:rFonts w:asciiTheme="minorHAnsi" w:hAnsiTheme="minorHAnsi" w:cstheme="minorHAnsi"/>
          <w:sz w:val="22"/>
          <w:szCs w:val="22"/>
        </w:rPr>
        <w:t xml:space="preserve">. </w:t>
      </w:r>
      <w:r w:rsidR="00F74E64" w:rsidRPr="003E5481">
        <w:rPr>
          <w:rFonts w:asciiTheme="minorHAnsi" w:hAnsiTheme="minorHAnsi" w:cstheme="minorHAnsi"/>
          <w:bCs/>
          <w:sz w:val="22"/>
          <w:szCs w:val="22"/>
          <w:lang w:eastAsia="pt-BR"/>
        </w:rPr>
        <w:t xml:space="preserve">O Gerente Geral TALES VÖLKER </w:t>
      </w:r>
      <w:r w:rsidR="00F74E64">
        <w:rPr>
          <w:rFonts w:asciiTheme="minorHAnsi" w:hAnsiTheme="minorHAnsi" w:cstheme="minorHAnsi"/>
          <w:bCs/>
          <w:sz w:val="22"/>
          <w:szCs w:val="22"/>
          <w:shd w:val="clear" w:color="auto" w:fill="FFFFFF" w:themeFill="background1"/>
          <w:lang w:eastAsia="pt-BR"/>
        </w:rPr>
        <w:t xml:space="preserve">apresenta a minuta de deliberação e destaca que a </w:t>
      </w:r>
      <w:r w:rsidR="00F74E64" w:rsidRPr="00F74E64">
        <w:rPr>
          <w:rFonts w:asciiTheme="minorHAnsi" w:hAnsiTheme="minorHAnsi" w:cstheme="minorHAnsi"/>
          <w:bCs/>
          <w:sz w:val="22"/>
          <w:szCs w:val="22"/>
          <w:shd w:val="clear" w:color="auto" w:fill="FFFFFF" w:themeFill="background1"/>
          <w:lang w:eastAsia="pt-BR"/>
        </w:rPr>
        <w:t>taxa de RRT, decorre do</w:t>
      </w:r>
      <w:r w:rsidR="00F74E64">
        <w:rPr>
          <w:rFonts w:asciiTheme="minorHAnsi" w:hAnsiTheme="minorHAnsi" w:cstheme="minorHAnsi"/>
          <w:bCs/>
          <w:sz w:val="22"/>
          <w:szCs w:val="22"/>
          <w:shd w:val="clear" w:color="auto" w:fill="FFFFFF" w:themeFill="background1"/>
          <w:lang w:eastAsia="pt-BR"/>
        </w:rPr>
        <w:t xml:space="preserve"> exercício do poder de polícia</w:t>
      </w:r>
      <w:r w:rsidR="00F74E64" w:rsidRPr="00F74E64">
        <w:rPr>
          <w:rFonts w:asciiTheme="minorHAnsi" w:hAnsiTheme="minorHAnsi" w:cstheme="minorHAnsi"/>
          <w:bCs/>
          <w:sz w:val="22"/>
          <w:szCs w:val="22"/>
          <w:shd w:val="clear" w:color="auto" w:fill="FFFFFF" w:themeFill="background1"/>
          <w:lang w:eastAsia="pt-BR"/>
        </w:rPr>
        <w:t xml:space="preserve">, </w:t>
      </w:r>
      <w:r w:rsidR="00F74E64">
        <w:rPr>
          <w:rFonts w:asciiTheme="minorHAnsi" w:hAnsiTheme="minorHAnsi" w:cstheme="minorHAnsi"/>
          <w:bCs/>
          <w:sz w:val="22"/>
          <w:szCs w:val="22"/>
          <w:shd w:val="clear" w:color="auto" w:fill="FFFFFF" w:themeFill="background1"/>
          <w:lang w:eastAsia="pt-BR"/>
        </w:rPr>
        <w:t xml:space="preserve">e, </w:t>
      </w:r>
      <w:r w:rsidR="00F74E64" w:rsidRPr="00F74E64">
        <w:rPr>
          <w:rFonts w:asciiTheme="minorHAnsi" w:hAnsiTheme="minorHAnsi" w:cstheme="minorHAnsi"/>
          <w:bCs/>
          <w:sz w:val="22"/>
          <w:szCs w:val="22"/>
          <w:shd w:val="clear" w:color="auto" w:fill="FFFFFF" w:themeFill="background1"/>
          <w:lang w:eastAsia="pt-BR"/>
        </w:rPr>
        <w:t xml:space="preserve">em conjunto com as anuidades, </w:t>
      </w:r>
      <w:r w:rsidR="00F74E64">
        <w:rPr>
          <w:rFonts w:asciiTheme="minorHAnsi" w:hAnsiTheme="minorHAnsi" w:cstheme="minorHAnsi"/>
          <w:bCs/>
          <w:sz w:val="22"/>
          <w:szCs w:val="22"/>
          <w:shd w:val="clear" w:color="auto" w:fill="FFFFFF" w:themeFill="background1"/>
          <w:lang w:eastAsia="pt-BR"/>
        </w:rPr>
        <w:t>possibilita</w:t>
      </w:r>
      <w:r w:rsidR="00F74E64" w:rsidRPr="00F74E64">
        <w:rPr>
          <w:rFonts w:asciiTheme="minorHAnsi" w:hAnsiTheme="minorHAnsi" w:cstheme="minorHAnsi"/>
          <w:bCs/>
          <w:sz w:val="22"/>
          <w:szCs w:val="22"/>
          <w:shd w:val="clear" w:color="auto" w:fill="FFFFFF" w:themeFill="background1"/>
          <w:lang w:eastAsia="pt-BR"/>
        </w:rPr>
        <w:t xml:space="preserve"> ao Conselho exercer o legítimo exercício do poder de polícia, sendo</w:t>
      </w:r>
      <w:r w:rsidR="00F74E64">
        <w:rPr>
          <w:rFonts w:asciiTheme="minorHAnsi" w:hAnsiTheme="minorHAnsi" w:cstheme="minorHAnsi"/>
          <w:bCs/>
          <w:sz w:val="22"/>
          <w:szCs w:val="22"/>
          <w:shd w:val="clear" w:color="auto" w:fill="FFFFFF" w:themeFill="background1"/>
          <w:lang w:eastAsia="pt-BR"/>
        </w:rPr>
        <w:t xml:space="preserve"> ambos tributos obrigatórios. O conselheiro </w:t>
      </w:r>
      <w:r w:rsidR="00F74E64" w:rsidRPr="00E96EE6">
        <w:rPr>
          <w:rFonts w:asciiTheme="minorHAnsi" w:hAnsiTheme="minorHAnsi" w:cstheme="minorHAnsi"/>
          <w:sz w:val="22"/>
          <w:szCs w:val="22"/>
        </w:rPr>
        <w:t>JOSÉ ARTHUR FELL</w:t>
      </w:r>
      <w:r w:rsidR="00F74E64">
        <w:rPr>
          <w:rFonts w:asciiTheme="minorHAnsi" w:hAnsiTheme="minorHAnsi" w:cstheme="minorHAnsi"/>
          <w:sz w:val="22"/>
          <w:szCs w:val="22"/>
        </w:rPr>
        <w:t xml:space="preserve"> questiona o motivo do período compreendido. </w:t>
      </w:r>
      <w:r w:rsidR="00F74E64">
        <w:rPr>
          <w:rFonts w:asciiTheme="minorHAnsi" w:hAnsiTheme="minorHAnsi" w:cstheme="minorHAnsi"/>
          <w:bCs/>
          <w:sz w:val="22"/>
          <w:szCs w:val="22"/>
          <w:shd w:val="clear" w:color="auto" w:fill="FFFFFF" w:themeFill="background1"/>
          <w:lang w:eastAsia="pt-BR"/>
        </w:rPr>
        <w:t>O</w:t>
      </w:r>
      <w:r w:rsidR="00F74E64" w:rsidRPr="00BE53AC">
        <w:rPr>
          <w:rFonts w:asciiTheme="minorHAnsi" w:hAnsiTheme="minorHAnsi" w:cstheme="minorHAnsi"/>
          <w:bCs/>
          <w:sz w:val="22"/>
          <w:szCs w:val="22"/>
          <w:shd w:val="clear" w:color="auto" w:fill="FFFFFF" w:themeFill="background1"/>
          <w:lang w:eastAsia="pt-BR"/>
        </w:rPr>
        <w:t xml:space="preserve"> </w:t>
      </w:r>
      <w:r w:rsidR="00F74E64" w:rsidRPr="005E659D">
        <w:rPr>
          <w:rFonts w:asciiTheme="minorHAnsi" w:hAnsiTheme="minorHAnsi" w:cstheme="minorHAnsi"/>
          <w:bCs/>
          <w:sz w:val="22"/>
          <w:szCs w:val="22"/>
          <w:shd w:val="clear" w:color="auto" w:fill="FFFFFF" w:themeFill="background1"/>
          <w:lang w:eastAsia="pt-BR"/>
        </w:rPr>
        <w:t>presidente TIAGO HOLZMANN DA SILVA</w:t>
      </w:r>
      <w:r w:rsidR="00F74E64">
        <w:rPr>
          <w:rFonts w:asciiTheme="minorHAnsi" w:hAnsiTheme="minorHAnsi" w:cstheme="minorHAnsi"/>
          <w:bCs/>
          <w:sz w:val="22"/>
          <w:szCs w:val="22"/>
          <w:shd w:val="clear" w:color="auto" w:fill="FFFFFF" w:themeFill="background1"/>
          <w:lang w:eastAsia="pt-BR"/>
        </w:rPr>
        <w:t xml:space="preserve"> explica que o ano de 2020 ainda n</w:t>
      </w:r>
      <w:r w:rsidR="00AF728C">
        <w:rPr>
          <w:rFonts w:asciiTheme="minorHAnsi" w:hAnsiTheme="minorHAnsi" w:cstheme="minorHAnsi"/>
          <w:bCs/>
          <w:sz w:val="22"/>
          <w:szCs w:val="22"/>
          <w:shd w:val="clear" w:color="auto" w:fill="FFFFFF" w:themeFill="background1"/>
          <w:lang w:eastAsia="pt-BR"/>
        </w:rPr>
        <w:t>ão possui inadimplentes e que o ano de 2019 foi compreendido como dívida recente, considerando que o profissional ainda poderia realizar o pagamento.</w:t>
      </w:r>
      <w:r w:rsidR="00F74E64">
        <w:rPr>
          <w:rFonts w:asciiTheme="minorHAnsi" w:hAnsiTheme="minorHAnsi" w:cstheme="minorHAnsi"/>
          <w:bCs/>
          <w:sz w:val="22"/>
          <w:szCs w:val="22"/>
          <w:shd w:val="clear" w:color="auto" w:fill="FFFFFF" w:themeFill="background1"/>
          <w:lang w:eastAsia="pt-BR"/>
        </w:rPr>
        <w:t xml:space="preserve"> </w:t>
      </w:r>
      <w:r w:rsidR="00DB340C">
        <w:rPr>
          <w:rFonts w:asciiTheme="minorHAnsi" w:hAnsiTheme="minorHAnsi" w:cstheme="minorHAnsi"/>
          <w:bCs/>
          <w:sz w:val="22"/>
          <w:szCs w:val="22"/>
          <w:shd w:val="clear" w:color="auto" w:fill="FFFFFF" w:themeFill="background1"/>
          <w:lang w:eastAsia="pt-BR"/>
        </w:rPr>
        <w:t xml:space="preserve">O conselheiro </w:t>
      </w:r>
      <w:r w:rsidR="00DB340C" w:rsidRPr="00DB340C">
        <w:rPr>
          <w:rFonts w:asciiTheme="minorHAnsi" w:hAnsiTheme="minorHAnsi" w:cstheme="minorHAnsi"/>
          <w:bCs/>
          <w:sz w:val="22"/>
          <w:szCs w:val="22"/>
          <w:shd w:val="clear" w:color="auto" w:fill="FFFFFF" w:themeFill="background1"/>
          <w:lang w:eastAsia="pt-BR"/>
        </w:rPr>
        <w:t>PAULO FERNANDO DO AMARAL FONTANA</w:t>
      </w:r>
      <w:r w:rsidR="00DB340C">
        <w:rPr>
          <w:rFonts w:asciiTheme="minorHAnsi" w:hAnsiTheme="minorHAnsi" w:cstheme="minorHAnsi"/>
          <w:bCs/>
          <w:sz w:val="22"/>
          <w:szCs w:val="22"/>
          <w:shd w:val="clear" w:color="auto" w:fill="FFFFFF" w:themeFill="background1"/>
          <w:lang w:eastAsia="pt-BR"/>
        </w:rPr>
        <w:t xml:space="preserve"> sugere a inclusão em deliberação de processo automatizado de bloqueio de profissionais inadimplentes nos últimos dois anos. O</w:t>
      </w:r>
      <w:r w:rsidR="00DB340C" w:rsidRPr="00BE53AC">
        <w:rPr>
          <w:rFonts w:asciiTheme="minorHAnsi" w:hAnsiTheme="minorHAnsi" w:cstheme="minorHAnsi"/>
          <w:bCs/>
          <w:sz w:val="22"/>
          <w:szCs w:val="22"/>
          <w:shd w:val="clear" w:color="auto" w:fill="FFFFFF" w:themeFill="background1"/>
          <w:lang w:eastAsia="pt-BR"/>
        </w:rPr>
        <w:t xml:space="preserve"> </w:t>
      </w:r>
      <w:r w:rsidR="00DB340C" w:rsidRPr="005E659D">
        <w:rPr>
          <w:rFonts w:asciiTheme="minorHAnsi" w:hAnsiTheme="minorHAnsi" w:cstheme="minorHAnsi"/>
          <w:bCs/>
          <w:sz w:val="22"/>
          <w:szCs w:val="22"/>
          <w:shd w:val="clear" w:color="auto" w:fill="FFFFFF" w:themeFill="background1"/>
          <w:lang w:eastAsia="pt-BR"/>
        </w:rPr>
        <w:t>presidente TIAGO HOLZMANN DA SILVA</w:t>
      </w:r>
      <w:r w:rsidR="00DB340C">
        <w:rPr>
          <w:rFonts w:asciiTheme="minorHAnsi" w:hAnsiTheme="minorHAnsi" w:cstheme="minorHAnsi"/>
          <w:bCs/>
          <w:sz w:val="22"/>
          <w:szCs w:val="22"/>
          <w:shd w:val="clear" w:color="auto" w:fill="FFFFFF" w:themeFill="background1"/>
          <w:lang w:eastAsia="pt-BR"/>
        </w:rPr>
        <w:t xml:space="preserve"> explica que a justificativa é que se cria uma oportunidade de cobrança para o pagamento das anuidades anteriores.</w:t>
      </w:r>
      <w:r w:rsidR="005C5144">
        <w:rPr>
          <w:rFonts w:asciiTheme="minorHAnsi" w:hAnsiTheme="minorHAnsi" w:cstheme="minorHAnsi"/>
          <w:bCs/>
          <w:sz w:val="22"/>
          <w:szCs w:val="22"/>
          <w:shd w:val="clear" w:color="auto" w:fill="FFFFFF" w:themeFill="background1"/>
          <w:lang w:eastAsia="pt-BR"/>
        </w:rPr>
        <w:t xml:space="preserve"> O conselheiro </w:t>
      </w:r>
      <w:r w:rsidR="005C5144" w:rsidRPr="005C5144">
        <w:rPr>
          <w:rFonts w:asciiTheme="minorHAnsi" w:hAnsiTheme="minorHAnsi" w:cstheme="minorHAnsi"/>
          <w:bCs/>
          <w:sz w:val="22"/>
          <w:szCs w:val="22"/>
          <w:shd w:val="clear" w:color="auto" w:fill="FFFFFF" w:themeFill="background1"/>
          <w:lang w:eastAsia="pt-BR"/>
        </w:rPr>
        <w:t>ROBERTO LUIZ DECÓ</w:t>
      </w:r>
      <w:r w:rsidR="005C5144">
        <w:rPr>
          <w:rFonts w:asciiTheme="minorHAnsi" w:hAnsiTheme="minorHAnsi" w:cstheme="minorHAnsi"/>
          <w:bCs/>
          <w:sz w:val="22"/>
          <w:szCs w:val="22"/>
          <w:shd w:val="clear" w:color="auto" w:fill="FFFFFF" w:themeFill="background1"/>
          <w:lang w:eastAsia="pt-BR"/>
        </w:rPr>
        <w:t xml:space="preserve"> faz questionamento acerca de medida ser restrita aos profissionais do Rio Grande do sul. O </w:t>
      </w:r>
      <w:r w:rsidR="005C5144" w:rsidRPr="005E659D">
        <w:rPr>
          <w:rFonts w:asciiTheme="minorHAnsi" w:hAnsiTheme="minorHAnsi" w:cstheme="minorHAnsi"/>
          <w:bCs/>
          <w:sz w:val="22"/>
          <w:szCs w:val="22"/>
          <w:shd w:val="clear" w:color="auto" w:fill="FFFFFF" w:themeFill="background1"/>
          <w:lang w:eastAsia="pt-BR"/>
        </w:rPr>
        <w:t>presidente TIAGO HOLZMANN DA SILVA</w:t>
      </w:r>
      <w:r w:rsidR="005C5144">
        <w:rPr>
          <w:rFonts w:asciiTheme="minorHAnsi" w:hAnsiTheme="minorHAnsi" w:cstheme="minorHAnsi"/>
          <w:bCs/>
          <w:sz w:val="22"/>
          <w:szCs w:val="22"/>
          <w:shd w:val="clear" w:color="auto" w:fill="FFFFFF" w:themeFill="background1"/>
          <w:lang w:eastAsia="pt-BR"/>
        </w:rPr>
        <w:t xml:space="preserve"> esclarece que o bloqueio seria somente ao Rio Grande do Sul e que a competência da medida para todo o Brasil é de avaliação do CAU/BR. O conselheiro </w:t>
      </w:r>
      <w:r w:rsidR="005C5144" w:rsidRPr="005C5144">
        <w:rPr>
          <w:rFonts w:asciiTheme="minorHAnsi" w:hAnsiTheme="minorHAnsi" w:cstheme="minorHAnsi"/>
          <w:bCs/>
          <w:sz w:val="22"/>
          <w:szCs w:val="22"/>
          <w:shd w:val="clear" w:color="auto" w:fill="FFFFFF" w:themeFill="background1"/>
          <w:lang w:eastAsia="pt-BR"/>
        </w:rPr>
        <w:t>ROBERTO LUIZ DECÓ</w:t>
      </w:r>
      <w:r w:rsidR="005C5144">
        <w:rPr>
          <w:rFonts w:asciiTheme="minorHAnsi" w:hAnsiTheme="minorHAnsi" w:cstheme="minorHAnsi"/>
          <w:bCs/>
          <w:sz w:val="22"/>
          <w:szCs w:val="22"/>
          <w:shd w:val="clear" w:color="auto" w:fill="FFFFFF" w:themeFill="background1"/>
          <w:lang w:eastAsia="pt-BR"/>
        </w:rPr>
        <w:t xml:space="preserve"> manifesta posicionamento contrário de que bloqueio seja válido somente aos profissionais do Rio Grande do Sul. </w:t>
      </w:r>
      <w:r w:rsidR="00091938">
        <w:rPr>
          <w:rFonts w:asciiTheme="minorHAnsi" w:hAnsiTheme="minorHAnsi" w:cstheme="minorHAnsi"/>
          <w:bCs/>
          <w:sz w:val="22"/>
          <w:szCs w:val="22"/>
          <w:shd w:val="clear" w:color="auto" w:fill="FFFFFF" w:themeFill="background1"/>
          <w:lang w:eastAsia="pt-BR"/>
        </w:rPr>
        <w:t xml:space="preserve">O </w:t>
      </w:r>
      <w:r w:rsidR="00091938" w:rsidRPr="005E659D">
        <w:rPr>
          <w:rFonts w:asciiTheme="minorHAnsi" w:hAnsiTheme="minorHAnsi" w:cstheme="minorHAnsi"/>
          <w:bCs/>
          <w:sz w:val="22"/>
          <w:szCs w:val="22"/>
          <w:shd w:val="clear" w:color="auto" w:fill="FFFFFF" w:themeFill="background1"/>
          <w:lang w:eastAsia="pt-BR"/>
        </w:rPr>
        <w:t>presidente TIAGO HOLZMANN DA SILVA</w:t>
      </w:r>
      <w:r w:rsidR="00091938">
        <w:rPr>
          <w:rFonts w:asciiTheme="minorHAnsi" w:hAnsiTheme="minorHAnsi" w:cstheme="minorHAnsi"/>
          <w:bCs/>
          <w:sz w:val="22"/>
          <w:szCs w:val="22"/>
          <w:shd w:val="clear" w:color="auto" w:fill="FFFFFF" w:themeFill="background1"/>
          <w:lang w:eastAsia="pt-BR"/>
        </w:rPr>
        <w:t xml:space="preserve"> </w:t>
      </w:r>
      <w:r w:rsidR="006850BA">
        <w:rPr>
          <w:rFonts w:asciiTheme="minorHAnsi" w:hAnsiTheme="minorHAnsi" w:cstheme="minorHAnsi"/>
          <w:bCs/>
          <w:sz w:val="22"/>
          <w:szCs w:val="22"/>
          <w:shd w:val="clear" w:color="auto" w:fill="FFFFFF" w:themeFill="background1"/>
          <w:lang w:eastAsia="pt-BR"/>
        </w:rPr>
        <w:t>afirma</w:t>
      </w:r>
      <w:r w:rsidR="00091938">
        <w:rPr>
          <w:rFonts w:asciiTheme="minorHAnsi" w:hAnsiTheme="minorHAnsi" w:cstheme="minorHAnsi"/>
          <w:bCs/>
          <w:sz w:val="22"/>
          <w:szCs w:val="22"/>
          <w:shd w:val="clear" w:color="auto" w:fill="FFFFFF" w:themeFill="background1"/>
          <w:lang w:eastAsia="pt-BR"/>
        </w:rPr>
        <w:t xml:space="preserve"> que o Conselho deve se posicionar na defesa da sociedade e na valorização dos profissionais que estão regulares.</w:t>
      </w:r>
      <w:r w:rsidR="006850BA">
        <w:rPr>
          <w:rFonts w:asciiTheme="minorHAnsi" w:hAnsiTheme="minorHAnsi" w:cstheme="minorHAnsi"/>
          <w:bCs/>
          <w:sz w:val="22"/>
          <w:szCs w:val="22"/>
          <w:shd w:val="clear" w:color="auto" w:fill="FFFFFF" w:themeFill="background1"/>
          <w:lang w:eastAsia="pt-BR"/>
        </w:rPr>
        <w:t xml:space="preserve"> Reforça que o objetivo é buscar a adimplência dos profissionais e que o CAU/RS possui condições de correção da situação somente no Rio Grande do Sul, podendo sugerir a medida para avaliação dos demais conselhos. O</w:t>
      </w:r>
      <w:r w:rsidR="00111791">
        <w:rPr>
          <w:rFonts w:asciiTheme="minorHAnsi" w:hAnsiTheme="minorHAnsi" w:cstheme="minorHAnsi"/>
          <w:bCs/>
          <w:sz w:val="22"/>
          <w:szCs w:val="22"/>
          <w:shd w:val="clear" w:color="auto" w:fill="FFFFFF" w:themeFill="background1"/>
          <w:lang w:eastAsia="pt-BR"/>
        </w:rPr>
        <w:t xml:space="preserve"> conselheiro RODRIGO SPINELLI recomenda que seja incluída na deliberação sugestão aos demais conselhos para estabelecimento de bloqueio, caso tenham interesse. </w:t>
      </w:r>
      <w:r w:rsidR="008D755C" w:rsidRPr="003E5481">
        <w:rPr>
          <w:rFonts w:asciiTheme="minorHAnsi" w:hAnsiTheme="minorHAnsi" w:cstheme="minorHAnsi"/>
          <w:bCs/>
          <w:sz w:val="22"/>
          <w:szCs w:val="22"/>
          <w:lang w:eastAsia="pt-BR"/>
        </w:rPr>
        <w:t>O Gerente Geral TALES VÖLKER</w:t>
      </w:r>
      <w:r w:rsidR="008D755C">
        <w:rPr>
          <w:rFonts w:asciiTheme="minorHAnsi" w:hAnsiTheme="minorHAnsi" w:cstheme="minorHAnsi"/>
          <w:bCs/>
          <w:sz w:val="22"/>
          <w:szCs w:val="22"/>
          <w:lang w:eastAsia="pt-BR"/>
        </w:rPr>
        <w:t xml:space="preserve"> destaca que o CAU/RS possui autonomia financeira</w:t>
      </w:r>
      <w:r w:rsidR="005F2A56">
        <w:rPr>
          <w:rFonts w:asciiTheme="minorHAnsi" w:hAnsiTheme="minorHAnsi" w:cstheme="minorHAnsi"/>
          <w:bCs/>
          <w:sz w:val="22"/>
          <w:szCs w:val="22"/>
          <w:lang w:eastAsia="pt-BR"/>
        </w:rPr>
        <w:t xml:space="preserve"> e administrativa, no entanto, a utilização do</w:t>
      </w:r>
      <w:r w:rsidR="008D755C">
        <w:rPr>
          <w:rFonts w:asciiTheme="minorHAnsi" w:hAnsiTheme="minorHAnsi" w:cstheme="minorHAnsi"/>
          <w:bCs/>
          <w:sz w:val="22"/>
          <w:szCs w:val="22"/>
          <w:lang w:eastAsia="pt-BR"/>
        </w:rPr>
        <w:t xml:space="preserve"> SICCAU </w:t>
      </w:r>
      <w:r w:rsidR="005F2A56">
        <w:rPr>
          <w:rFonts w:asciiTheme="minorHAnsi" w:hAnsiTheme="minorHAnsi" w:cstheme="minorHAnsi"/>
          <w:bCs/>
          <w:sz w:val="22"/>
          <w:szCs w:val="22"/>
          <w:lang w:eastAsia="pt-BR"/>
        </w:rPr>
        <w:t>limita a autonomia, uma vez que se constata uma dependência do CAU/BR em relação aos processos.</w:t>
      </w:r>
      <w:r w:rsidR="00140F7F">
        <w:rPr>
          <w:rFonts w:asciiTheme="minorHAnsi" w:hAnsiTheme="minorHAnsi" w:cstheme="minorHAnsi"/>
          <w:bCs/>
          <w:sz w:val="22"/>
          <w:szCs w:val="22"/>
          <w:lang w:eastAsia="pt-BR"/>
        </w:rPr>
        <w:t xml:space="preserve"> </w:t>
      </w:r>
      <w:r w:rsidR="00A12FE9">
        <w:rPr>
          <w:rFonts w:asciiTheme="minorHAnsi" w:hAnsiTheme="minorHAnsi" w:cstheme="minorHAnsi"/>
          <w:bCs/>
          <w:sz w:val="22"/>
          <w:szCs w:val="22"/>
          <w:lang w:eastAsia="pt-BR"/>
        </w:rPr>
        <w:t xml:space="preserve">O conselheiro </w:t>
      </w:r>
      <w:r w:rsidR="00A12FE9" w:rsidRPr="00A12FE9">
        <w:rPr>
          <w:rFonts w:asciiTheme="minorHAnsi" w:hAnsiTheme="minorHAnsi" w:cstheme="minorHAnsi"/>
          <w:bCs/>
          <w:sz w:val="22"/>
          <w:szCs w:val="22"/>
          <w:lang w:eastAsia="pt-BR"/>
        </w:rPr>
        <w:t>MATIAS REVELLO VAZQUEZ</w:t>
      </w:r>
      <w:r w:rsidR="00457786">
        <w:rPr>
          <w:rFonts w:asciiTheme="minorHAnsi" w:hAnsiTheme="minorHAnsi" w:cstheme="minorHAnsi"/>
          <w:bCs/>
          <w:sz w:val="22"/>
          <w:szCs w:val="22"/>
          <w:lang w:eastAsia="pt-BR"/>
        </w:rPr>
        <w:t xml:space="preserve"> </w:t>
      </w:r>
      <w:r w:rsidR="00C035C9">
        <w:rPr>
          <w:rFonts w:asciiTheme="minorHAnsi" w:hAnsiTheme="minorHAnsi" w:cstheme="minorHAnsi"/>
          <w:bCs/>
          <w:sz w:val="22"/>
          <w:szCs w:val="22"/>
          <w:lang w:eastAsia="pt-BR"/>
        </w:rPr>
        <w:t>manifesta posicionamento favorável à</w:t>
      </w:r>
      <w:r w:rsidR="00A12FE9">
        <w:rPr>
          <w:rFonts w:asciiTheme="minorHAnsi" w:hAnsiTheme="minorHAnsi" w:cstheme="minorHAnsi"/>
          <w:bCs/>
          <w:sz w:val="22"/>
          <w:szCs w:val="22"/>
          <w:lang w:eastAsia="pt-BR"/>
        </w:rPr>
        <w:t xml:space="preserve"> </w:t>
      </w:r>
      <w:r w:rsidR="00A12FE9">
        <w:rPr>
          <w:rFonts w:asciiTheme="minorHAnsi" w:hAnsiTheme="minorHAnsi" w:cstheme="minorHAnsi"/>
          <w:sz w:val="22"/>
          <w:szCs w:val="22"/>
        </w:rPr>
        <w:t>alteraç</w:t>
      </w:r>
      <w:r w:rsidR="00C035C9">
        <w:rPr>
          <w:rFonts w:asciiTheme="minorHAnsi" w:hAnsiTheme="minorHAnsi" w:cstheme="minorHAnsi"/>
          <w:sz w:val="22"/>
          <w:szCs w:val="22"/>
        </w:rPr>
        <w:t>ão de processo de cobrança</w:t>
      </w:r>
      <w:r w:rsidR="00457786">
        <w:rPr>
          <w:rFonts w:asciiTheme="minorHAnsi" w:hAnsiTheme="minorHAnsi" w:cstheme="minorHAnsi"/>
          <w:sz w:val="22"/>
          <w:szCs w:val="22"/>
        </w:rPr>
        <w:t xml:space="preserve">. O conselheiro federal </w:t>
      </w:r>
      <w:r w:rsidR="00C035C9" w:rsidRPr="00457786">
        <w:rPr>
          <w:rFonts w:asciiTheme="minorHAnsi" w:hAnsiTheme="minorHAnsi" w:cstheme="minorHAnsi"/>
          <w:sz w:val="22"/>
          <w:szCs w:val="22"/>
        </w:rPr>
        <w:t>EDNEZER RODRIGUES FLORES</w:t>
      </w:r>
      <w:r w:rsidR="00C035C9">
        <w:rPr>
          <w:rFonts w:asciiTheme="minorHAnsi" w:hAnsiTheme="minorHAnsi" w:cstheme="minorHAnsi"/>
          <w:sz w:val="22"/>
          <w:szCs w:val="22"/>
        </w:rPr>
        <w:t xml:space="preserve"> </w:t>
      </w:r>
      <w:r w:rsidR="00457786">
        <w:rPr>
          <w:rFonts w:asciiTheme="minorHAnsi" w:hAnsiTheme="minorHAnsi" w:cstheme="minorHAnsi"/>
          <w:sz w:val="22"/>
          <w:szCs w:val="22"/>
        </w:rPr>
        <w:t xml:space="preserve">ressalta que os conselhos possuem autonomia de gestão </w:t>
      </w:r>
      <w:r w:rsidR="00071882">
        <w:rPr>
          <w:rFonts w:asciiTheme="minorHAnsi" w:hAnsiTheme="minorHAnsi" w:cstheme="minorHAnsi"/>
          <w:sz w:val="22"/>
          <w:szCs w:val="22"/>
        </w:rPr>
        <w:t xml:space="preserve">e que cabe aos </w:t>
      </w:r>
      <w:r w:rsidR="005921DA">
        <w:rPr>
          <w:rFonts w:asciiTheme="minorHAnsi" w:hAnsiTheme="minorHAnsi" w:cstheme="minorHAnsi"/>
          <w:sz w:val="22"/>
          <w:szCs w:val="22"/>
        </w:rPr>
        <w:t>demais</w:t>
      </w:r>
      <w:r w:rsidR="00071882">
        <w:rPr>
          <w:rFonts w:asciiTheme="minorHAnsi" w:hAnsiTheme="minorHAnsi" w:cstheme="minorHAnsi"/>
          <w:sz w:val="22"/>
          <w:szCs w:val="22"/>
        </w:rPr>
        <w:t xml:space="preserve"> Estados, como órgãos reguladores, </w:t>
      </w:r>
      <w:r w:rsidR="00C035C9">
        <w:rPr>
          <w:rFonts w:asciiTheme="minorHAnsi" w:hAnsiTheme="minorHAnsi" w:cstheme="minorHAnsi"/>
          <w:sz w:val="22"/>
          <w:szCs w:val="22"/>
        </w:rPr>
        <w:t xml:space="preserve">o estabelecimento de medidas </w:t>
      </w:r>
      <w:r w:rsidR="005921DA">
        <w:rPr>
          <w:rFonts w:asciiTheme="minorHAnsi" w:hAnsiTheme="minorHAnsi" w:cstheme="minorHAnsi"/>
          <w:sz w:val="22"/>
          <w:szCs w:val="22"/>
        </w:rPr>
        <w:t>para regularização</w:t>
      </w:r>
      <w:r w:rsidR="00C035C9">
        <w:rPr>
          <w:rFonts w:asciiTheme="minorHAnsi" w:hAnsiTheme="minorHAnsi" w:cstheme="minorHAnsi"/>
          <w:sz w:val="22"/>
          <w:szCs w:val="22"/>
        </w:rPr>
        <w:t xml:space="preserve">. O conselheiro </w:t>
      </w:r>
      <w:r w:rsidR="00C035C9" w:rsidRPr="00DB340C">
        <w:rPr>
          <w:rFonts w:asciiTheme="minorHAnsi" w:hAnsiTheme="minorHAnsi" w:cstheme="minorHAnsi"/>
          <w:bCs/>
          <w:sz w:val="22"/>
          <w:szCs w:val="22"/>
          <w:shd w:val="clear" w:color="auto" w:fill="FFFFFF" w:themeFill="background1"/>
          <w:lang w:eastAsia="pt-BR"/>
        </w:rPr>
        <w:t>PAULO FERNANDO DO AMARAL FONTANA</w:t>
      </w:r>
      <w:r w:rsidR="00C035C9">
        <w:rPr>
          <w:rFonts w:asciiTheme="minorHAnsi" w:hAnsiTheme="minorHAnsi" w:cstheme="minorHAnsi"/>
          <w:bCs/>
          <w:sz w:val="22"/>
          <w:szCs w:val="22"/>
          <w:shd w:val="clear" w:color="auto" w:fill="FFFFFF" w:themeFill="background1"/>
          <w:lang w:eastAsia="pt-BR"/>
        </w:rPr>
        <w:t xml:space="preserve"> questiona o procedimento legal e os benefícios de entrada em protesto </w:t>
      </w:r>
      <w:r w:rsidR="00BF3B8C">
        <w:rPr>
          <w:rFonts w:asciiTheme="minorHAnsi" w:hAnsiTheme="minorHAnsi" w:cstheme="minorHAnsi"/>
          <w:bCs/>
          <w:sz w:val="22"/>
          <w:szCs w:val="22"/>
          <w:shd w:val="clear" w:color="auto" w:fill="FFFFFF" w:themeFill="background1"/>
          <w:lang w:eastAsia="pt-BR"/>
        </w:rPr>
        <w:t>a</w:t>
      </w:r>
      <w:r w:rsidR="005921DA">
        <w:rPr>
          <w:rFonts w:asciiTheme="minorHAnsi" w:hAnsiTheme="minorHAnsi" w:cstheme="minorHAnsi"/>
          <w:bCs/>
          <w:sz w:val="22"/>
          <w:szCs w:val="22"/>
          <w:shd w:val="clear" w:color="auto" w:fill="FFFFFF" w:themeFill="background1"/>
          <w:lang w:eastAsia="pt-BR"/>
        </w:rPr>
        <w:t xml:space="preserve"> profissional inadimplente</w:t>
      </w:r>
      <w:r w:rsidR="00C035C9">
        <w:rPr>
          <w:rFonts w:asciiTheme="minorHAnsi" w:hAnsiTheme="minorHAnsi" w:cstheme="minorHAnsi"/>
          <w:sz w:val="22"/>
          <w:szCs w:val="22"/>
        </w:rPr>
        <w:t xml:space="preserve">. </w:t>
      </w:r>
      <w:r w:rsidR="00C035C9">
        <w:rPr>
          <w:rFonts w:asciiTheme="minorHAnsi" w:hAnsiTheme="minorHAnsi" w:cstheme="minorHAnsi"/>
          <w:bCs/>
          <w:sz w:val="22"/>
          <w:szCs w:val="22"/>
          <w:shd w:val="clear" w:color="auto" w:fill="FFFFFF" w:themeFill="background1"/>
          <w:lang w:eastAsia="pt-BR"/>
        </w:rPr>
        <w:t>O</w:t>
      </w:r>
      <w:r w:rsidR="00C035C9" w:rsidRPr="00BE53AC">
        <w:rPr>
          <w:rFonts w:asciiTheme="minorHAnsi" w:hAnsiTheme="minorHAnsi" w:cstheme="minorHAnsi"/>
          <w:bCs/>
          <w:sz w:val="22"/>
          <w:szCs w:val="22"/>
          <w:shd w:val="clear" w:color="auto" w:fill="FFFFFF" w:themeFill="background1"/>
          <w:lang w:eastAsia="pt-BR"/>
        </w:rPr>
        <w:t xml:space="preserve"> </w:t>
      </w:r>
      <w:r w:rsidR="00C035C9" w:rsidRPr="005E659D">
        <w:rPr>
          <w:rFonts w:asciiTheme="minorHAnsi" w:hAnsiTheme="minorHAnsi" w:cstheme="minorHAnsi"/>
          <w:bCs/>
          <w:sz w:val="22"/>
          <w:szCs w:val="22"/>
          <w:shd w:val="clear" w:color="auto" w:fill="FFFFFF" w:themeFill="background1"/>
          <w:lang w:eastAsia="pt-BR"/>
        </w:rPr>
        <w:t>presidente TIAGO HOLZMANN DA SILVA</w:t>
      </w:r>
      <w:r w:rsidR="00C035C9">
        <w:rPr>
          <w:rFonts w:asciiTheme="minorHAnsi" w:hAnsiTheme="minorHAnsi" w:cstheme="minorHAnsi"/>
          <w:bCs/>
          <w:sz w:val="22"/>
          <w:szCs w:val="22"/>
          <w:shd w:val="clear" w:color="auto" w:fill="FFFFFF" w:themeFill="background1"/>
          <w:lang w:eastAsia="pt-BR"/>
        </w:rPr>
        <w:t xml:space="preserve"> esclarece que os temas de boletos e protesto não estão contemplados na proposta apresentada, que foram apenas adiantados que estão em avaliação. Destaca que a discussão se refere ao bloqueio da emissão de RRT dos profissionais com registro no CAU/RS com anuidades atrasadas de 2012 a 2018.</w:t>
      </w:r>
      <w:r w:rsidR="00BF3B8C">
        <w:rPr>
          <w:rFonts w:asciiTheme="minorHAnsi" w:hAnsiTheme="minorHAnsi" w:cstheme="minorHAnsi"/>
          <w:bCs/>
          <w:sz w:val="22"/>
          <w:szCs w:val="22"/>
          <w:shd w:val="clear" w:color="auto" w:fill="FFFFFF" w:themeFill="background1"/>
          <w:lang w:eastAsia="pt-BR"/>
        </w:rPr>
        <w:t xml:space="preserve"> O conselheiro </w:t>
      </w:r>
      <w:r w:rsidR="005D3CAC" w:rsidRPr="00BF3B8C">
        <w:rPr>
          <w:rFonts w:asciiTheme="minorHAnsi" w:hAnsiTheme="minorHAnsi" w:cstheme="minorHAnsi"/>
          <w:bCs/>
          <w:sz w:val="22"/>
          <w:szCs w:val="22"/>
          <w:shd w:val="clear" w:color="auto" w:fill="FFFFFF" w:themeFill="background1"/>
          <w:lang w:eastAsia="pt-BR"/>
        </w:rPr>
        <w:t>ORITZ ADRIANO ADAMS DE CAMPOS</w:t>
      </w:r>
      <w:r w:rsidR="00BF3B8C">
        <w:rPr>
          <w:rFonts w:asciiTheme="minorHAnsi" w:hAnsiTheme="minorHAnsi" w:cstheme="minorHAnsi"/>
          <w:bCs/>
          <w:sz w:val="22"/>
          <w:szCs w:val="22"/>
          <w:shd w:val="clear" w:color="auto" w:fill="FFFFFF" w:themeFill="background1"/>
          <w:lang w:eastAsia="pt-BR"/>
        </w:rPr>
        <w:t xml:space="preserve"> sugere a inclus</w:t>
      </w:r>
      <w:r w:rsidR="005D3CAC">
        <w:rPr>
          <w:rFonts w:asciiTheme="minorHAnsi" w:hAnsiTheme="minorHAnsi" w:cstheme="minorHAnsi"/>
          <w:bCs/>
          <w:sz w:val="22"/>
          <w:szCs w:val="22"/>
          <w:shd w:val="clear" w:color="auto" w:fill="FFFFFF" w:themeFill="background1"/>
          <w:lang w:eastAsia="pt-BR"/>
        </w:rPr>
        <w:t>ão de item que assegure</w:t>
      </w:r>
      <w:r w:rsidR="00BF3B8C">
        <w:rPr>
          <w:rFonts w:asciiTheme="minorHAnsi" w:hAnsiTheme="minorHAnsi" w:cstheme="minorHAnsi"/>
          <w:bCs/>
          <w:sz w:val="22"/>
          <w:szCs w:val="22"/>
          <w:shd w:val="clear" w:color="auto" w:fill="FFFFFF" w:themeFill="background1"/>
          <w:lang w:eastAsia="pt-BR"/>
        </w:rPr>
        <w:t xml:space="preserve"> que os </w:t>
      </w:r>
      <w:r w:rsidR="00BF3B8C">
        <w:rPr>
          <w:rFonts w:asciiTheme="minorHAnsi" w:hAnsiTheme="minorHAnsi" w:cstheme="minorHAnsi"/>
          <w:bCs/>
          <w:sz w:val="22"/>
          <w:szCs w:val="22"/>
          <w:shd w:val="clear" w:color="auto" w:fill="FFFFFF" w:themeFill="background1"/>
          <w:lang w:eastAsia="pt-BR"/>
        </w:rPr>
        <w:t>profissionais de outros Estados</w:t>
      </w:r>
      <w:r w:rsidR="005D3CAC">
        <w:rPr>
          <w:rFonts w:asciiTheme="minorHAnsi" w:hAnsiTheme="minorHAnsi" w:cstheme="minorHAnsi"/>
          <w:bCs/>
          <w:sz w:val="22"/>
          <w:szCs w:val="22"/>
          <w:shd w:val="clear" w:color="auto" w:fill="FFFFFF" w:themeFill="background1"/>
          <w:lang w:eastAsia="pt-BR"/>
        </w:rPr>
        <w:t>,</w:t>
      </w:r>
      <w:r w:rsidR="00BF3B8C">
        <w:rPr>
          <w:rFonts w:asciiTheme="minorHAnsi" w:hAnsiTheme="minorHAnsi" w:cstheme="minorHAnsi"/>
          <w:bCs/>
          <w:sz w:val="22"/>
          <w:szCs w:val="22"/>
          <w:shd w:val="clear" w:color="auto" w:fill="FFFFFF" w:themeFill="background1"/>
          <w:lang w:eastAsia="pt-BR"/>
        </w:rPr>
        <w:t xml:space="preserve"> que estejam em </w:t>
      </w:r>
      <w:r w:rsidR="005D3CAC">
        <w:rPr>
          <w:rFonts w:asciiTheme="minorHAnsi" w:hAnsiTheme="minorHAnsi" w:cstheme="minorHAnsi"/>
          <w:bCs/>
          <w:sz w:val="22"/>
          <w:szCs w:val="22"/>
          <w:shd w:val="clear" w:color="auto" w:fill="FFFFFF" w:themeFill="background1"/>
          <w:lang w:eastAsia="pt-BR"/>
        </w:rPr>
        <w:t xml:space="preserve">condições de </w:t>
      </w:r>
      <w:r w:rsidR="00BF3B8C">
        <w:rPr>
          <w:rFonts w:asciiTheme="minorHAnsi" w:hAnsiTheme="minorHAnsi" w:cstheme="minorHAnsi"/>
          <w:bCs/>
          <w:sz w:val="22"/>
          <w:szCs w:val="22"/>
          <w:shd w:val="clear" w:color="auto" w:fill="FFFFFF" w:themeFill="background1"/>
          <w:lang w:eastAsia="pt-BR"/>
        </w:rPr>
        <w:t>atraso</w:t>
      </w:r>
      <w:r w:rsidR="005D3CAC">
        <w:rPr>
          <w:rFonts w:asciiTheme="minorHAnsi" w:hAnsiTheme="minorHAnsi" w:cstheme="minorHAnsi"/>
          <w:bCs/>
          <w:sz w:val="22"/>
          <w:szCs w:val="22"/>
          <w:shd w:val="clear" w:color="auto" w:fill="FFFFFF" w:themeFill="background1"/>
          <w:lang w:eastAsia="pt-BR"/>
        </w:rPr>
        <w:t>,</w:t>
      </w:r>
      <w:r w:rsidR="00BF3B8C">
        <w:rPr>
          <w:rFonts w:asciiTheme="minorHAnsi" w:hAnsiTheme="minorHAnsi" w:cstheme="minorHAnsi"/>
          <w:bCs/>
          <w:sz w:val="22"/>
          <w:szCs w:val="22"/>
          <w:shd w:val="clear" w:color="auto" w:fill="FFFFFF" w:themeFill="background1"/>
          <w:lang w:eastAsia="pt-BR"/>
        </w:rPr>
        <w:t xml:space="preserve"> também sejam incluídos no bloqueio </w:t>
      </w:r>
      <w:r w:rsidR="005D3CAC">
        <w:rPr>
          <w:rFonts w:asciiTheme="minorHAnsi" w:hAnsiTheme="minorHAnsi" w:cstheme="minorHAnsi"/>
          <w:bCs/>
          <w:sz w:val="22"/>
          <w:szCs w:val="22"/>
          <w:shd w:val="clear" w:color="auto" w:fill="FFFFFF" w:themeFill="background1"/>
          <w:lang w:eastAsia="pt-BR"/>
        </w:rPr>
        <w:t>de</w:t>
      </w:r>
      <w:r w:rsidR="00BF3B8C">
        <w:rPr>
          <w:rFonts w:asciiTheme="minorHAnsi" w:hAnsiTheme="minorHAnsi" w:cstheme="minorHAnsi"/>
          <w:bCs/>
          <w:sz w:val="22"/>
          <w:szCs w:val="22"/>
          <w:shd w:val="clear" w:color="auto" w:fill="FFFFFF" w:themeFill="background1"/>
          <w:lang w:eastAsia="pt-BR"/>
        </w:rPr>
        <w:t xml:space="preserve"> emissão de RRT</w:t>
      </w:r>
      <w:r w:rsidR="005D3CAC">
        <w:rPr>
          <w:rFonts w:asciiTheme="minorHAnsi" w:hAnsiTheme="minorHAnsi" w:cstheme="minorHAnsi"/>
          <w:bCs/>
          <w:sz w:val="22"/>
          <w:szCs w:val="22"/>
          <w:shd w:val="clear" w:color="auto" w:fill="FFFFFF" w:themeFill="background1"/>
          <w:lang w:eastAsia="pt-BR"/>
        </w:rPr>
        <w:t xml:space="preserve"> nos limites do</w:t>
      </w:r>
      <w:r w:rsidR="00BF3B8C">
        <w:rPr>
          <w:rFonts w:asciiTheme="minorHAnsi" w:hAnsiTheme="minorHAnsi" w:cstheme="minorHAnsi"/>
          <w:bCs/>
          <w:sz w:val="22"/>
          <w:szCs w:val="22"/>
          <w:shd w:val="clear" w:color="auto" w:fill="FFFFFF" w:themeFill="background1"/>
          <w:lang w:eastAsia="pt-BR"/>
        </w:rPr>
        <w:t xml:space="preserve"> Rio Grande de Sul.</w:t>
      </w:r>
      <w:r w:rsidR="004E7E2F">
        <w:rPr>
          <w:rFonts w:asciiTheme="minorHAnsi" w:hAnsiTheme="minorHAnsi" w:cstheme="minorHAnsi"/>
          <w:bCs/>
          <w:sz w:val="22"/>
          <w:szCs w:val="22"/>
          <w:shd w:val="clear" w:color="auto" w:fill="FFFFFF" w:themeFill="background1"/>
          <w:lang w:eastAsia="pt-BR"/>
        </w:rPr>
        <w:t xml:space="preserve"> O conselheiro ALVINO JARA </w:t>
      </w:r>
      <w:r w:rsidR="000024E3">
        <w:rPr>
          <w:rFonts w:asciiTheme="minorHAnsi" w:hAnsiTheme="minorHAnsi" w:cstheme="minorHAnsi"/>
          <w:bCs/>
          <w:sz w:val="22"/>
          <w:szCs w:val="22"/>
          <w:shd w:val="clear" w:color="auto" w:fill="FFFFFF" w:themeFill="background1"/>
          <w:lang w:eastAsia="pt-BR"/>
        </w:rPr>
        <w:t xml:space="preserve">manifesta concordância com a proposta do conselheiro </w:t>
      </w:r>
      <w:r w:rsidR="000024E3" w:rsidRPr="00BF3B8C">
        <w:rPr>
          <w:rFonts w:asciiTheme="minorHAnsi" w:hAnsiTheme="minorHAnsi" w:cstheme="minorHAnsi"/>
          <w:bCs/>
          <w:sz w:val="22"/>
          <w:szCs w:val="22"/>
          <w:shd w:val="clear" w:color="auto" w:fill="FFFFFF" w:themeFill="background1"/>
          <w:lang w:eastAsia="pt-BR"/>
        </w:rPr>
        <w:t>ORITZ ADRIANO ADAMS DE CAMPOS</w:t>
      </w:r>
      <w:r w:rsidR="000024E3">
        <w:rPr>
          <w:rFonts w:asciiTheme="minorHAnsi" w:hAnsiTheme="minorHAnsi" w:cstheme="minorHAnsi"/>
          <w:bCs/>
          <w:sz w:val="22"/>
          <w:szCs w:val="22"/>
          <w:shd w:val="clear" w:color="auto" w:fill="FFFFFF" w:themeFill="background1"/>
          <w:lang w:eastAsia="pt-BR"/>
        </w:rPr>
        <w:t xml:space="preserve"> e </w:t>
      </w:r>
      <w:r w:rsidR="00503C95">
        <w:rPr>
          <w:rFonts w:asciiTheme="minorHAnsi" w:hAnsiTheme="minorHAnsi" w:cstheme="minorHAnsi"/>
          <w:bCs/>
          <w:sz w:val="22"/>
          <w:szCs w:val="22"/>
          <w:shd w:val="clear" w:color="auto" w:fill="FFFFFF" w:themeFill="background1"/>
          <w:lang w:eastAsia="pt-BR"/>
        </w:rPr>
        <w:t xml:space="preserve">sugere o envio da proposta ao CAU/BR. </w:t>
      </w:r>
      <w:r w:rsidR="006B63DD">
        <w:rPr>
          <w:rFonts w:asciiTheme="minorHAnsi" w:hAnsiTheme="minorHAnsi" w:cstheme="minorHAnsi"/>
          <w:bCs/>
          <w:sz w:val="22"/>
          <w:szCs w:val="22"/>
          <w:shd w:val="clear" w:color="auto" w:fill="FFFFFF" w:themeFill="background1"/>
          <w:lang w:eastAsia="pt-BR"/>
        </w:rPr>
        <w:t>O</w:t>
      </w:r>
      <w:r w:rsidR="006B63DD" w:rsidRPr="00BE53AC">
        <w:rPr>
          <w:rFonts w:asciiTheme="minorHAnsi" w:hAnsiTheme="minorHAnsi" w:cstheme="minorHAnsi"/>
          <w:bCs/>
          <w:sz w:val="22"/>
          <w:szCs w:val="22"/>
          <w:shd w:val="clear" w:color="auto" w:fill="FFFFFF" w:themeFill="background1"/>
          <w:lang w:eastAsia="pt-BR"/>
        </w:rPr>
        <w:t xml:space="preserve"> </w:t>
      </w:r>
      <w:r w:rsidR="006B63DD" w:rsidRPr="005E659D">
        <w:rPr>
          <w:rFonts w:asciiTheme="minorHAnsi" w:hAnsiTheme="minorHAnsi" w:cstheme="minorHAnsi"/>
          <w:bCs/>
          <w:sz w:val="22"/>
          <w:szCs w:val="22"/>
          <w:shd w:val="clear" w:color="auto" w:fill="FFFFFF" w:themeFill="background1"/>
          <w:lang w:eastAsia="pt-BR"/>
        </w:rPr>
        <w:t>presidente TIAGO HOLZMANN DA SILVA</w:t>
      </w:r>
      <w:r w:rsidR="006B63DD">
        <w:rPr>
          <w:rFonts w:asciiTheme="minorHAnsi" w:hAnsiTheme="minorHAnsi" w:cstheme="minorHAnsi"/>
          <w:bCs/>
          <w:sz w:val="22"/>
          <w:szCs w:val="22"/>
          <w:shd w:val="clear" w:color="auto" w:fill="FFFFFF" w:themeFill="background1"/>
          <w:lang w:eastAsia="pt-BR"/>
        </w:rPr>
        <w:t xml:space="preserve"> propõe o encaminhamento com a inclusão de item referente ao bloqueio d</w:t>
      </w:r>
      <w:r w:rsidR="006B63DD" w:rsidRPr="006B63DD">
        <w:rPr>
          <w:rFonts w:asciiTheme="minorHAnsi" w:hAnsiTheme="minorHAnsi" w:cstheme="minorHAnsi"/>
          <w:bCs/>
          <w:sz w:val="22"/>
          <w:szCs w:val="22"/>
          <w:shd w:val="clear" w:color="auto" w:fill="FFFFFF" w:themeFill="background1"/>
          <w:lang w:eastAsia="pt-BR"/>
        </w:rPr>
        <w:t>a possibilidade de emissão de RRT para projetos e Obras no Estado do Rio Grande do Sul, realizadas por profissionais com registro ativo em outros CAU/UF e que apresentem o quadro de inadimplência acima referido, do en</w:t>
      </w:r>
      <w:r w:rsidR="006B63DD">
        <w:rPr>
          <w:rFonts w:asciiTheme="minorHAnsi" w:hAnsiTheme="minorHAnsi" w:cstheme="minorHAnsi"/>
          <w:bCs/>
          <w:sz w:val="22"/>
          <w:szCs w:val="22"/>
          <w:shd w:val="clear" w:color="auto" w:fill="FFFFFF" w:themeFill="background1"/>
          <w:lang w:eastAsia="pt-BR"/>
        </w:rPr>
        <w:t xml:space="preserve">tre 2012 e 2018. </w:t>
      </w:r>
      <w:r w:rsidR="00A31158">
        <w:rPr>
          <w:rFonts w:asciiTheme="minorHAnsi" w:hAnsiTheme="minorHAnsi" w:cstheme="minorHAnsi"/>
          <w:bCs/>
          <w:sz w:val="22"/>
          <w:szCs w:val="22"/>
          <w:shd w:val="clear" w:color="auto" w:fill="FFFFFF" w:themeFill="background1"/>
          <w:lang w:eastAsia="pt-BR"/>
        </w:rPr>
        <w:t xml:space="preserve">Propõe a inclusão de sugestão ao CAU/BR para adoção dessa ação em território nacional. </w:t>
      </w:r>
      <w:r w:rsidR="008A501D">
        <w:rPr>
          <w:rFonts w:asciiTheme="minorHAnsi" w:hAnsiTheme="minorHAnsi" w:cstheme="minorHAnsi"/>
          <w:bCs/>
          <w:sz w:val="22"/>
          <w:szCs w:val="22"/>
          <w:shd w:val="clear" w:color="auto" w:fill="FFFFFF" w:themeFill="background1"/>
          <w:lang w:eastAsia="pt-BR"/>
        </w:rPr>
        <w:t xml:space="preserve">O conselheiro RODRIGO SPINELLI sugere que </w:t>
      </w:r>
      <w:r w:rsidR="00B6492A">
        <w:rPr>
          <w:rFonts w:asciiTheme="minorHAnsi" w:hAnsiTheme="minorHAnsi" w:cstheme="minorHAnsi"/>
          <w:bCs/>
          <w:sz w:val="22"/>
          <w:szCs w:val="22"/>
          <w:shd w:val="clear" w:color="auto" w:fill="FFFFFF" w:themeFill="background1"/>
          <w:lang w:eastAsia="pt-BR"/>
        </w:rPr>
        <w:t xml:space="preserve">a deliberação seja enviada </w:t>
      </w:r>
      <w:r w:rsidR="00B6492A" w:rsidRPr="00B6492A">
        <w:rPr>
          <w:rFonts w:asciiTheme="minorHAnsi" w:hAnsiTheme="minorHAnsi" w:cstheme="minorHAnsi"/>
          <w:bCs/>
          <w:sz w:val="22"/>
          <w:szCs w:val="22"/>
          <w:lang w:eastAsia="pt-BR"/>
        </w:rPr>
        <w:t>ao Fórum de Presidentes de CAU e à Presidência do CAU/BR</w:t>
      </w:r>
      <w:r w:rsidR="00B6492A">
        <w:rPr>
          <w:rFonts w:asciiTheme="minorHAnsi" w:hAnsiTheme="minorHAnsi" w:cstheme="minorHAnsi"/>
          <w:bCs/>
          <w:sz w:val="22"/>
          <w:szCs w:val="22"/>
          <w:shd w:val="clear" w:color="auto" w:fill="FFFFFF" w:themeFill="background1"/>
          <w:lang w:eastAsia="pt-BR"/>
        </w:rPr>
        <w:t xml:space="preserve">, </w:t>
      </w:r>
      <w:r w:rsidR="00B6492A" w:rsidRPr="00B6492A">
        <w:rPr>
          <w:rFonts w:asciiTheme="minorHAnsi" w:hAnsiTheme="minorHAnsi" w:cstheme="minorHAnsi"/>
          <w:bCs/>
          <w:sz w:val="22"/>
          <w:szCs w:val="22"/>
          <w:lang w:eastAsia="pt-BR"/>
        </w:rPr>
        <w:t>para que tenham conhecimento e possam tomar providências semelhantes</w:t>
      </w:r>
      <w:r w:rsidR="00B6492A">
        <w:rPr>
          <w:rFonts w:asciiTheme="minorHAnsi" w:hAnsiTheme="minorHAnsi" w:cstheme="minorHAnsi"/>
          <w:bCs/>
          <w:sz w:val="22"/>
          <w:szCs w:val="22"/>
          <w:lang w:eastAsia="pt-BR"/>
        </w:rPr>
        <w:t>.</w:t>
      </w:r>
      <w:r w:rsidR="00B6492A" w:rsidRPr="00B6492A">
        <w:rPr>
          <w:rFonts w:asciiTheme="minorHAnsi" w:hAnsiTheme="minorHAnsi" w:cstheme="minorHAnsi"/>
          <w:bCs/>
          <w:sz w:val="22"/>
          <w:szCs w:val="22"/>
          <w:lang w:eastAsia="pt-BR"/>
        </w:rPr>
        <w:t xml:space="preserve"> </w:t>
      </w:r>
      <w:r w:rsidR="004945D5">
        <w:rPr>
          <w:rFonts w:asciiTheme="minorHAnsi" w:hAnsiTheme="minorHAnsi" w:cstheme="minorHAnsi"/>
          <w:bCs/>
          <w:sz w:val="22"/>
          <w:szCs w:val="22"/>
          <w:shd w:val="clear" w:color="auto" w:fill="FFFFFF" w:themeFill="background1"/>
          <w:lang w:eastAsia="pt-BR"/>
        </w:rPr>
        <w:t>O</w:t>
      </w:r>
      <w:r w:rsidR="004945D5" w:rsidRPr="00BE53AC">
        <w:rPr>
          <w:rFonts w:asciiTheme="minorHAnsi" w:hAnsiTheme="minorHAnsi" w:cstheme="minorHAnsi"/>
          <w:bCs/>
          <w:sz w:val="22"/>
          <w:szCs w:val="22"/>
          <w:shd w:val="clear" w:color="auto" w:fill="FFFFFF" w:themeFill="background1"/>
          <w:lang w:eastAsia="pt-BR"/>
        </w:rPr>
        <w:t xml:space="preserve"> </w:t>
      </w:r>
      <w:r w:rsidR="004945D5" w:rsidRPr="005E659D">
        <w:rPr>
          <w:rFonts w:asciiTheme="minorHAnsi" w:hAnsiTheme="minorHAnsi" w:cstheme="minorHAnsi"/>
          <w:bCs/>
          <w:sz w:val="22"/>
          <w:szCs w:val="22"/>
          <w:shd w:val="clear" w:color="auto" w:fill="FFFFFF" w:themeFill="background1"/>
          <w:lang w:eastAsia="pt-BR"/>
        </w:rPr>
        <w:t>presidente TIAGO HOLZMANN DA SILVA</w:t>
      </w:r>
      <w:r w:rsidR="004945D5" w:rsidRPr="005E659D">
        <w:rPr>
          <w:rFonts w:asciiTheme="minorHAnsi" w:hAnsiTheme="minorHAnsi" w:cstheme="minorHAnsi"/>
          <w:sz w:val="22"/>
          <w:szCs w:val="22"/>
        </w:rPr>
        <w:t xml:space="preserve"> </w:t>
      </w:r>
      <w:proofErr w:type="spellStart"/>
      <w:r w:rsidR="009C2490" w:rsidRPr="004F278E">
        <w:rPr>
          <w:rFonts w:asciiTheme="minorHAnsi" w:hAnsiTheme="minorHAnsi" w:cstheme="minorHAnsi"/>
          <w:bCs/>
          <w:sz w:val="22"/>
          <w:szCs w:val="22"/>
          <w:shd w:val="clear" w:color="auto" w:fill="FFFFFF" w:themeFill="background1"/>
          <w:lang w:eastAsia="pt-BR"/>
        </w:rPr>
        <w:t>coloca</w:t>
      </w:r>
      <w:proofErr w:type="spellEnd"/>
      <w:r w:rsidR="009C2490" w:rsidRPr="004F278E">
        <w:rPr>
          <w:rFonts w:asciiTheme="minorHAnsi" w:hAnsiTheme="minorHAnsi" w:cstheme="minorHAnsi"/>
          <w:bCs/>
          <w:sz w:val="22"/>
          <w:szCs w:val="22"/>
          <w:shd w:val="clear" w:color="auto" w:fill="FFFFFF" w:themeFill="background1"/>
          <w:lang w:eastAsia="pt-BR"/>
        </w:rPr>
        <w:t xml:space="preserve"> em votação a aprovação da </w:t>
      </w:r>
      <w:r w:rsidR="009C2490" w:rsidRPr="004F278E">
        <w:rPr>
          <w:rFonts w:asciiTheme="minorHAnsi" w:hAnsiTheme="minorHAnsi" w:cstheme="minorHAnsi"/>
          <w:sz w:val="22"/>
          <w:szCs w:val="22"/>
        </w:rPr>
        <w:t>Deliberação Plenária DPO-RS nº 12</w:t>
      </w:r>
      <w:r w:rsidR="004945D5">
        <w:rPr>
          <w:rFonts w:asciiTheme="minorHAnsi" w:hAnsiTheme="minorHAnsi" w:cstheme="minorHAnsi"/>
          <w:sz w:val="22"/>
          <w:szCs w:val="22"/>
        </w:rPr>
        <w:t>31</w:t>
      </w:r>
      <w:r w:rsidR="009C2490" w:rsidRPr="004F278E">
        <w:rPr>
          <w:rFonts w:asciiTheme="minorHAnsi" w:hAnsiTheme="minorHAnsi" w:cstheme="minorHAnsi"/>
          <w:sz w:val="22"/>
          <w:szCs w:val="22"/>
        </w:rPr>
        <w:t>/2020.</w:t>
      </w:r>
      <w:r w:rsidR="009C2490" w:rsidRPr="004F278E">
        <w:rPr>
          <w:rFonts w:asciiTheme="minorHAnsi" w:hAnsiTheme="minorHAnsi" w:cstheme="minorHAnsi"/>
          <w:bCs/>
          <w:sz w:val="22"/>
          <w:szCs w:val="22"/>
          <w:shd w:val="clear" w:color="auto" w:fill="FFFFFF" w:themeFill="background1"/>
          <w:lang w:eastAsia="pt-BR"/>
        </w:rPr>
        <w:t xml:space="preserve"> </w:t>
      </w:r>
      <w:r w:rsidR="009C2490" w:rsidRPr="004F278E">
        <w:rPr>
          <w:rFonts w:asciiTheme="minorHAnsi" w:hAnsiTheme="minorHAnsi" w:cstheme="minorHAnsi"/>
          <w:sz w:val="22"/>
          <w:szCs w:val="22"/>
        </w:rPr>
        <w:t>Devido a problemas técnicos, é realizada votação nominal</w:t>
      </w:r>
      <w:r w:rsidR="009C2490" w:rsidRPr="004F278E">
        <w:rPr>
          <w:rFonts w:asciiTheme="minorHAnsi" w:hAnsiTheme="minorHAnsi" w:cstheme="minorHAnsi"/>
          <w:bCs/>
          <w:sz w:val="22"/>
          <w:szCs w:val="22"/>
          <w:shd w:val="clear" w:color="auto" w:fill="FFFFFF" w:themeFill="background1"/>
          <w:lang w:eastAsia="pt-BR"/>
        </w:rPr>
        <w:t>, resultando na aprovação com 16</w:t>
      </w:r>
      <w:r w:rsidR="009C2490">
        <w:rPr>
          <w:rFonts w:asciiTheme="minorHAnsi" w:hAnsiTheme="minorHAnsi" w:cstheme="minorHAnsi"/>
          <w:bCs/>
          <w:sz w:val="22"/>
          <w:szCs w:val="22"/>
          <w:shd w:val="clear" w:color="auto" w:fill="FFFFFF" w:themeFill="background1"/>
          <w:lang w:eastAsia="pt-BR"/>
        </w:rPr>
        <w:t xml:space="preserve"> (dezesseis) votos favoráveis, 01 (</w:t>
      </w:r>
      <w:r w:rsidR="00D7022B">
        <w:rPr>
          <w:rFonts w:asciiTheme="minorHAnsi" w:hAnsiTheme="minorHAnsi" w:cstheme="minorHAnsi"/>
          <w:bCs/>
          <w:sz w:val="22"/>
          <w:szCs w:val="22"/>
          <w:shd w:val="clear" w:color="auto" w:fill="FFFFFF" w:themeFill="background1"/>
          <w:lang w:eastAsia="pt-BR"/>
        </w:rPr>
        <w:t>um</w:t>
      </w:r>
      <w:r w:rsidR="009C2490">
        <w:rPr>
          <w:rFonts w:asciiTheme="minorHAnsi" w:hAnsiTheme="minorHAnsi" w:cstheme="minorHAnsi"/>
          <w:bCs/>
          <w:sz w:val="22"/>
          <w:szCs w:val="22"/>
          <w:shd w:val="clear" w:color="auto" w:fill="FFFFFF" w:themeFill="background1"/>
          <w:lang w:eastAsia="pt-BR"/>
        </w:rPr>
        <w:t xml:space="preserve">) </w:t>
      </w:r>
      <w:r w:rsidR="00D7022B">
        <w:rPr>
          <w:rFonts w:asciiTheme="minorHAnsi" w:hAnsiTheme="minorHAnsi" w:cstheme="minorHAnsi"/>
          <w:bCs/>
          <w:sz w:val="22"/>
          <w:szCs w:val="22"/>
          <w:shd w:val="clear" w:color="auto" w:fill="FFFFFF" w:themeFill="background1"/>
          <w:lang w:eastAsia="pt-BR"/>
        </w:rPr>
        <w:t>voto contrári</w:t>
      </w:r>
      <w:r w:rsidR="009C2490">
        <w:rPr>
          <w:rFonts w:asciiTheme="minorHAnsi" w:hAnsiTheme="minorHAnsi" w:cstheme="minorHAnsi"/>
          <w:bCs/>
          <w:sz w:val="22"/>
          <w:szCs w:val="22"/>
          <w:shd w:val="clear" w:color="auto" w:fill="FFFFFF" w:themeFill="background1"/>
          <w:lang w:eastAsia="pt-BR"/>
        </w:rPr>
        <w:t>o e 01</w:t>
      </w:r>
      <w:r w:rsidR="009C2490" w:rsidRPr="004F278E">
        <w:rPr>
          <w:rFonts w:asciiTheme="minorHAnsi" w:hAnsiTheme="minorHAnsi" w:cstheme="minorHAnsi"/>
          <w:bCs/>
          <w:sz w:val="22"/>
          <w:szCs w:val="22"/>
          <w:shd w:val="clear" w:color="auto" w:fill="FFFFFF" w:themeFill="background1"/>
          <w:lang w:eastAsia="pt-BR"/>
        </w:rPr>
        <w:t xml:space="preserve"> (</w:t>
      </w:r>
      <w:r w:rsidR="009C2490">
        <w:rPr>
          <w:rFonts w:asciiTheme="minorHAnsi" w:hAnsiTheme="minorHAnsi" w:cstheme="minorHAnsi"/>
          <w:bCs/>
          <w:sz w:val="22"/>
          <w:szCs w:val="22"/>
          <w:shd w:val="clear" w:color="auto" w:fill="FFFFFF" w:themeFill="background1"/>
          <w:lang w:eastAsia="pt-BR"/>
        </w:rPr>
        <w:t>uma) ausência</w:t>
      </w:r>
      <w:r w:rsidR="009C2490" w:rsidRPr="004F278E">
        <w:rPr>
          <w:rFonts w:asciiTheme="minorHAnsi" w:hAnsiTheme="minorHAnsi" w:cstheme="minorHAnsi"/>
          <w:sz w:val="22"/>
          <w:szCs w:val="22"/>
        </w:rPr>
        <w:t>.</w:t>
      </w:r>
      <w:r w:rsidR="0046272D" w:rsidRPr="0046272D">
        <w:rPr>
          <w:rFonts w:asciiTheme="minorHAnsi" w:hAnsiTheme="minorHAnsi" w:cstheme="minorHAnsi"/>
          <w:bCs/>
          <w:sz w:val="22"/>
          <w:szCs w:val="22"/>
          <w:lang w:eastAsia="pt-BR"/>
        </w:rPr>
        <w:t xml:space="preserve"> </w:t>
      </w:r>
      <w:r w:rsidR="00A8071F" w:rsidRPr="008546D0">
        <w:rPr>
          <w:rFonts w:asciiTheme="minorHAnsi" w:hAnsiTheme="minorHAnsi" w:cstheme="minorHAnsi"/>
          <w:b/>
          <w:bCs/>
          <w:sz w:val="22"/>
          <w:szCs w:val="22"/>
          <w:shd w:val="clear" w:color="auto" w:fill="FFFFFF" w:themeFill="background1"/>
          <w:lang w:eastAsia="pt-BR"/>
        </w:rPr>
        <w:t xml:space="preserve">4.7. </w:t>
      </w:r>
      <w:r w:rsidR="00692A7B" w:rsidRPr="00692A7B">
        <w:rPr>
          <w:rFonts w:asciiTheme="minorHAnsi" w:hAnsiTheme="minorHAnsi" w:cstheme="minorHAnsi"/>
          <w:b/>
          <w:bCs/>
          <w:sz w:val="22"/>
          <w:szCs w:val="22"/>
          <w:shd w:val="clear" w:color="auto" w:fill="FFFFFF" w:themeFill="background1"/>
          <w:lang w:eastAsia="pt-BR"/>
        </w:rPr>
        <w:t xml:space="preserve">Projeto de Deliberação Plenária que propõe homologar o balancete mensal do CAU/RS referente a setembro de 2020 </w:t>
      </w:r>
      <w:r w:rsidR="00A8071F" w:rsidRPr="008546D0">
        <w:rPr>
          <w:rFonts w:asciiTheme="minorHAnsi" w:hAnsiTheme="minorHAnsi" w:cstheme="minorHAnsi"/>
          <w:b/>
          <w:bCs/>
          <w:sz w:val="22"/>
          <w:szCs w:val="22"/>
          <w:shd w:val="clear" w:color="auto" w:fill="FFFFFF" w:themeFill="background1"/>
          <w:lang w:eastAsia="pt-BR"/>
        </w:rPr>
        <w:t xml:space="preserve">(Origem: </w:t>
      </w:r>
      <w:r w:rsidR="00692A7B" w:rsidRPr="00692A7B">
        <w:rPr>
          <w:rFonts w:asciiTheme="minorHAnsi" w:hAnsiTheme="minorHAnsi" w:cstheme="minorHAnsi"/>
          <w:b/>
          <w:bCs/>
          <w:sz w:val="22"/>
          <w:szCs w:val="22"/>
          <w:shd w:val="clear" w:color="auto" w:fill="FFFFFF" w:themeFill="background1"/>
          <w:lang w:eastAsia="pt-BR"/>
        </w:rPr>
        <w:t>Comissão de Planejamento e Finanças</w:t>
      </w:r>
      <w:r w:rsidR="00A8071F" w:rsidRPr="008546D0">
        <w:rPr>
          <w:rFonts w:asciiTheme="minorHAnsi" w:hAnsiTheme="minorHAnsi" w:cstheme="minorHAnsi"/>
          <w:b/>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8F7D30">
        <w:rPr>
          <w:rFonts w:asciiTheme="minorHAnsi" w:hAnsiTheme="minorHAnsi" w:cstheme="minorHAnsi"/>
          <w:bCs/>
          <w:sz w:val="22"/>
          <w:szCs w:val="22"/>
          <w:shd w:val="clear" w:color="auto" w:fill="FFFFFF" w:themeFill="background1"/>
          <w:lang w:eastAsia="pt-BR"/>
        </w:rPr>
        <w:t>O</w:t>
      </w:r>
      <w:r w:rsidR="008F7D30" w:rsidRPr="00BE53AC">
        <w:rPr>
          <w:rFonts w:asciiTheme="minorHAnsi" w:hAnsiTheme="minorHAnsi" w:cstheme="minorHAnsi"/>
          <w:bCs/>
          <w:sz w:val="22"/>
          <w:szCs w:val="22"/>
          <w:shd w:val="clear" w:color="auto" w:fill="FFFFFF" w:themeFill="background1"/>
          <w:lang w:eastAsia="pt-BR"/>
        </w:rPr>
        <w:t xml:space="preserve"> </w:t>
      </w:r>
      <w:r w:rsidR="008F7D30" w:rsidRPr="00195BB9">
        <w:rPr>
          <w:rFonts w:asciiTheme="minorHAnsi" w:hAnsiTheme="minorHAnsi" w:cstheme="minorHAnsi"/>
          <w:bCs/>
          <w:sz w:val="22"/>
          <w:szCs w:val="22"/>
          <w:shd w:val="clear" w:color="auto" w:fill="FFFFFF" w:themeFill="background1"/>
          <w:lang w:eastAsia="pt-BR"/>
        </w:rPr>
        <w:t>presidente TIAGO HOLZMANN DA SILVA</w:t>
      </w:r>
      <w:r w:rsidR="008F7D30" w:rsidRPr="00195BB9">
        <w:rPr>
          <w:rFonts w:asciiTheme="minorHAnsi" w:hAnsiTheme="minorHAnsi" w:cstheme="minorHAnsi"/>
          <w:sz w:val="22"/>
          <w:szCs w:val="22"/>
        </w:rPr>
        <w:t xml:space="preserve"> </w:t>
      </w:r>
      <w:r w:rsidR="008F7D30" w:rsidRPr="00BE53AC">
        <w:rPr>
          <w:rFonts w:asciiTheme="minorHAnsi" w:hAnsiTheme="minorHAnsi" w:cstheme="minorHAnsi"/>
          <w:bCs/>
          <w:sz w:val="22"/>
          <w:szCs w:val="22"/>
          <w:lang w:eastAsia="pt-BR"/>
        </w:rPr>
        <w:t xml:space="preserve">passa a palavra </w:t>
      </w:r>
      <w:r w:rsidR="00DB6D83">
        <w:rPr>
          <w:rFonts w:asciiTheme="minorHAnsi" w:hAnsiTheme="minorHAnsi" w:cstheme="minorHAnsi"/>
          <w:bCs/>
          <w:sz w:val="22"/>
          <w:szCs w:val="22"/>
          <w:lang w:eastAsia="pt-BR"/>
        </w:rPr>
        <w:t>à</w:t>
      </w:r>
      <w:r w:rsidR="008F7D30" w:rsidRPr="00BE53AC">
        <w:rPr>
          <w:rFonts w:asciiTheme="minorHAnsi" w:hAnsiTheme="minorHAnsi" w:cstheme="minorHAnsi"/>
          <w:bCs/>
          <w:sz w:val="22"/>
          <w:szCs w:val="22"/>
          <w:lang w:eastAsia="pt-BR"/>
        </w:rPr>
        <w:t xml:space="preserve"> Gerente Financeira CHEILA DA SILVA CHAGAS </w:t>
      </w:r>
      <w:r w:rsidR="00274F92">
        <w:rPr>
          <w:rFonts w:asciiTheme="minorHAnsi" w:hAnsiTheme="minorHAnsi" w:cstheme="minorHAnsi"/>
          <w:bCs/>
          <w:sz w:val="22"/>
          <w:szCs w:val="22"/>
          <w:lang w:eastAsia="pt-BR"/>
        </w:rPr>
        <w:t xml:space="preserve">que </w:t>
      </w:r>
      <w:r w:rsidR="008F7D30" w:rsidRPr="00BE53AC">
        <w:rPr>
          <w:rFonts w:asciiTheme="minorHAnsi" w:hAnsiTheme="minorHAnsi" w:cstheme="minorHAnsi"/>
          <w:bCs/>
          <w:sz w:val="22"/>
          <w:szCs w:val="22"/>
          <w:lang w:eastAsia="pt-BR"/>
        </w:rPr>
        <w:t>apresenta os dados referente</w:t>
      </w:r>
      <w:r w:rsidR="002D47E9">
        <w:rPr>
          <w:rFonts w:asciiTheme="minorHAnsi" w:hAnsiTheme="minorHAnsi" w:cstheme="minorHAnsi"/>
          <w:bCs/>
          <w:sz w:val="22"/>
          <w:szCs w:val="22"/>
          <w:lang w:eastAsia="pt-BR"/>
        </w:rPr>
        <w:t>s</w:t>
      </w:r>
      <w:r w:rsidR="008F7D30" w:rsidRPr="00BE53AC">
        <w:rPr>
          <w:rFonts w:asciiTheme="minorHAnsi" w:hAnsiTheme="minorHAnsi" w:cstheme="minorHAnsi"/>
          <w:bCs/>
          <w:sz w:val="22"/>
          <w:szCs w:val="22"/>
          <w:lang w:eastAsia="pt-BR"/>
        </w:rPr>
        <w:t xml:space="preserve"> ao balancete do </w:t>
      </w:r>
      <w:r w:rsidR="008F7D30" w:rsidRPr="008E5969">
        <w:rPr>
          <w:rFonts w:asciiTheme="minorHAnsi" w:hAnsiTheme="minorHAnsi" w:cstheme="minorHAnsi"/>
          <w:bCs/>
          <w:sz w:val="22"/>
          <w:szCs w:val="22"/>
          <w:lang w:eastAsia="pt-BR"/>
        </w:rPr>
        <w:t xml:space="preserve">Conselho no mês de </w:t>
      </w:r>
      <w:r w:rsidR="00DB6D83">
        <w:rPr>
          <w:rFonts w:asciiTheme="minorHAnsi" w:hAnsiTheme="minorHAnsi" w:cstheme="minorHAnsi"/>
          <w:bCs/>
          <w:sz w:val="22"/>
          <w:szCs w:val="22"/>
          <w:lang w:eastAsia="pt-BR"/>
        </w:rPr>
        <w:t>setembro</w:t>
      </w:r>
      <w:r w:rsidR="008F7D30" w:rsidRPr="008E5969">
        <w:rPr>
          <w:rFonts w:asciiTheme="minorHAnsi" w:hAnsiTheme="minorHAnsi" w:cstheme="minorHAnsi"/>
          <w:bCs/>
          <w:sz w:val="22"/>
          <w:szCs w:val="22"/>
          <w:lang w:eastAsia="pt-BR"/>
        </w:rPr>
        <w:t xml:space="preserve">, destacando o superávit </w:t>
      </w:r>
      <w:r w:rsidR="00DB6D83">
        <w:rPr>
          <w:rFonts w:asciiTheme="minorHAnsi" w:hAnsiTheme="minorHAnsi" w:cstheme="minorHAnsi"/>
          <w:bCs/>
          <w:sz w:val="22"/>
          <w:szCs w:val="22"/>
          <w:lang w:eastAsia="pt-BR"/>
        </w:rPr>
        <w:t>financeiro no valor de R$ 17.289.488,57</w:t>
      </w:r>
      <w:r w:rsidR="008F7D30" w:rsidRPr="008E5969">
        <w:rPr>
          <w:rFonts w:asciiTheme="minorHAnsi" w:hAnsiTheme="minorHAnsi" w:cstheme="minorHAnsi"/>
          <w:bCs/>
          <w:sz w:val="22"/>
          <w:szCs w:val="22"/>
          <w:lang w:eastAsia="pt-BR"/>
        </w:rPr>
        <w:t xml:space="preserve">. </w:t>
      </w:r>
      <w:r w:rsidR="008F7D30">
        <w:rPr>
          <w:rFonts w:asciiTheme="minorHAnsi" w:hAnsiTheme="minorHAnsi" w:cstheme="minorHAnsi"/>
          <w:bCs/>
          <w:sz w:val="22"/>
          <w:szCs w:val="22"/>
          <w:lang w:eastAsia="pt-BR"/>
        </w:rPr>
        <w:t xml:space="preserve">A Gerente de Fiscalização interina, </w:t>
      </w:r>
      <w:r w:rsidR="008F7D30" w:rsidRPr="008E5969">
        <w:rPr>
          <w:rFonts w:asciiTheme="minorHAnsi" w:hAnsiTheme="minorHAnsi" w:cstheme="minorHAnsi"/>
          <w:bCs/>
          <w:sz w:val="22"/>
          <w:szCs w:val="22"/>
          <w:lang w:eastAsia="pt-BR"/>
        </w:rPr>
        <w:t>AMANDA ELISA BARROS GEHRKE</w:t>
      </w:r>
      <w:r w:rsidR="008F7D30">
        <w:rPr>
          <w:rFonts w:asciiTheme="minorHAnsi" w:hAnsiTheme="minorHAnsi" w:cstheme="minorHAnsi"/>
          <w:bCs/>
          <w:sz w:val="22"/>
          <w:szCs w:val="22"/>
          <w:lang w:eastAsia="pt-BR"/>
        </w:rPr>
        <w:t>, apresenta dados referentes à área de Fiscalização</w:t>
      </w:r>
      <w:r w:rsidR="002D47E9">
        <w:rPr>
          <w:rFonts w:asciiTheme="minorHAnsi" w:hAnsiTheme="minorHAnsi" w:cstheme="minorHAnsi"/>
          <w:bCs/>
          <w:sz w:val="22"/>
          <w:szCs w:val="22"/>
          <w:lang w:eastAsia="pt-BR"/>
        </w:rPr>
        <w:t>, com números de emissão de RRT e comparativos</w:t>
      </w:r>
      <w:r w:rsidR="008F7D30">
        <w:rPr>
          <w:rFonts w:asciiTheme="minorHAnsi" w:hAnsiTheme="minorHAnsi" w:cstheme="minorHAnsi"/>
          <w:bCs/>
          <w:sz w:val="22"/>
          <w:szCs w:val="22"/>
          <w:lang w:eastAsia="pt-BR"/>
        </w:rPr>
        <w:t xml:space="preserve">. </w:t>
      </w:r>
      <w:r w:rsidR="00274F92">
        <w:rPr>
          <w:rFonts w:asciiTheme="minorHAnsi" w:hAnsiTheme="minorHAnsi" w:cstheme="minorHAnsi"/>
          <w:bCs/>
          <w:sz w:val="22"/>
          <w:szCs w:val="22"/>
          <w:lang w:eastAsia="pt-BR"/>
        </w:rPr>
        <w:t xml:space="preserve">A </w:t>
      </w:r>
      <w:r w:rsidR="00274F92" w:rsidRPr="00BE53AC">
        <w:rPr>
          <w:rFonts w:asciiTheme="minorHAnsi" w:hAnsiTheme="minorHAnsi" w:cstheme="minorHAnsi"/>
          <w:bCs/>
          <w:sz w:val="22"/>
          <w:szCs w:val="22"/>
          <w:lang w:eastAsia="pt-BR"/>
        </w:rPr>
        <w:t xml:space="preserve">Gerente Financeira CHEILA DA SILVA CHAGAS </w:t>
      </w:r>
      <w:r w:rsidR="00274F92">
        <w:rPr>
          <w:rFonts w:asciiTheme="minorHAnsi" w:hAnsiTheme="minorHAnsi" w:cstheme="minorHAnsi"/>
          <w:bCs/>
          <w:sz w:val="22"/>
          <w:szCs w:val="22"/>
          <w:lang w:eastAsia="pt-BR"/>
        </w:rPr>
        <w:t xml:space="preserve">apresenta os dados de receitas e despesas e informa sobre ações realizadas para cobrança de anuidades anteriores. </w:t>
      </w:r>
      <w:r w:rsidR="00274F92" w:rsidRPr="008E5969">
        <w:rPr>
          <w:rFonts w:asciiTheme="minorHAnsi" w:hAnsiTheme="minorHAnsi" w:cstheme="minorHAnsi"/>
          <w:bCs/>
          <w:sz w:val="22"/>
          <w:szCs w:val="22"/>
          <w:shd w:val="clear" w:color="auto" w:fill="FFFFFF" w:themeFill="background1"/>
          <w:lang w:eastAsia="pt-BR"/>
        </w:rPr>
        <w:t xml:space="preserve">O presidente </w:t>
      </w:r>
      <w:r w:rsidR="00274F92" w:rsidRPr="00195BB9">
        <w:rPr>
          <w:rFonts w:asciiTheme="minorHAnsi" w:hAnsiTheme="minorHAnsi" w:cstheme="minorHAnsi"/>
          <w:bCs/>
          <w:sz w:val="22"/>
          <w:szCs w:val="22"/>
          <w:shd w:val="clear" w:color="auto" w:fill="FFFFFF" w:themeFill="background1"/>
          <w:lang w:eastAsia="pt-BR"/>
        </w:rPr>
        <w:t>TIAGO HOLZMANN DA SILVA</w:t>
      </w:r>
      <w:r w:rsidR="00274F92" w:rsidRPr="004F278E">
        <w:rPr>
          <w:rFonts w:asciiTheme="minorHAnsi" w:hAnsiTheme="minorHAnsi" w:cstheme="minorHAnsi"/>
          <w:bCs/>
          <w:sz w:val="22"/>
          <w:szCs w:val="22"/>
          <w:shd w:val="clear" w:color="auto" w:fill="FFFFFF" w:themeFill="background1"/>
          <w:lang w:eastAsia="pt-BR"/>
        </w:rPr>
        <w:t xml:space="preserve"> </w:t>
      </w:r>
      <w:r w:rsidR="00597594">
        <w:rPr>
          <w:rFonts w:asciiTheme="minorHAnsi" w:hAnsiTheme="minorHAnsi" w:cstheme="minorHAnsi"/>
          <w:bCs/>
          <w:sz w:val="22"/>
          <w:szCs w:val="22"/>
          <w:shd w:val="clear" w:color="auto" w:fill="FFFFFF" w:themeFill="background1"/>
          <w:lang w:eastAsia="pt-BR"/>
        </w:rPr>
        <w:t xml:space="preserve">esclarece que alguns itens das ações para cobrança de anuidades anteriores estão sendo trabalhados judicialmente junto ao CAU/BR para garantir aos procedimentos. </w:t>
      </w:r>
      <w:r w:rsidR="008F7D30" w:rsidRPr="008E5969">
        <w:rPr>
          <w:rFonts w:asciiTheme="minorHAnsi" w:hAnsiTheme="minorHAnsi" w:cstheme="minorHAnsi"/>
          <w:bCs/>
          <w:sz w:val="22"/>
          <w:szCs w:val="22"/>
          <w:shd w:val="clear" w:color="auto" w:fill="FFFFFF" w:themeFill="background1"/>
          <w:lang w:eastAsia="pt-BR"/>
        </w:rPr>
        <w:t xml:space="preserve">O presidente </w:t>
      </w:r>
      <w:r w:rsidR="008F7D30" w:rsidRPr="00195BB9">
        <w:rPr>
          <w:rFonts w:asciiTheme="minorHAnsi" w:hAnsiTheme="minorHAnsi" w:cstheme="minorHAnsi"/>
          <w:bCs/>
          <w:sz w:val="22"/>
          <w:szCs w:val="22"/>
          <w:shd w:val="clear" w:color="auto" w:fill="FFFFFF" w:themeFill="background1"/>
          <w:lang w:eastAsia="pt-BR"/>
        </w:rPr>
        <w:t>TIAGO HOLZMANN DA SILVA</w:t>
      </w:r>
      <w:r w:rsidR="008F7D30" w:rsidRPr="004F278E">
        <w:rPr>
          <w:rFonts w:asciiTheme="minorHAnsi" w:hAnsiTheme="minorHAnsi" w:cstheme="minorHAnsi"/>
          <w:bCs/>
          <w:sz w:val="22"/>
          <w:szCs w:val="22"/>
          <w:shd w:val="clear" w:color="auto" w:fill="FFFFFF" w:themeFill="background1"/>
          <w:lang w:eastAsia="pt-BR"/>
        </w:rPr>
        <w:t xml:space="preserve"> </w:t>
      </w:r>
      <w:r w:rsidR="008F7D30">
        <w:rPr>
          <w:rFonts w:asciiTheme="minorHAnsi" w:hAnsiTheme="minorHAnsi" w:cstheme="minorHAnsi"/>
          <w:bCs/>
          <w:sz w:val="22"/>
          <w:szCs w:val="22"/>
          <w:shd w:val="clear" w:color="auto" w:fill="FFFFFF" w:themeFill="background1"/>
          <w:lang w:eastAsia="pt-BR"/>
        </w:rPr>
        <w:t xml:space="preserve">abre espaço para discussão da matéria. </w:t>
      </w:r>
      <w:r w:rsidR="008F7D30" w:rsidRPr="00673468">
        <w:rPr>
          <w:rFonts w:asciiTheme="minorHAnsi" w:hAnsiTheme="minorHAnsi" w:cstheme="minorHAnsi"/>
          <w:sz w:val="22"/>
          <w:szCs w:val="22"/>
        </w:rPr>
        <w:t xml:space="preserve">Não havendo </w:t>
      </w:r>
      <w:r w:rsidR="008F7D30">
        <w:rPr>
          <w:rFonts w:asciiTheme="minorHAnsi" w:hAnsiTheme="minorHAnsi" w:cstheme="minorHAnsi"/>
          <w:sz w:val="22"/>
          <w:szCs w:val="22"/>
        </w:rPr>
        <w:t>manifestações</w:t>
      </w:r>
      <w:r w:rsidR="008F7D30" w:rsidRPr="00673468">
        <w:rPr>
          <w:rFonts w:asciiTheme="minorHAnsi" w:hAnsiTheme="minorHAnsi" w:cstheme="minorHAnsi"/>
          <w:bCs/>
          <w:sz w:val="22"/>
          <w:szCs w:val="22"/>
          <w:shd w:val="clear" w:color="auto" w:fill="FFFFFF" w:themeFill="background1"/>
          <w:lang w:eastAsia="pt-BR"/>
        </w:rPr>
        <w:t xml:space="preserve">, o presidente TIAGO HOLZMANN </w:t>
      </w:r>
      <w:r w:rsidR="008F7D30" w:rsidRPr="00195BB9">
        <w:rPr>
          <w:rFonts w:asciiTheme="minorHAnsi" w:hAnsiTheme="minorHAnsi" w:cstheme="minorHAnsi"/>
          <w:bCs/>
          <w:sz w:val="22"/>
          <w:szCs w:val="22"/>
          <w:shd w:val="clear" w:color="auto" w:fill="FFFFFF" w:themeFill="background1"/>
          <w:lang w:eastAsia="pt-BR"/>
        </w:rPr>
        <w:t>DA SILVA</w:t>
      </w:r>
      <w:r w:rsidR="008F7D30" w:rsidRPr="007E554A">
        <w:rPr>
          <w:rFonts w:asciiTheme="minorHAnsi" w:hAnsiTheme="minorHAnsi" w:cstheme="minorHAnsi"/>
          <w:bCs/>
          <w:sz w:val="22"/>
          <w:szCs w:val="22"/>
          <w:shd w:val="clear" w:color="auto" w:fill="FFFFFF" w:themeFill="background1"/>
          <w:lang w:eastAsia="pt-BR"/>
        </w:rPr>
        <w:t xml:space="preserve">, </w:t>
      </w:r>
      <w:r w:rsidR="008F7D30" w:rsidRPr="004F278E">
        <w:rPr>
          <w:rFonts w:asciiTheme="minorHAnsi" w:hAnsiTheme="minorHAnsi" w:cstheme="minorHAnsi"/>
          <w:bCs/>
          <w:sz w:val="22"/>
          <w:szCs w:val="22"/>
          <w:shd w:val="clear" w:color="auto" w:fill="FFFFFF" w:themeFill="background1"/>
          <w:lang w:eastAsia="pt-BR"/>
        </w:rPr>
        <w:t xml:space="preserve">coloca em votação a aprovação da </w:t>
      </w:r>
      <w:r w:rsidR="008F7D30" w:rsidRPr="004F278E">
        <w:rPr>
          <w:rFonts w:asciiTheme="minorHAnsi" w:hAnsiTheme="minorHAnsi" w:cstheme="minorHAnsi"/>
          <w:sz w:val="22"/>
          <w:szCs w:val="22"/>
        </w:rPr>
        <w:t>Deliberação Plenária DPO-</w:t>
      </w:r>
      <w:r w:rsidR="008F7D30" w:rsidRPr="001D5B63">
        <w:rPr>
          <w:rFonts w:asciiTheme="minorHAnsi" w:hAnsiTheme="minorHAnsi" w:cstheme="minorHAnsi"/>
          <w:sz w:val="22"/>
          <w:szCs w:val="22"/>
        </w:rPr>
        <w:t>RS nº 12</w:t>
      </w:r>
      <w:r w:rsidR="00AA7691" w:rsidRPr="001D5B63">
        <w:rPr>
          <w:rFonts w:asciiTheme="minorHAnsi" w:hAnsiTheme="minorHAnsi" w:cstheme="minorHAnsi"/>
          <w:sz w:val="22"/>
          <w:szCs w:val="22"/>
        </w:rPr>
        <w:t>32</w:t>
      </w:r>
      <w:r w:rsidR="008F7D30" w:rsidRPr="001D5B63">
        <w:rPr>
          <w:rFonts w:asciiTheme="minorHAnsi" w:hAnsiTheme="minorHAnsi" w:cstheme="minorHAnsi"/>
          <w:sz w:val="22"/>
          <w:szCs w:val="22"/>
        </w:rPr>
        <w:t>/2020.</w:t>
      </w:r>
      <w:r w:rsidR="008F7D30" w:rsidRPr="001D5B63">
        <w:rPr>
          <w:rFonts w:asciiTheme="minorHAnsi" w:hAnsiTheme="minorHAnsi" w:cstheme="minorHAnsi"/>
          <w:bCs/>
          <w:sz w:val="22"/>
          <w:szCs w:val="22"/>
          <w:shd w:val="clear" w:color="auto" w:fill="FFFFFF" w:themeFill="background1"/>
          <w:lang w:eastAsia="pt-BR"/>
        </w:rPr>
        <w:t xml:space="preserve"> </w:t>
      </w:r>
      <w:r w:rsidR="008F7D30" w:rsidRPr="001D5B63">
        <w:rPr>
          <w:rFonts w:asciiTheme="minorHAnsi" w:hAnsiTheme="minorHAnsi" w:cstheme="minorHAnsi"/>
          <w:sz w:val="22"/>
          <w:szCs w:val="22"/>
        </w:rPr>
        <w:t>É realizada votação nominal</w:t>
      </w:r>
      <w:r w:rsidR="008F7D30" w:rsidRPr="001D5B63">
        <w:rPr>
          <w:rFonts w:asciiTheme="minorHAnsi" w:hAnsiTheme="minorHAnsi" w:cstheme="minorHAnsi"/>
          <w:bCs/>
          <w:sz w:val="22"/>
          <w:szCs w:val="22"/>
          <w:shd w:val="clear" w:color="auto" w:fill="FFFFFF" w:themeFill="background1"/>
          <w:lang w:eastAsia="pt-BR"/>
        </w:rPr>
        <w:t>, resultando na aprovação com 16 (dezesseis) votos favoráveis</w:t>
      </w:r>
      <w:r w:rsidR="00350AAD" w:rsidRPr="001D5B63">
        <w:rPr>
          <w:rFonts w:asciiTheme="minorHAnsi" w:hAnsiTheme="minorHAnsi" w:cstheme="minorHAnsi"/>
          <w:bCs/>
          <w:sz w:val="22"/>
          <w:szCs w:val="22"/>
          <w:shd w:val="clear" w:color="auto" w:fill="FFFFFF" w:themeFill="background1"/>
          <w:lang w:eastAsia="pt-BR"/>
        </w:rPr>
        <w:t>, 01 (uma) abstenção e 01 (uma) ausência</w:t>
      </w:r>
      <w:r w:rsidR="008F7D30" w:rsidRPr="001D5B63">
        <w:rPr>
          <w:rFonts w:asciiTheme="minorHAnsi" w:hAnsiTheme="minorHAnsi" w:cstheme="minorHAnsi"/>
          <w:sz w:val="22"/>
          <w:szCs w:val="22"/>
        </w:rPr>
        <w:t>.</w:t>
      </w:r>
      <w:r w:rsidR="008546D0" w:rsidRPr="001D5B63">
        <w:rPr>
          <w:rFonts w:asciiTheme="minorHAnsi" w:hAnsiTheme="minorHAnsi" w:cstheme="minorHAnsi"/>
          <w:bCs/>
          <w:sz w:val="22"/>
          <w:szCs w:val="22"/>
          <w:shd w:val="clear" w:color="auto" w:fill="FFFFFF" w:themeFill="background1"/>
          <w:lang w:eastAsia="pt-BR"/>
        </w:rPr>
        <w:t xml:space="preserve"> </w:t>
      </w:r>
      <w:r w:rsidR="00A8071F" w:rsidRPr="008546D0">
        <w:rPr>
          <w:rFonts w:asciiTheme="minorHAnsi" w:hAnsiTheme="minorHAnsi" w:cstheme="minorHAnsi"/>
          <w:b/>
          <w:bCs/>
          <w:sz w:val="22"/>
          <w:szCs w:val="22"/>
          <w:shd w:val="clear" w:color="auto" w:fill="FFFFFF" w:themeFill="background1"/>
          <w:lang w:eastAsia="pt-BR"/>
        </w:rPr>
        <w:t xml:space="preserve">4.8. </w:t>
      </w:r>
      <w:r w:rsidR="00692A7B" w:rsidRPr="00692A7B">
        <w:rPr>
          <w:rFonts w:asciiTheme="minorHAnsi" w:hAnsiTheme="minorHAnsi" w:cstheme="minorHAnsi"/>
          <w:b/>
          <w:bCs/>
          <w:sz w:val="22"/>
          <w:szCs w:val="22"/>
          <w:shd w:val="clear" w:color="auto" w:fill="FFFFFF" w:themeFill="background1"/>
          <w:lang w:eastAsia="pt-BR"/>
        </w:rPr>
        <w:t xml:space="preserve">Projeto de Deliberação Plenária que propõe homologar encaminhamento quanto a redução no valor estimado nas diretrizes do CAU/BR referente ao repasse para o Centro de Serviços Compartilhados (CSC) pelo CAU/RS </w:t>
      </w:r>
      <w:r w:rsidR="007A2A52" w:rsidRPr="008546D0">
        <w:rPr>
          <w:rFonts w:asciiTheme="minorHAnsi" w:hAnsiTheme="minorHAnsi" w:cstheme="minorHAnsi"/>
          <w:b/>
          <w:bCs/>
          <w:sz w:val="22"/>
          <w:szCs w:val="22"/>
          <w:shd w:val="clear" w:color="auto" w:fill="FFFFFF" w:themeFill="background1"/>
          <w:lang w:eastAsia="pt-BR"/>
        </w:rPr>
        <w:t xml:space="preserve">(Origem: </w:t>
      </w:r>
      <w:r w:rsidR="00692A7B" w:rsidRPr="00692A7B">
        <w:rPr>
          <w:rFonts w:asciiTheme="minorHAnsi" w:hAnsiTheme="minorHAnsi" w:cstheme="minorHAnsi"/>
          <w:b/>
          <w:bCs/>
          <w:sz w:val="22"/>
          <w:szCs w:val="22"/>
          <w:shd w:val="clear" w:color="auto" w:fill="FFFFFF" w:themeFill="background1"/>
          <w:lang w:eastAsia="pt-BR"/>
        </w:rPr>
        <w:t>Comissão de Planejamento e Finanças</w:t>
      </w:r>
      <w:r w:rsidR="007A2A52" w:rsidRPr="008546D0">
        <w:rPr>
          <w:rFonts w:asciiTheme="minorHAnsi" w:hAnsiTheme="minorHAnsi" w:cstheme="minorHAnsi"/>
          <w:b/>
          <w:bCs/>
          <w:sz w:val="22"/>
          <w:szCs w:val="22"/>
          <w:shd w:val="clear" w:color="auto" w:fill="FFFFFF" w:themeFill="background1"/>
          <w:lang w:eastAsia="pt-BR"/>
        </w:rPr>
        <w:t>)</w:t>
      </w:r>
      <w:r w:rsidR="00A8071F" w:rsidRPr="008546D0">
        <w:rPr>
          <w:rFonts w:asciiTheme="minorHAnsi" w:hAnsiTheme="minorHAnsi" w:cstheme="minorHAnsi"/>
          <w:b/>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FC57D6" w:rsidRPr="008E5969">
        <w:rPr>
          <w:rFonts w:asciiTheme="minorHAnsi" w:hAnsiTheme="minorHAnsi" w:cstheme="minorHAnsi"/>
          <w:bCs/>
          <w:sz w:val="22"/>
          <w:szCs w:val="22"/>
          <w:shd w:val="clear" w:color="auto" w:fill="FFFFFF" w:themeFill="background1"/>
          <w:lang w:eastAsia="pt-BR"/>
        </w:rPr>
        <w:t xml:space="preserve">O presidente </w:t>
      </w:r>
      <w:r w:rsidR="00FC57D6" w:rsidRPr="00195BB9">
        <w:rPr>
          <w:rFonts w:asciiTheme="minorHAnsi" w:hAnsiTheme="minorHAnsi" w:cstheme="minorHAnsi"/>
          <w:bCs/>
          <w:sz w:val="22"/>
          <w:szCs w:val="22"/>
          <w:shd w:val="clear" w:color="auto" w:fill="FFFFFF" w:themeFill="background1"/>
          <w:lang w:eastAsia="pt-BR"/>
        </w:rPr>
        <w:t>TIAGO HOLZMANN DA SILVA</w:t>
      </w:r>
      <w:r w:rsidR="00E3636D" w:rsidRPr="009C2490">
        <w:rPr>
          <w:rFonts w:asciiTheme="minorHAnsi" w:hAnsiTheme="minorHAnsi" w:cstheme="minorHAnsi"/>
          <w:bCs/>
          <w:sz w:val="22"/>
          <w:szCs w:val="22"/>
          <w:shd w:val="clear" w:color="auto" w:fill="FFFFFF" w:themeFill="background1"/>
          <w:lang w:eastAsia="pt-BR"/>
        </w:rPr>
        <w:t xml:space="preserve"> </w:t>
      </w:r>
      <w:r w:rsidR="00FC57D6">
        <w:rPr>
          <w:rFonts w:asciiTheme="minorHAnsi" w:hAnsiTheme="minorHAnsi" w:cstheme="minorHAnsi"/>
          <w:bCs/>
          <w:sz w:val="22"/>
          <w:szCs w:val="22"/>
          <w:lang w:eastAsia="pt-BR"/>
        </w:rPr>
        <w:t xml:space="preserve">esclarece que </w:t>
      </w:r>
      <w:r w:rsidR="00F13E33">
        <w:rPr>
          <w:rFonts w:asciiTheme="minorHAnsi" w:hAnsiTheme="minorHAnsi" w:cstheme="minorHAnsi"/>
          <w:bCs/>
          <w:sz w:val="22"/>
          <w:szCs w:val="22"/>
          <w:lang w:eastAsia="pt-BR"/>
        </w:rPr>
        <w:t>o CAU/BR prevê</w:t>
      </w:r>
      <w:r w:rsidR="00704CAA">
        <w:rPr>
          <w:rFonts w:asciiTheme="minorHAnsi" w:hAnsiTheme="minorHAnsi" w:cstheme="minorHAnsi"/>
          <w:bCs/>
          <w:sz w:val="22"/>
          <w:szCs w:val="22"/>
          <w:lang w:eastAsia="pt-BR"/>
        </w:rPr>
        <w:t>,</w:t>
      </w:r>
      <w:r w:rsidR="00F13E33">
        <w:rPr>
          <w:rFonts w:asciiTheme="minorHAnsi" w:hAnsiTheme="minorHAnsi" w:cstheme="minorHAnsi"/>
          <w:bCs/>
          <w:sz w:val="22"/>
          <w:szCs w:val="22"/>
          <w:lang w:eastAsia="pt-BR"/>
        </w:rPr>
        <w:t xml:space="preserve"> para 2021</w:t>
      </w:r>
      <w:r w:rsidR="00704CAA">
        <w:rPr>
          <w:rFonts w:asciiTheme="minorHAnsi" w:hAnsiTheme="minorHAnsi" w:cstheme="minorHAnsi"/>
          <w:bCs/>
          <w:sz w:val="22"/>
          <w:szCs w:val="22"/>
          <w:lang w:eastAsia="pt-BR"/>
        </w:rPr>
        <w:t>,</w:t>
      </w:r>
      <w:r w:rsidR="00F13E33">
        <w:rPr>
          <w:rFonts w:asciiTheme="minorHAnsi" w:hAnsiTheme="minorHAnsi" w:cstheme="minorHAnsi"/>
          <w:bCs/>
          <w:sz w:val="22"/>
          <w:szCs w:val="22"/>
          <w:lang w:eastAsia="pt-BR"/>
        </w:rPr>
        <w:t xml:space="preserve"> aumento significativo da contribuição dos CAU/UF para o CSC e que a contribuição histórica do CAU/RS é cerca de R$</w:t>
      </w:r>
      <w:r w:rsidR="00704CAA">
        <w:rPr>
          <w:rFonts w:asciiTheme="minorHAnsi" w:hAnsiTheme="minorHAnsi" w:cstheme="minorHAnsi"/>
          <w:bCs/>
          <w:sz w:val="22"/>
          <w:szCs w:val="22"/>
          <w:lang w:eastAsia="pt-BR"/>
        </w:rPr>
        <w:t xml:space="preserve"> 800 mil. Destaca a insatisfação em relação aos serviços prestados e a instabilidade do SICCAU, que gerou uma série de prejuízos.</w:t>
      </w:r>
      <w:r w:rsidR="008E3AA4">
        <w:rPr>
          <w:rFonts w:asciiTheme="minorHAnsi" w:hAnsiTheme="minorHAnsi" w:cstheme="minorHAnsi"/>
          <w:bCs/>
          <w:sz w:val="22"/>
          <w:szCs w:val="22"/>
          <w:lang w:eastAsia="pt-BR"/>
        </w:rPr>
        <w:t xml:space="preserve"> Ressalta que, mesmo com a redução de arrecadação e a previsão de seguimento na diminuição, O CAU/BR aumentou a contribuição ao CSC.</w:t>
      </w:r>
      <w:r w:rsidR="00704CAA">
        <w:rPr>
          <w:rFonts w:asciiTheme="minorHAnsi" w:hAnsiTheme="minorHAnsi" w:cstheme="minorHAnsi"/>
          <w:bCs/>
          <w:sz w:val="22"/>
          <w:szCs w:val="22"/>
          <w:lang w:eastAsia="pt-BR"/>
        </w:rPr>
        <w:t xml:space="preserve"> </w:t>
      </w:r>
      <w:r w:rsidR="008E3AA4">
        <w:rPr>
          <w:rFonts w:asciiTheme="minorHAnsi" w:hAnsiTheme="minorHAnsi" w:cstheme="minorHAnsi"/>
          <w:bCs/>
          <w:sz w:val="22"/>
          <w:szCs w:val="22"/>
          <w:lang w:eastAsia="pt-BR"/>
        </w:rPr>
        <w:t xml:space="preserve">Esclarece que, em reunião do Fórum de Presidentes, foi decidido pela proposta ao CAU/BR de novo formato para a contribuição dos CAU/UF que contempla o mesmo valor orçado para 2020, cerca de </w:t>
      </w:r>
      <w:r w:rsidR="008E3AA4">
        <w:rPr>
          <w:rFonts w:asciiTheme="minorHAnsi" w:hAnsiTheme="minorHAnsi" w:cstheme="minorHAnsi"/>
          <w:bCs/>
          <w:sz w:val="22"/>
          <w:szCs w:val="22"/>
          <w:lang w:eastAsia="pt-BR"/>
        </w:rPr>
        <w:t>R$ 800 mil</w:t>
      </w:r>
      <w:r w:rsidR="008E3AA4">
        <w:rPr>
          <w:rFonts w:asciiTheme="minorHAnsi" w:hAnsiTheme="minorHAnsi" w:cstheme="minorHAnsi"/>
          <w:bCs/>
          <w:sz w:val="22"/>
          <w:szCs w:val="22"/>
          <w:lang w:eastAsia="pt-BR"/>
        </w:rPr>
        <w:t>, acrescidos do INPC (</w:t>
      </w:r>
      <w:r w:rsidR="008E3AA4" w:rsidRPr="008E3AA4">
        <w:rPr>
          <w:rFonts w:asciiTheme="minorHAnsi" w:hAnsiTheme="minorHAnsi" w:cstheme="minorHAnsi"/>
          <w:bCs/>
          <w:sz w:val="22"/>
          <w:szCs w:val="22"/>
          <w:lang w:eastAsia="pt-BR"/>
        </w:rPr>
        <w:t>Índice Nacional de Preços ao Consumidor</w:t>
      </w:r>
      <w:r w:rsidR="008E3AA4">
        <w:rPr>
          <w:rFonts w:asciiTheme="minorHAnsi" w:hAnsiTheme="minorHAnsi" w:cstheme="minorHAnsi"/>
          <w:bCs/>
          <w:sz w:val="22"/>
          <w:szCs w:val="22"/>
          <w:lang w:eastAsia="pt-BR"/>
        </w:rPr>
        <w:t>), o mesmo indicador que o CAU utiliza para fazer a atualização das anuidades e RRT dos arquitetos e urbanista.</w:t>
      </w:r>
      <w:r w:rsidR="00D5171E">
        <w:rPr>
          <w:rFonts w:asciiTheme="minorHAnsi" w:hAnsiTheme="minorHAnsi" w:cstheme="minorHAnsi"/>
          <w:bCs/>
          <w:sz w:val="22"/>
          <w:szCs w:val="22"/>
          <w:lang w:eastAsia="pt-BR"/>
        </w:rPr>
        <w:t xml:space="preserve"> Relata que o CAU/BR fez indicações que, mesmo nesse formato, não seria aprovado. Avalia a importância de aprovação em Plenária da proposta unificada no </w:t>
      </w:r>
      <w:r w:rsidR="00D5171E">
        <w:rPr>
          <w:rFonts w:asciiTheme="minorHAnsi" w:hAnsiTheme="minorHAnsi" w:cstheme="minorHAnsi"/>
          <w:bCs/>
          <w:sz w:val="22"/>
          <w:szCs w:val="22"/>
          <w:lang w:eastAsia="pt-BR"/>
        </w:rPr>
        <w:t>Fórum de Presidentes</w:t>
      </w:r>
      <w:r w:rsidR="00D5171E">
        <w:rPr>
          <w:rFonts w:asciiTheme="minorHAnsi" w:hAnsiTheme="minorHAnsi" w:cstheme="minorHAnsi"/>
          <w:bCs/>
          <w:sz w:val="22"/>
          <w:szCs w:val="22"/>
          <w:lang w:eastAsia="pt-BR"/>
        </w:rPr>
        <w:t xml:space="preserve"> </w:t>
      </w:r>
      <w:r w:rsidR="007C04D1">
        <w:rPr>
          <w:rFonts w:asciiTheme="minorHAnsi" w:hAnsiTheme="minorHAnsi" w:cstheme="minorHAnsi"/>
          <w:bCs/>
          <w:sz w:val="22"/>
          <w:szCs w:val="22"/>
          <w:lang w:eastAsia="pt-BR"/>
        </w:rPr>
        <w:t>com objetivo de reforçar a autonomia administrativa e financeira.</w:t>
      </w:r>
      <w:r w:rsidR="008449A4">
        <w:rPr>
          <w:rFonts w:asciiTheme="minorHAnsi" w:hAnsiTheme="minorHAnsi" w:cstheme="minorHAnsi"/>
          <w:bCs/>
          <w:sz w:val="22"/>
          <w:szCs w:val="22"/>
          <w:lang w:eastAsia="pt-BR"/>
        </w:rPr>
        <w:tab/>
      </w:r>
      <w:r w:rsidR="008449A4" w:rsidRPr="008E5969">
        <w:rPr>
          <w:rFonts w:asciiTheme="minorHAnsi" w:hAnsiTheme="minorHAnsi" w:cstheme="minorHAnsi"/>
          <w:bCs/>
          <w:sz w:val="22"/>
          <w:szCs w:val="22"/>
          <w:shd w:val="clear" w:color="auto" w:fill="FFFFFF" w:themeFill="background1"/>
          <w:lang w:eastAsia="pt-BR"/>
        </w:rPr>
        <w:t xml:space="preserve">O presidente </w:t>
      </w:r>
      <w:r w:rsidR="008449A4" w:rsidRPr="00195BB9">
        <w:rPr>
          <w:rFonts w:asciiTheme="minorHAnsi" w:hAnsiTheme="minorHAnsi" w:cstheme="minorHAnsi"/>
          <w:bCs/>
          <w:sz w:val="22"/>
          <w:szCs w:val="22"/>
          <w:shd w:val="clear" w:color="auto" w:fill="FFFFFF" w:themeFill="background1"/>
          <w:lang w:eastAsia="pt-BR"/>
        </w:rPr>
        <w:t>TIAGO HOLZMANN DA SILVA</w:t>
      </w:r>
      <w:r w:rsidR="008449A4" w:rsidRPr="004F278E">
        <w:rPr>
          <w:rFonts w:asciiTheme="minorHAnsi" w:hAnsiTheme="minorHAnsi" w:cstheme="minorHAnsi"/>
          <w:bCs/>
          <w:sz w:val="22"/>
          <w:szCs w:val="22"/>
          <w:shd w:val="clear" w:color="auto" w:fill="FFFFFF" w:themeFill="background1"/>
          <w:lang w:eastAsia="pt-BR"/>
        </w:rPr>
        <w:t xml:space="preserve"> </w:t>
      </w:r>
      <w:r w:rsidR="008449A4">
        <w:rPr>
          <w:rFonts w:asciiTheme="minorHAnsi" w:hAnsiTheme="minorHAnsi" w:cstheme="minorHAnsi"/>
          <w:bCs/>
          <w:sz w:val="22"/>
          <w:szCs w:val="22"/>
          <w:shd w:val="clear" w:color="auto" w:fill="FFFFFF" w:themeFill="background1"/>
          <w:lang w:eastAsia="pt-BR"/>
        </w:rPr>
        <w:t>abre espaço para discussão da matéria.</w:t>
      </w:r>
      <w:r w:rsidR="008449A4" w:rsidRPr="008449A4">
        <w:rPr>
          <w:rFonts w:asciiTheme="minorHAnsi" w:hAnsiTheme="minorHAnsi" w:cstheme="minorHAnsi"/>
          <w:sz w:val="22"/>
          <w:szCs w:val="22"/>
        </w:rPr>
        <w:t xml:space="preserve"> </w:t>
      </w:r>
      <w:r w:rsidR="008449A4">
        <w:rPr>
          <w:rFonts w:asciiTheme="minorHAnsi" w:hAnsiTheme="minorHAnsi" w:cstheme="minorHAnsi"/>
          <w:sz w:val="22"/>
          <w:szCs w:val="22"/>
        </w:rPr>
        <w:t xml:space="preserve">O conselheiro federal </w:t>
      </w:r>
      <w:r w:rsidR="008449A4" w:rsidRPr="00457786">
        <w:rPr>
          <w:rFonts w:asciiTheme="minorHAnsi" w:hAnsiTheme="minorHAnsi" w:cstheme="minorHAnsi"/>
          <w:sz w:val="22"/>
          <w:szCs w:val="22"/>
        </w:rPr>
        <w:t>EDNEZER RODRIGUES FLORES</w:t>
      </w:r>
      <w:r w:rsidR="008449A4">
        <w:rPr>
          <w:rFonts w:asciiTheme="minorHAnsi" w:hAnsiTheme="minorHAnsi" w:cstheme="minorHAnsi"/>
          <w:sz w:val="22"/>
          <w:szCs w:val="22"/>
        </w:rPr>
        <w:t xml:space="preserve"> faz um relato dos procedimentos de condução e apresentação de proposta aos CAU/UF, realizada em Plenária ampliada.</w:t>
      </w:r>
      <w:r w:rsidR="004B6E42" w:rsidRPr="004B6E42">
        <w:rPr>
          <w:rFonts w:asciiTheme="minorHAnsi" w:hAnsiTheme="minorHAnsi" w:cstheme="minorHAnsi"/>
          <w:bCs/>
          <w:sz w:val="22"/>
          <w:szCs w:val="22"/>
          <w:shd w:val="clear" w:color="auto" w:fill="FFFFFF" w:themeFill="background1"/>
          <w:lang w:eastAsia="pt-BR"/>
        </w:rPr>
        <w:t xml:space="preserve"> </w:t>
      </w:r>
      <w:r w:rsidR="004B6E42" w:rsidRPr="003E5481">
        <w:rPr>
          <w:rFonts w:asciiTheme="minorHAnsi" w:hAnsiTheme="minorHAnsi" w:cstheme="minorHAnsi"/>
          <w:bCs/>
          <w:sz w:val="22"/>
          <w:szCs w:val="22"/>
          <w:lang w:eastAsia="pt-BR"/>
        </w:rPr>
        <w:t>O Gerente Geral TALES VÖLKER</w:t>
      </w:r>
      <w:r w:rsidR="004B6E42">
        <w:rPr>
          <w:rFonts w:asciiTheme="minorHAnsi" w:hAnsiTheme="minorHAnsi" w:cstheme="minorHAnsi"/>
          <w:bCs/>
          <w:sz w:val="22"/>
          <w:szCs w:val="22"/>
          <w:lang w:eastAsia="pt-BR"/>
        </w:rPr>
        <w:t xml:space="preserve"> destaca que</w:t>
      </w:r>
      <w:r w:rsidR="004B6E42">
        <w:rPr>
          <w:rFonts w:asciiTheme="minorHAnsi" w:hAnsiTheme="minorHAnsi" w:cstheme="minorHAnsi"/>
          <w:bCs/>
          <w:sz w:val="22"/>
          <w:szCs w:val="22"/>
          <w:lang w:eastAsia="pt-BR"/>
        </w:rPr>
        <w:t xml:space="preserve"> o aumento do CSC foi de 60% acima dos valores repassados nos últimos anos. O conselheiro ALVINO JARA </w:t>
      </w:r>
      <w:r w:rsidR="00EC1421">
        <w:rPr>
          <w:rFonts w:asciiTheme="minorHAnsi" w:hAnsiTheme="minorHAnsi" w:cstheme="minorHAnsi"/>
          <w:bCs/>
          <w:sz w:val="22"/>
          <w:szCs w:val="22"/>
          <w:lang w:eastAsia="pt-BR"/>
        </w:rPr>
        <w:t xml:space="preserve">pontua que a proposta apresentada está em discordância com a </w:t>
      </w:r>
      <w:r w:rsidR="00162C65">
        <w:rPr>
          <w:rFonts w:asciiTheme="minorHAnsi" w:hAnsiTheme="minorHAnsi" w:cstheme="minorHAnsi"/>
          <w:bCs/>
          <w:sz w:val="22"/>
          <w:szCs w:val="22"/>
          <w:lang w:eastAsia="pt-BR"/>
        </w:rPr>
        <w:t>propostas apresentada</w:t>
      </w:r>
      <w:r w:rsidR="00EC1421">
        <w:rPr>
          <w:rFonts w:asciiTheme="minorHAnsi" w:hAnsiTheme="minorHAnsi" w:cstheme="minorHAnsi"/>
          <w:bCs/>
          <w:sz w:val="22"/>
          <w:szCs w:val="22"/>
          <w:lang w:eastAsia="pt-BR"/>
        </w:rPr>
        <w:t xml:space="preserve"> pela CPFI</w:t>
      </w:r>
      <w:r w:rsidR="00162C65">
        <w:rPr>
          <w:rFonts w:asciiTheme="minorHAnsi" w:hAnsiTheme="minorHAnsi" w:cstheme="minorHAnsi"/>
          <w:bCs/>
          <w:sz w:val="22"/>
          <w:szCs w:val="22"/>
          <w:lang w:eastAsia="pt-BR"/>
        </w:rPr>
        <w:t xml:space="preserve"> e com o Plano de Ação de 2021</w:t>
      </w:r>
      <w:r w:rsidR="00EC1421">
        <w:rPr>
          <w:rFonts w:asciiTheme="minorHAnsi" w:hAnsiTheme="minorHAnsi" w:cstheme="minorHAnsi"/>
          <w:bCs/>
          <w:sz w:val="22"/>
          <w:szCs w:val="22"/>
          <w:lang w:eastAsia="pt-BR"/>
        </w:rPr>
        <w:t>.</w:t>
      </w:r>
      <w:r w:rsidR="00162C65" w:rsidRPr="00162C65">
        <w:rPr>
          <w:rFonts w:asciiTheme="minorHAnsi" w:hAnsiTheme="minorHAnsi" w:cstheme="minorHAnsi"/>
          <w:bCs/>
          <w:sz w:val="22"/>
          <w:szCs w:val="22"/>
          <w:lang w:eastAsia="pt-BR"/>
        </w:rPr>
        <w:t xml:space="preserve"> </w:t>
      </w:r>
      <w:r w:rsidR="00162C65" w:rsidRPr="008E5969">
        <w:rPr>
          <w:rFonts w:asciiTheme="minorHAnsi" w:hAnsiTheme="minorHAnsi" w:cstheme="minorHAnsi"/>
          <w:bCs/>
          <w:sz w:val="22"/>
          <w:szCs w:val="22"/>
          <w:shd w:val="clear" w:color="auto" w:fill="FFFFFF" w:themeFill="background1"/>
          <w:lang w:eastAsia="pt-BR"/>
        </w:rPr>
        <w:t xml:space="preserve">O presidente </w:t>
      </w:r>
      <w:r w:rsidR="00162C65" w:rsidRPr="00195BB9">
        <w:rPr>
          <w:rFonts w:asciiTheme="minorHAnsi" w:hAnsiTheme="minorHAnsi" w:cstheme="minorHAnsi"/>
          <w:bCs/>
          <w:sz w:val="22"/>
          <w:szCs w:val="22"/>
          <w:shd w:val="clear" w:color="auto" w:fill="FFFFFF" w:themeFill="background1"/>
          <w:lang w:eastAsia="pt-BR"/>
        </w:rPr>
        <w:t>TIAGO HOLZMANN DA SILVA</w:t>
      </w:r>
      <w:r w:rsidR="00162C65">
        <w:rPr>
          <w:rFonts w:asciiTheme="minorHAnsi" w:hAnsiTheme="minorHAnsi" w:cstheme="minorHAnsi"/>
          <w:bCs/>
          <w:sz w:val="22"/>
          <w:szCs w:val="22"/>
          <w:shd w:val="clear" w:color="auto" w:fill="FFFFFF" w:themeFill="background1"/>
          <w:lang w:eastAsia="pt-BR"/>
        </w:rPr>
        <w:t xml:space="preserve"> esclarece que a proposta apresentada no Fórum de Presidentes foi a </w:t>
      </w:r>
      <w:r w:rsidR="00162C65">
        <w:rPr>
          <w:rFonts w:asciiTheme="minorHAnsi" w:hAnsiTheme="minorHAnsi" w:cstheme="minorHAnsi"/>
          <w:bCs/>
          <w:sz w:val="22"/>
          <w:szCs w:val="22"/>
          <w:lang w:eastAsia="pt-BR"/>
        </w:rPr>
        <w:t>que</w:t>
      </w:r>
      <w:r w:rsidR="00162C65">
        <w:rPr>
          <w:rFonts w:asciiTheme="minorHAnsi" w:hAnsiTheme="minorHAnsi" w:cstheme="minorHAnsi"/>
          <w:bCs/>
          <w:sz w:val="22"/>
          <w:szCs w:val="22"/>
          <w:lang w:eastAsia="pt-BR"/>
        </w:rPr>
        <w:t xml:space="preserve"> contemplava a média dos últimos três anos</w:t>
      </w:r>
      <w:r w:rsidR="00162C65">
        <w:rPr>
          <w:rFonts w:asciiTheme="minorHAnsi" w:hAnsiTheme="minorHAnsi" w:cstheme="minorHAnsi"/>
          <w:bCs/>
          <w:sz w:val="22"/>
          <w:szCs w:val="22"/>
          <w:lang w:eastAsia="pt-BR"/>
        </w:rPr>
        <w:t>, com estudo realizado pelas Gerências do CAU/RS, e a presidente do CAU/RO apresentou proposta com correção pelo INPC e que foi considerada, retirando-se a proposta da média. Ressalta a ocorrência de disputa política de al</w:t>
      </w:r>
      <w:r w:rsidR="00A40266">
        <w:rPr>
          <w:rFonts w:asciiTheme="minorHAnsi" w:hAnsiTheme="minorHAnsi" w:cstheme="minorHAnsi"/>
          <w:bCs/>
          <w:sz w:val="22"/>
          <w:szCs w:val="22"/>
          <w:lang w:eastAsia="pt-BR"/>
        </w:rPr>
        <w:t xml:space="preserve">inhamento nacional e pede compreensão aos conselheiros. </w:t>
      </w:r>
      <w:r w:rsidR="00A40266">
        <w:rPr>
          <w:rFonts w:asciiTheme="minorHAnsi" w:hAnsiTheme="minorHAnsi" w:cstheme="minorHAnsi"/>
          <w:bCs/>
          <w:sz w:val="22"/>
          <w:szCs w:val="22"/>
          <w:lang w:eastAsia="pt-BR"/>
        </w:rPr>
        <w:t>O conselheiro ALVINO JARA</w:t>
      </w:r>
      <w:r w:rsidR="00A40266">
        <w:rPr>
          <w:rFonts w:asciiTheme="minorHAnsi" w:hAnsiTheme="minorHAnsi" w:cstheme="minorHAnsi"/>
          <w:bCs/>
          <w:sz w:val="22"/>
          <w:szCs w:val="22"/>
          <w:lang w:eastAsia="pt-BR"/>
        </w:rPr>
        <w:t xml:space="preserve"> pontua que, em função dessa proposta provocar implicações no Plano de Ação de 2021, o planejamento orçamentário necessitaria de novos ajustes.</w:t>
      </w:r>
      <w:r w:rsidR="00747290">
        <w:rPr>
          <w:rFonts w:asciiTheme="minorHAnsi" w:hAnsiTheme="minorHAnsi" w:cstheme="minorHAnsi"/>
          <w:bCs/>
          <w:sz w:val="22"/>
          <w:szCs w:val="22"/>
          <w:lang w:eastAsia="pt-BR"/>
        </w:rPr>
        <w:t xml:space="preserve"> O Gerente de Planejamento </w:t>
      </w:r>
      <w:r w:rsidR="00747290" w:rsidRPr="00BA452A">
        <w:rPr>
          <w:rFonts w:asciiTheme="minorHAnsi" w:eastAsia="MS Mincho" w:hAnsiTheme="minorHAnsi" w:cstheme="minorHAnsi"/>
          <w:sz w:val="22"/>
          <w:szCs w:val="22"/>
        </w:rPr>
        <w:t>PAULO HENRIQUE CARDOSO SOARES</w:t>
      </w:r>
      <w:r w:rsidR="00747290">
        <w:rPr>
          <w:rFonts w:asciiTheme="minorHAnsi" w:eastAsia="MS Mincho" w:hAnsiTheme="minorHAnsi" w:cstheme="minorHAnsi"/>
          <w:sz w:val="22"/>
          <w:szCs w:val="22"/>
        </w:rPr>
        <w:t xml:space="preserve"> afirma que é fundamental que o Plenário tenha um posicionamento em relação à contribuição para</w:t>
      </w:r>
      <w:r w:rsidR="004E48CB">
        <w:rPr>
          <w:rFonts w:asciiTheme="minorHAnsi" w:eastAsia="MS Mincho" w:hAnsiTheme="minorHAnsi" w:cstheme="minorHAnsi"/>
          <w:sz w:val="22"/>
          <w:szCs w:val="22"/>
        </w:rPr>
        <w:t xml:space="preserve"> a</w:t>
      </w:r>
      <w:r w:rsidR="00747290">
        <w:rPr>
          <w:rFonts w:asciiTheme="minorHAnsi" w:eastAsia="MS Mincho" w:hAnsiTheme="minorHAnsi" w:cstheme="minorHAnsi"/>
          <w:sz w:val="22"/>
          <w:szCs w:val="22"/>
        </w:rPr>
        <w:t xml:space="preserve"> devida </w:t>
      </w:r>
      <w:r w:rsidR="0083306D">
        <w:rPr>
          <w:rFonts w:asciiTheme="minorHAnsi" w:eastAsia="MS Mincho" w:hAnsiTheme="minorHAnsi" w:cstheme="minorHAnsi"/>
          <w:sz w:val="22"/>
          <w:szCs w:val="22"/>
        </w:rPr>
        <w:t>apresentação do</w:t>
      </w:r>
      <w:r w:rsidR="00747290">
        <w:rPr>
          <w:rFonts w:asciiTheme="minorHAnsi" w:eastAsia="MS Mincho" w:hAnsiTheme="minorHAnsi" w:cstheme="minorHAnsi"/>
          <w:sz w:val="22"/>
          <w:szCs w:val="22"/>
        </w:rPr>
        <w:t xml:space="preserve"> Plano de Aç</w:t>
      </w:r>
      <w:r w:rsidR="0083306D">
        <w:rPr>
          <w:rFonts w:asciiTheme="minorHAnsi" w:eastAsia="MS Mincho" w:hAnsiTheme="minorHAnsi" w:cstheme="minorHAnsi"/>
          <w:sz w:val="22"/>
          <w:szCs w:val="22"/>
        </w:rPr>
        <w:t xml:space="preserve">ão de 2021. A conselheira </w:t>
      </w:r>
      <w:r w:rsidR="0083306D" w:rsidRPr="0083306D">
        <w:rPr>
          <w:rFonts w:asciiTheme="minorHAnsi" w:eastAsia="MS Mincho" w:hAnsiTheme="minorHAnsi" w:cstheme="minorHAnsi"/>
          <w:sz w:val="22"/>
          <w:szCs w:val="22"/>
        </w:rPr>
        <w:t>RAQUEL RHODEN BRESOLIN</w:t>
      </w:r>
      <w:r w:rsidR="0083306D">
        <w:rPr>
          <w:rFonts w:asciiTheme="minorHAnsi" w:eastAsia="MS Mincho" w:hAnsiTheme="minorHAnsi" w:cstheme="minorHAnsi"/>
          <w:sz w:val="22"/>
          <w:szCs w:val="22"/>
        </w:rPr>
        <w:t xml:space="preserve"> informa que proposta apresentada não passou pela CPFI, sendo posterior à última reunião realizada, e que decisões impactam no Plano de Ação de 2021.</w:t>
      </w:r>
      <w:r w:rsidR="00800017">
        <w:rPr>
          <w:rFonts w:asciiTheme="minorHAnsi" w:eastAsia="MS Mincho" w:hAnsiTheme="minorHAnsi" w:cstheme="minorHAnsi"/>
          <w:sz w:val="22"/>
          <w:szCs w:val="22"/>
        </w:rPr>
        <w:t xml:space="preserve"> </w:t>
      </w:r>
      <w:r w:rsidR="00800017" w:rsidRPr="008E5969">
        <w:rPr>
          <w:rFonts w:asciiTheme="minorHAnsi" w:hAnsiTheme="minorHAnsi" w:cstheme="minorHAnsi"/>
          <w:bCs/>
          <w:sz w:val="22"/>
          <w:szCs w:val="22"/>
          <w:shd w:val="clear" w:color="auto" w:fill="FFFFFF" w:themeFill="background1"/>
          <w:lang w:eastAsia="pt-BR"/>
        </w:rPr>
        <w:t xml:space="preserve">O presidente </w:t>
      </w:r>
      <w:r w:rsidR="00800017" w:rsidRPr="00195BB9">
        <w:rPr>
          <w:rFonts w:asciiTheme="minorHAnsi" w:hAnsiTheme="minorHAnsi" w:cstheme="minorHAnsi"/>
          <w:bCs/>
          <w:sz w:val="22"/>
          <w:szCs w:val="22"/>
          <w:shd w:val="clear" w:color="auto" w:fill="FFFFFF" w:themeFill="background1"/>
          <w:lang w:eastAsia="pt-BR"/>
        </w:rPr>
        <w:t>TIAGO HOLZMANN DA SILVA</w:t>
      </w:r>
      <w:r w:rsidR="00800017">
        <w:rPr>
          <w:rFonts w:asciiTheme="minorHAnsi" w:hAnsiTheme="minorHAnsi" w:cstheme="minorHAnsi"/>
          <w:bCs/>
          <w:sz w:val="22"/>
          <w:szCs w:val="22"/>
          <w:shd w:val="clear" w:color="auto" w:fill="FFFFFF" w:themeFill="background1"/>
          <w:lang w:eastAsia="pt-BR"/>
        </w:rPr>
        <w:t xml:space="preserve"> esclarece que participou das últimas reuniões da CPFI e a orientação das Gerências do CAU/RS foi a contemplação da média percentual dos últimos três anos e que esse formato evolui para correção do INPC. Afirma que a CPFI adotou outro entendimento, que não o recomendando pelas assessorias técnicas, e que estava aceitando o valor solicitado pelo CSC inicialmente, buscando em outras rubricas os valores para cobertura do aumento do CSC. Afirma que o tema passou na CPFI, com ciência dos conselheiros</w:t>
      </w:r>
      <w:r w:rsidR="003B1E48">
        <w:rPr>
          <w:rFonts w:asciiTheme="minorHAnsi" w:hAnsiTheme="minorHAnsi" w:cstheme="minorHAnsi"/>
          <w:bCs/>
          <w:sz w:val="22"/>
          <w:szCs w:val="22"/>
          <w:shd w:val="clear" w:color="auto" w:fill="FFFFFF" w:themeFill="background1"/>
          <w:lang w:eastAsia="pt-BR"/>
        </w:rPr>
        <w:t xml:space="preserve"> de que a negociação nacional estava se direcionamento para outros posicionamentos</w:t>
      </w:r>
      <w:r w:rsidR="00800017">
        <w:rPr>
          <w:rFonts w:asciiTheme="minorHAnsi" w:hAnsiTheme="minorHAnsi" w:cstheme="minorHAnsi"/>
          <w:bCs/>
          <w:sz w:val="22"/>
          <w:szCs w:val="22"/>
          <w:shd w:val="clear" w:color="auto" w:fill="FFFFFF" w:themeFill="background1"/>
          <w:lang w:eastAsia="pt-BR"/>
        </w:rPr>
        <w:t xml:space="preserve">, e que a comissão recomendou outro encaminhamento. </w:t>
      </w:r>
      <w:r w:rsidR="00A51030">
        <w:rPr>
          <w:rFonts w:asciiTheme="minorHAnsi" w:hAnsiTheme="minorHAnsi" w:cstheme="minorHAnsi"/>
          <w:bCs/>
          <w:sz w:val="22"/>
          <w:szCs w:val="22"/>
          <w:shd w:val="clear" w:color="auto" w:fill="FFFFFF" w:themeFill="background1"/>
          <w:lang w:eastAsia="pt-BR"/>
        </w:rPr>
        <w:t xml:space="preserve">A conselheira </w:t>
      </w:r>
      <w:r w:rsidR="00A51030" w:rsidRPr="00A51030">
        <w:rPr>
          <w:rFonts w:asciiTheme="minorHAnsi" w:hAnsiTheme="minorHAnsi" w:cstheme="minorHAnsi"/>
          <w:bCs/>
          <w:sz w:val="22"/>
          <w:szCs w:val="22"/>
          <w:shd w:val="clear" w:color="auto" w:fill="FFFFFF" w:themeFill="background1"/>
          <w:lang w:eastAsia="pt-BR"/>
        </w:rPr>
        <w:t>PRISCILA TERRA QUESADA</w:t>
      </w:r>
      <w:r w:rsidR="00A51030">
        <w:rPr>
          <w:rFonts w:asciiTheme="minorHAnsi" w:hAnsiTheme="minorHAnsi" w:cstheme="minorHAnsi"/>
          <w:bCs/>
          <w:sz w:val="22"/>
          <w:szCs w:val="22"/>
          <w:shd w:val="clear" w:color="auto" w:fill="FFFFFF" w:themeFill="background1"/>
          <w:lang w:eastAsia="pt-BR"/>
        </w:rPr>
        <w:t xml:space="preserve"> informa que a discussão inicial ocorrida na reunião da CPFI</w:t>
      </w:r>
      <w:r w:rsidR="00A51030">
        <w:rPr>
          <w:rFonts w:asciiTheme="minorHAnsi" w:hAnsiTheme="minorHAnsi" w:cstheme="minorHAnsi"/>
          <w:bCs/>
          <w:sz w:val="22"/>
          <w:szCs w:val="22"/>
          <w:lang w:eastAsia="pt-BR"/>
        </w:rPr>
        <w:t xml:space="preserve"> não havia sido finalizada e que, no seu entendimento, a proposta ainda seria avaliada posteriormente, por, naquele momento, haver informações pendentes.</w:t>
      </w:r>
      <w:r w:rsidR="00A51030" w:rsidRPr="00A51030">
        <w:rPr>
          <w:rFonts w:asciiTheme="minorHAnsi" w:hAnsiTheme="minorHAnsi" w:cstheme="minorHAnsi"/>
          <w:bCs/>
          <w:sz w:val="22"/>
          <w:szCs w:val="22"/>
          <w:shd w:val="clear" w:color="auto" w:fill="FFFFFF" w:themeFill="background1"/>
          <w:lang w:eastAsia="pt-BR"/>
        </w:rPr>
        <w:t xml:space="preserve"> </w:t>
      </w:r>
      <w:r w:rsidR="00A51030" w:rsidRPr="008E5969">
        <w:rPr>
          <w:rFonts w:asciiTheme="minorHAnsi" w:hAnsiTheme="minorHAnsi" w:cstheme="minorHAnsi"/>
          <w:bCs/>
          <w:sz w:val="22"/>
          <w:szCs w:val="22"/>
          <w:shd w:val="clear" w:color="auto" w:fill="FFFFFF" w:themeFill="background1"/>
          <w:lang w:eastAsia="pt-BR"/>
        </w:rPr>
        <w:t xml:space="preserve">O presidente </w:t>
      </w:r>
      <w:r w:rsidR="00A51030" w:rsidRPr="00195BB9">
        <w:rPr>
          <w:rFonts w:asciiTheme="minorHAnsi" w:hAnsiTheme="minorHAnsi" w:cstheme="minorHAnsi"/>
          <w:bCs/>
          <w:sz w:val="22"/>
          <w:szCs w:val="22"/>
          <w:shd w:val="clear" w:color="auto" w:fill="FFFFFF" w:themeFill="background1"/>
          <w:lang w:eastAsia="pt-BR"/>
        </w:rPr>
        <w:t>TIAGO HOLZMANN DA SILVA</w:t>
      </w:r>
      <w:r w:rsidR="00A51030">
        <w:rPr>
          <w:rFonts w:asciiTheme="minorHAnsi" w:hAnsiTheme="minorHAnsi" w:cstheme="minorHAnsi"/>
          <w:bCs/>
          <w:sz w:val="22"/>
          <w:szCs w:val="22"/>
          <w:shd w:val="clear" w:color="auto" w:fill="FFFFFF" w:themeFill="background1"/>
          <w:lang w:eastAsia="pt-BR"/>
        </w:rPr>
        <w:t xml:space="preserve"> esclarece</w:t>
      </w:r>
      <w:r w:rsidR="00A51030">
        <w:rPr>
          <w:rFonts w:asciiTheme="minorHAnsi" w:hAnsiTheme="minorHAnsi" w:cstheme="minorHAnsi"/>
          <w:bCs/>
          <w:sz w:val="22"/>
          <w:szCs w:val="22"/>
          <w:shd w:val="clear" w:color="auto" w:fill="FFFFFF" w:themeFill="background1"/>
          <w:lang w:eastAsia="pt-BR"/>
        </w:rPr>
        <w:t xml:space="preserve"> que, após as reuniões da CPFI, as informações foram enviadas e que a análise poderia ser realizada. Informa que a comissão enviou um e-mail instantes antes da reunião Plenária mantendo o posicionamento anterior e reforça a importância da negociação nacional. A </w:t>
      </w:r>
      <w:r w:rsidR="00A51030">
        <w:rPr>
          <w:rFonts w:asciiTheme="minorHAnsi" w:hAnsiTheme="minorHAnsi" w:cstheme="minorHAnsi"/>
          <w:bCs/>
          <w:sz w:val="22"/>
          <w:szCs w:val="22"/>
          <w:shd w:val="clear" w:color="auto" w:fill="FFFFFF" w:themeFill="background1"/>
          <w:lang w:eastAsia="pt-BR"/>
        </w:rPr>
        <w:t xml:space="preserve">conselheira </w:t>
      </w:r>
      <w:r w:rsidR="00A51030" w:rsidRPr="00A51030">
        <w:rPr>
          <w:rFonts w:asciiTheme="minorHAnsi" w:hAnsiTheme="minorHAnsi" w:cstheme="minorHAnsi"/>
          <w:bCs/>
          <w:sz w:val="22"/>
          <w:szCs w:val="22"/>
          <w:shd w:val="clear" w:color="auto" w:fill="FFFFFF" w:themeFill="background1"/>
          <w:lang w:eastAsia="pt-BR"/>
        </w:rPr>
        <w:t>PRISCILA TERRA QUESADA</w:t>
      </w:r>
      <w:r w:rsidR="00A51030">
        <w:rPr>
          <w:rFonts w:asciiTheme="minorHAnsi" w:hAnsiTheme="minorHAnsi" w:cstheme="minorHAnsi"/>
          <w:bCs/>
          <w:sz w:val="22"/>
          <w:szCs w:val="22"/>
          <w:shd w:val="clear" w:color="auto" w:fill="FFFFFF" w:themeFill="background1"/>
          <w:lang w:eastAsia="pt-BR"/>
        </w:rPr>
        <w:t xml:space="preserve"> manifesta seu sentimento de desrespeito em relação ao posicionamento e relata a ocorrência de imposição da Presidência acerca do tema. Sugere que esse tema seja retirado de pauta ou que o Plano de Ação de 2021 seja apresentado antes desse item para que a comissão apresenta a sua proposta aos conselheiros. </w:t>
      </w:r>
      <w:r w:rsidR="00A51030" w:rsidRPr="008E5969">
        <w:rPr>
          <w:rFonts w:asciiTheme="minorHAnsi" w:hAnsiTheme="minorHAnsi" w:cstheme="minorHAnsi"/>
          <w:bCs/>
          <w:sz w:val="22"/>
          <w:szCs w:val="22"/>
          <w:shd w:val="clear" w:color="auto" w:fill="FFFFFF" w:themeFill="background1"/>
          <w:lang w:eastAsia="pt-BR"/>
        </w:rPr>
        <w:t xml:space="preserve">O presidente </w:t>
      </w:r>
      <w:r w:rsidR="00A51030" w:rsidRPr="00195BB9">
        <w:rPr>
          <w:rFonts w:asciiTheme="minorHAnsi" w:hAnsiTheme="minorHAnsi" w:cstheme="minorHAnsi"/>
          <w:bCs/>
          <w:sz w:val="22"/>
          <w:szCs w:val="22"/>
          <w:shd w:val="clear" w:color="auto" w:fill="FFFFFF" w:themeFill="background1"/>
          <w:lang w:eastAsia="pt-BR"/>
        </w:rPr>
        <w:t>TIAGO HOLZMANN DA SILVA</w:t>
      </w:r>
      <w:r w:rsidR="00A51030">
        <w:rPr>
          <w:rFonts w:asciiTheme="minorHAnsi" w:hAnsiTheme="minorHAnsi" w:cstheme="minorHAnsi"/>
          <w:bCs/>
          <w:sz w:val="22"/>
          <w:szCs w:val="22"/>
          <w:shd w:val="clear" w:color="auto" w:fill="FFFFFF" w:themeFill="background1"/>
          <w:lang w:eastAsia="pt-BR"/>
        </w:rPr>
        <w:t xml:space="preserve"> esclarece</w:t>
      </w:r>
      <w:r w:rsidR="00A51030">
        <w:rPr>
          <w:rFonts w:asciiTheme="minorHAnsi" w:hAnsiTheme="minorHAnsi" w:cstheme="minorHAnsi"/>
          <w:bCs/>
          <w:sz w:val="22"/>
          <w:szCs w:val="22"/>
          <w:shd w:val="clear" w:color="auto" w:fill="FFFFFF" w:themeFill="background1"/>
          <w:lang w:eastAsia="pt-BR"/>
        </w:rPr>
        <w:t xml:space="preserve"> que não é correto afirmar que a comissão não tinha conhecimento da proposta</w:t>
      </w:r>
      <w:r w:rsidR="00E00F83">
        <w:rPr>
          <w:rFonts w:asciiTheme="minorHAnsi" w:hAnsiTheme="minorHAnsi" w:cstheme="minorHAnsi"/>
          <w:bCs/>
          <w:sz w:val="22"/>
          <w:szCs w:val="22"/>
          <w:shd w:val="clear" w:color="auto" w:fill="FFFFFF" w:themeFill="background1"/>
          <w:lang w:eastAsia="pt-BR"/>
        </w:rPr>
        <w:t xml:space="preserve"> e faz um relato sobre os acontecimentos realizados.</w:t>
      </w:r>
      <w:r w:rsidR="00232505">
        <w:rPr>
          <w:rFonts w:asciiTheme="minorHAnsi" w:hAnsiTheme="minorHAnsi" w:cstheme="minorHAnsi"/>
          <w:bCs/>
          <w:sz w:val="22"/>
          <w:szCs w:val="22"/>
          <w:shd w:val="clear" w:color="auto" w:fill="FFFFFF" w:themeFill="background1"/>
          <w:lang w:eastAsia="pt-BR"/>
        </w:rPr>
        <w:t xml:space="preserve"> Afirma que ocorreram alterações sobre o tema nos últimos dias e que comiss</w:t>
      </w:r>
      <w:r w:rsidR="00CF3A35">
        <w:rPr>
          <w:rFonts w:asciiTheme="minorHAnsi" w:hAnsiTheme="minorHAnsi" w:cstheme="minorHAnsi"/>
          <w:bCs/>
          <w:sz w:val="22"/>
          <w:szCs w:val="22"/>
          <w:shd w:val="clear" w:color="auto" w:fill="FFFFFF" w:themeFill="background1"/>
          <w:lang w:eastAsia="pt-BR"/>
        </w:rPr>
        <w:t>ão foi informada, ressaltando a importância da contribuição da comissão</w:t>
      </w:r>
      <w:r w:rsidR="00213B58">
        <w:rPr>
          <w:rFonts w:asciiTheme="minorHAnsi" w:hAnsiTheme="minorHAnsi" w:cstheme="minorHAnsi"/>
          <w:bCs/>
          <w:sz w:val="22"/>
          <w:szCs w:val="22"/>
          <w:shd w:val="clear" w:color="auto" w:fill="FFFFFF" w:themeFill="background1"/>
          <w:lang w:eastAsia="pt-BR"/>
        </w:rPr>
        <w:t xml:space="preserve"> para viabilidade do orçamento</w:t>
      </w:r>
      <w:r w:rsidR="00A71AD9">
        <w:rPr>
          <w:rFonts w:asciiTheme="minorHAnsi" w:hAnsiTheme="minorHAnsi" w:cstheme="minorHAnsi"/>
          <w:bCs/>
          <w:sz w:val="22"/>
          <w:szCs w:val="22"/>
          <w:shd w:val="clear" w:color="auto" w:fill="FFFFFF" w:themeFill="background1"/>
          <w:lang w:eastAsia="pt-BR"/>
        </w:rPr>
        <w:t xml:space="preserve"> e compromisso de todos os conselheiros com a estrutura do CAU/RS</w:t>
      </w:r>
      <w:r w:rsidR="00CF3A35">
        <w:rPr>
          <w:rFonts w:asciiTheme="minorHAnsi" w:hAnsiTheme="minorHAnsi" w:cstheme="minorHAnsi"/>
          <w:bCs/>
          <w:sz w:val="22"/>
          <w:szCs w:val="22"/>
          <w:shd w:val="clear" w:color="auto" w:fill="FFFFFF" w:themeFill="background1"/>
          <w:lang w:eastAsia="pt-BR"/>
        </w:rPr>
        <w:t>.</w:t>
      </w:r>
      <w:r w:rsidR="007E65DB">
        <w:rPr>
          <w:rFonts w:asciiTheme="minorHAnsi" w:hAnsiTheme="minorHAnsi" w:cstheme="minorHAnsi"/>
          <w:bCs/>
          <w:sz w:val="22"/>
          <w:szCs w:val="22"/>
          <w:shd w:val="clear" w:color="auto" w:fill="FFFFFF" w:themeFill="background1"/>
          <w:lang w:eastAsia="pt-BR"/>
        </w:rPr>
        <w:t xml:space="preserve"> </w:t>
      </w:r>
      <w:r w:rsidR="007E65DB">
        <w:rPr>
          <w:rFonts w:asciiTheme="minorHAnsi" w:hAnsiTheme="minorHAnsi" w:cstheme="minorHAnsi"/>
          <w:bCs/>
          <w:sz w:val="22"/>
          <w:szCs w:val="22"/>
          <w:lang w:eastAsia="pt-BR"/>
        </w:rPr>
        <w:t xml:space="preserve">O Gerente de Planejamento </w:t>
      </w:r>
      <w:r w:rsidR="007E65DB" w:rsidRPr="00BA452A">
        <w:rPr>
          <w:rFonts w:asciiTheme="minorHAnsi" w:eastAsia="MS Mincho" w:hAnsiTheme="minorHAnsi" w:cstheme="minorHAnsi"/>
          <w:sz w:val="22"/>
          <w:szCs w:val="22"/>
        </w:rPr>
        <w:t>PAULO HENRIQUE CARDOSO SOARES</w:t>
      </w:r>
      <w:r w:rsidR="007E65DB">
        <w:rPr>
          <w:rFonts w:asciiTheme="minorHAnsi" w:eastAsia="MS Mincho" w:hAnsiTheme="minorHAnsi" w:cstheme="minorHAnsi"/>
          <w:sz w:val="22"/>
          <w:szCs w:val="22"/>
        </w:rPr>
        <w:t xml:space="preserve"> faz um relato sobre os procedimentos de criação das propostas e</w:t>
      </w:r>
      <w:r w:rsidR="007E65DB">
        <w:rPr>
          <w:rFonts w:asciiTheme="minorHAnsi" w:eastAsia="MS Mincho" w:hAnsiTheme="minorHAnsi" w:cstheme="minorHAnsi"/>
          <w:sz w:val="22"/>
          <w:szCs w:val="22"/>
        </w:rPr>
        <w:t xml:space="preserve"> </w:t>
      </w:r>
      <w:r w:rsidR="007E65DB">
        <w:rPr>
          <w:rFonts w:asciiTheme="minorHAnsi" w:eastAsia="MS Mincho" w:hAnsiTheme="minorHAnsi" w:cstheme="minorHAnsi"/>
          <w:sz w:val="22"/>
          <w:szCs w:val="22"/>
        </w:rPr>
        <w:t>reforça a importância da aprovação pelo Plenário</w:t>
      </w:r>
      <w:r w:rsidR="007E65DB">
        <w:rPr>
          <w:rFonts w:asciiTheme="minorHAnsi" w:eastAsia="MS Mincho" w:hAnsiTheme="minorHAnsi" w:cstheme="minorHAnsi"/>
          <w:sz w:val="22"/>
          <w:szCs w:val="22"/>
        </w:rPr>
        <w:t>.</w:t>
      </w:r>
      <w:r w:rsidR="007E65DB">
        <w:rPr>
          <w:rFonts w:asciiTheme="minorHAnsi" w:eastAsia="MS Mincho" w:hAnsiTheme="minorHAnsi" w:cstheme="minorHAnsi"/>
          <w:sz w:val="22"/>
          <w:szCs w:val="22"/>
        </w:rPr>
        <w:t xml:space="preserve"> </w:t>
      </w:r>
      <w:r w:rsidR="007E65DB">
        <w:rPr>
          <w:rFonts w:asciiTheme="minorHAnsi" w:hAnsiTheme="minorHAnsi" w:cstheme="minorHAnsi"/>
          <w:sz w:val="22"/>
          <w:szCs w:val="22"/>
        </w:rPr>
        <w:t xml:space="preserve">O conselheiro federal </w:t>
      </w:r>
      <w:r w:rsidR="007E65DB" w:rsidRPr="00457786">
        <w:rPr>
          <w:rFonts w:asciiTheme="minorHAnsi" w:hAnsiTheme="minorHAnsi" w:cstheme="minorHAnsi"/>
          <w:sz w:val="22"/>
          <w:szCs w:val="22"/>
        </w:rPr>
        <w:t>EDNEZER RODRIGUES FLORES</w:t>
      </w:r>
      <w:r w:rsidR="007E65DB">
        <w:rPr>
          <w:rFonts w:asciiTheme="minorHAnsi" w:hAnsiTheme="minorHAnsi" w:cstheme="minorHAnsi"/>
          <w:sz w:val="22"/>
          <w:szCs w:val="22"/>
        </w:rPr>
        <w:t xml:space="preserve"> faz um relato</w:t>
      </w:r>
      <w:r w:rsidR="007E65DB">
        <w:rPr>
          <w:rFonts w:asciiTheme="minorHAnsi" w:hAnsiTheme="minorHAnsi" w:cstheme="minorHAnsi"/>
          <w:sz w:val="22"/>
          <w:szCs w:val="22"/>
        </w:rPr>
        <w:t xml:space="preserve"> acerca da negociação das propostas e disputa em andamento no CAU/BR</w:t>
      </w:r>
      <w:r w:rsidR="001A3D01">
        <w:rPr>
          <w:rFonts w:asciiTheme="minorHAnsi" w:hAnsiTheme="minorHAnsi" w:cstheme="minorHAnsi"/>
          <w:sz w:val="22"/>
          <w:szCs w:val="22"/>
        </w:rPr>
        <w:t xml:space="preserve"> para viabilidade financeira</w:t>
      </w:r>
      <w:r w:rsidR="007E65DB">
        <w:rPr>
          <w:rFonts w:asciiTheme="minorHAnsi" w:hAnsiTheme="minorHAnsi" w:cstheme="minorHAnsi"/>
          <w:sz w:val="22"/>
          <w:szCs w:val="22"/>
        </w:rPr>
        <w:t>.</w:t>
      </w:r>
      <w:r w:rsidR="001A3D01">
        <w:rPr>
          <w:rFonts w:asciiTheme="minorHAnsi" w:hAnsiTheme="minorHAnsi" w:cstheme="minorHAnsi"/>
          <w:sz w:val="22"/>
          <w:szCs w:val="22"/>
        </w:rPr>
        <w:t xml:space="preserve"> </w:t>
      </w:r>
      <w:r w:rsidR="001A3D01">
        <w:rPr>
          <w:rFonts w:asciiTheme="minorHAnsi" w:hAnsiTheme="minorHAnsi" w:cstheme="minorHAnsi"/>
          <w:bCs/>
          <w:sz w:val="22"/>
          <w:szCs w:val="22"/>
          <w:lang w:eastAsia="pt-BR"/>
        </w:rPr>
        <w:t>O conselheiro ALVINO JARA</w:t>
      </w:r>
      <w:r w:rsidR="001A3D01">
        <w:rPr>
          <w:rFonts w:asciiTheme="minorHAnsi" w:hAnsiTheme="minorHAnsi" w:cstheme="minorHAnsi"/>
          <w:bCs/>
          <w:sz w:val="22"/>
          <w:szCs w:val="22"/>
          <w:lang w:eastAsia="pt-BR"/>
        </w:rPr>
        <w:t xml:space="preserve"> faz um relato sobre os acontecimentos ocorridos nas reuniões da CPFI</w:t>
      </w:r>
      <w:r w:rsidR="008604C9">
        <w:rPr>
          <w:rFonts w:asciiTheme="minorHAnsi" w:hAnsiTheme="minorHAnsi" w:cstheme="minorHAnsi"/>
          <w:bCs/>
          <w:sz w:val="22"/>
          <w:szCs w:val="22"/>
          <w:lang w:eastAsia="pt-BR"/>
        </w:rPr>
        <w:t xml:space="preserve">, destaca que o </w:t>
      </w:r>
      <w:r w:rsidR="008604C9" w:rsidRPr="008E5969">
        <w:rPr>
          <w:rFonts w:asciiTheme="minorHAnsi" w:hAnsiTheme="minorHAnsi" w:cstheme="minorHAnsi"/>
          <w:bCs/>
          <w:sz w:val="22"/>
          <w:szCs w:val="22"/>
          <w:shd w:val="clear" w:color="auto" w:fill="FFFFFF" w:themeFill="background1"/>
          <w:lang w:eastAsia="pt-BR"/>
        </w:rPr>
        <w:t xml:space="preserve">presidente </w:t>
      </w:r>
      <w:r w:rsidR="008604C9" w:rsidRPr="00195BB9">
        <w:rPr>
          <w:rFonts w:asciiTheme="minorHAnsi" w:hAnsiTheme="minorHAnsi" w:cstheme="minorHAnsi"/>
          <w:bCs/>
          <w:sz w:val="22"/>
          <w:szCs w:val="22"/>
          <w:shd w:val="clear" w:color="auto" w:fill="FFFFFF" w:themeFill="background1"/>
          <w:lang w:eastAsia="pt-BR"/>
        </w:rPr>
        <w:t>TIAGO HOLZMANN DA SILVA</w:t>
      </w:r>
      <w:r w:rsidR="008604C9">
        <w:rPr>
          <w:rFonts w:asciiTheme="minorHAnsi" w:hAnsiTheme="minorHAnsi" w:cstheme="minorHAnsi"/>
          <w:bCs/>
          <w:sz w:val="22"/>
          <w:szCs w:val="22"/>
          <w:shd w:val="clear" w:color="auto" w:fill="FFFFFF" w:themeFill="background1"/>
          <w:lang w:eastAsia="pt-BR"/>
        </w:rPr>
        <w:t xml:space="preserve"> participou da reunião somente no final</w:t>
      </w:r>
      <w:r w:rsidR="008604C9">
        <w:rPr>
          <w:rFonts w:asciiTheme="minorHAnsi" w:hAnsiTheme="minorHAnsi" w:cstheme="minorHAnsi"/>
          <w:bCs/>
          <w:sz w:val="22"/>
          <w:szCs w:val="22"/>
          <w:lang w:eastAsia="pt-BR"/>
        </w:rPr>
        <w:t xml:space="preserve"> </w:t>
      </w:r>
      <w:r w:rsidR="001F7B03">
        <w:rPr>
          <w:rFonts w:asciiTheme="minorHAnsi" w:hAnsiTheme="minorHAnsi" w:cstheme="minorHAnsi"/>
          <w:bCs/>
          <w:sz w:val="22"/>
          <w:szCs w:val="22"/>
          <w:lang w:eastAsia="pt-BR"/>
        </w:rPr>
        <w:t>e reforça que, caso a proposta seja colocada em votação, compromete o trabalho realizado pela comissão.</w:t>
      </w:r>
      <w:r w:rsidR="00986D3B">
        <w:rPr>
          <w:rFonts w:asciiTheme="minorHAnsi" w:hAnsiTheme="minorHAnsi" w:cstheme="minorHAnsi"/>
          <w:bCs/>
          <w:sz w:val="22"/>
          <w:szCs w:val="22"/>
          <w:lang w:eastAsia="pt-BR"/>
        </w:rPr>
        <w:t xml:space="preserve"> </w:t>
      </w:r>
      <w:r w:rsidR="00162C65" w:rsidRPr="003E5481">
        <w:rPr>
          <w:rFonts w:asciiTheme="minorHAnsi" w:hAnsiTheme="minorHAnsi" w:cstheme="minorHAnsi"/>
          <w:bCs/>
          <w:sz w:val="22"/>
          <w:szCs w:val="22"/>
          <w:lang w:eastAsia="pt-BR"/>
        </w:rPr>
        <w:t>O Gerente Geral TALES VÖLKER</w:t>
      </w:r>
      <w:r w:rsidR="00162C65">
        <w:rPr>
          <w:rFonts w:asciiTheme="minorHAnsi" w:hAnsiTheme="minorHAnsi" w:cstheme="minorHAnsi"/>
          <w:bCs/>
          <w:sz w:val="22"/>
          <w:szCs w:val="22"/>
          <w:lang w:eastAsia="pt-BR"/>
        </w:rPr>
        <w:t xml:space="preserve"> esclarece que</w:t>
      </w:r>
      <w:r w:rsidR="00A51030">
        <w:rPr>
          <w:rFonts w:asciiTheme="minorHAnsi" w:hAnsiTheme="minorHAnsi" w:cstheme="minorHAnsi"/>
          <w:bCs/>
          <w:sz w:val="22"/>
          <w:szCs w:val="22"/>
          <w:lang w:eastAsia="pt-BR"/>
        </w:rPr>
        <w:t xml:space="preserve"> </w:t>
      </w:r>
      <w:r w:rsidR="00986D3B">
        <w:rPr>
          <w:rFonts w:asciiTheme="minorHAnsi" w:hAnsiTheme="minorHAnsi" w:cstheme="minorHAnsi"/>
          <w:bCs/>
          <w:sz w:val="22"/>
          <w:szCs w:val="22"/>
          <w:lang w:eastAsia="pt-BR"/>
        </w:rPr>
        <w:t xml:space="preserve">foi comunicado, durante a reunião, que o </w:t>
      </w:r>
      <w:r w:rsidR="00986D3B" w:rsidRPr="008E5969">
        <w:rPr>
          <w:rFonts w:asciiTheme="minorHAnsi" w:hAnsiTheme="minorHAnsi" w:cstheme="minorHAnsi"/>
          <w:bCs/>
          <w:sz w:val="22"/>
          <w:szCs w:val="22"/>
          <w:shd w:val="clear" w:color="auto" w:fill="FFFFFF" w:themeFill="background1"/>
          <w:lang w:eastAsia="pt-BR"/>
        </w:rPr>
        <w:t xml:space="preserve">presidente </w:t>
      </w:r>
      <w:r w:rsidR="00986D3B" w:rsidRPr="00195BB9">
        <w:rPr>
          <w:rFonts w:asciiTheme="minorHAnsi" w:hAnsiTheme="minorHAnsi" w:cstheme="minorHAnsi"/>
          <w:bCs/>
          <w:sz w:val="22"/>
          <w:szCs w:val="22"/>
          <w:shd w:val="clear" w:color="auto" w:fill="FFFFFF" w:themeFill="background1"/>
          <w:lang w:eastAsia="pt-BR"/>
        </w:rPr>
        <w:t>TIAGO HOLZMANN DA SILVA</w:t>
      </w:r>
      <w:r w:rsidR="00986D3B">
        <w:rPr>
          <w:rFonts w:asciiTheme="minorHAnsi" w:hAnsiTheme="minorHAnsi" w:cstheme="minorHAnsi"/>
          <w:bCs/>
          <w:sz w:val="22"/>
          <w:szCs w:val="22"/>
          <w:shd w:val="clear" w:color="auto" w:fill="FFFFFF" w:themeFill="background1"/>
          <w:lang w:eastAsia="pt-BR"/>
        </w:rPr>
        <w:t xml:space="preserve"> estava, simultaneamente à realização da reunião, em tratativa da proposta no Fórum de Presidentes. O conselheiro </w:t>
      </w:r>
      <w:r w:rsidR="00986D3B" w:rsidRPr="00BF3B8C">
        <w:rPr>
          <w:rFonts w:asciiTheme="minorHAnsi" w:hAnsiTheme="minorHAnsi" w:cstheme="minorHAnsi"/>
          <w:bCs/>
          <w:sz w:val="22"/>
          <w:szCs w:val="22"/>
          <w:shd w:val="clear" w:color="auto" w:fill="FFFFFF" w:themeFill="background1"/>
          <w:lang w:eastAsia="pt-BR"/>
        </w:rPr>
        <w:t>ORITZ ADRIANO ADAMS DE CAMPOS</w:t>
      </w:r>
      <w:r w:rsidR="001742FB">
        <w:rPr>
          <w:rFonts w:asciiTheme="minorHAnsi" w:hAnsiTheme="minorHAnsi" w:cstheme="minorHAnsi"/>
          <w:bCs/>
          <w:sz w:val="22"/>
          <w:szCs w:val="22"/>
          <w:shd w:val="clear" w:color="auto" w:fill="FFFFFF" w:themeFill="background1"/>
          <w:lang w:eastAsia="pt-BR"/>
        </w:rPr>
        <w:t xml:space="preserve"> manifesta posicionamento de que, após a apresentação de proposta e entendimento dos conselheiros, </w:t>
      </w:r>
      <w:r w:rsidR="001742FB">
        <w:rPr>
          <w:rFonts w:asciiTheme="minorHAnsi" w:hAnsiTheme="minorHAnsi" w:cstheme="minorHAnsi"/>
          <w:bCs/>
          <w:sz w:val="22"/>
          <w:szCs w:val="22"/>
          <w:shd w:val="clear" w:color="auto" w:fill="FFFFFF" w:themeFill="background1"/>
          <w:lang w:eastAsia="pt-BR"/>
        </w:rPr>
        <w:t>faz-se necessária</w:t>
      </w:r>
      <w:r w:rsidR="001742FB">
        <w:rPr>
          <w:rFonts w:asciiTheme="minorHAnsi" w:hAnsiTheme="minorHAnsi" w:cstheme="minorHAnsi"/>
          <w:bCs/>
          <w:sz w:val="22"/>
          <w:szCs w:val="22"/>
          <w:shd w:val="clear" w:color="auto" w:fill="FFFFFF" w:themeFill="background1"/>
          <w:lang w:eastAsia="pt-BR"/>
        </w:rPr>
        <w:t xml:space="preserve"> a convergência em relação ao planejamento orçamentário. </w:t>
      </w:r>
      <w:r w:rsidR="001742FB">
        <w:rPr>
          <w:rFonts w:asciiTheme="minorHAnsi" w:hAnsiTheme="minorHAnsi" w:cstheme="minorHAnsi"/>
          <w:sz w:val="22"/>
          <w:szCs w:val="22"/>
        </w:rPr>
        <w:t xml:space="preserve">O conselheiro </w:t>
      </w:r>
      <w:r w:rsidR="001742FB" w:rsidRPr="00DB340C">
        <w:rPr>
          <w:rFonts w:asciiTheme="minorHAnsi" w:hAnsiTheme="minorHAnsi" w:cstheme="minorHAnsi"/>
          <w:bCs/>
          <w:sz w:val="22"/>
          <w:szCs w:val="22"/>
          <w:shd w:val="clear" w:color="auto" w:fill="FFFFFF" w:themeFill="background1"/>
          <w:lang w:eastAsia="pt-BR"/>
        </w:rPr>
        <w:t>PAULO FERNANDO DO AMARAL FONTANA</w:t>
      </w:r>
      <w:r w:rsidR="001742FB">
        <w:rPr>
          <w:rFonts w:asciiTheme="minorHAnsi" w:hAnsiTheme="minorHAnsi" w:cstheme="minorHAnsi"/>
          <w:bCs/>
          <w:sz w:val="22"/>
          <w:szCs w:val="22"/>
          <w:shd w:val="clear" w:color="auto" w:fill="FFFFFF" w:themeFill="background1"/>
          <w:lang w:eastAsia="pt-BR"/>
        </w:rPr>
        <w:t xml:space="preserve"> questiona</w:t>
      </w:r>
      <w:r w:rsidR="00054C85">
        <w:rPr>
          <w:rFonts w:asciiTheme="minorHAnsi" w:hAnsiTheme="minorHAnsi" w:cstheme="minorHAnsi"/>
          <w:bCs/>
          <w:sz w:val="22"/>
          <w:szCs w:val="22"/>
          <w:shd w:val="clear" w:color="auto" w:fill="FFFFFF" w:themeFill="background1"/>
          <w:lang w:eastAsia="pt-BR"/>
        </w:rPr>
        <w:t xml:space="preserve"> os valores referentes à contribuição ao CSC. </w:t>
      </w:r>
      <w:r w:rsidR="00054C85">
        <w:rPr>
          <w:rFonts w:asciiTheme="minorHAnsi" w:hAnsiTheme="minorHAnsi" w:cstheme="minorHAnsi"/>
          <w:bCs/>
          <w:sz w:val="22"/>
          <w:szCs w:val="22"/>
          <w:shd w:val="clear" w:color="auto" w:fill="FFFFFF" w:themeFill="background1"/>
          <w:lang w:eastAsia="pt-BR"/>
        </w:rPr>
        <w:t xml:space="preserve">A conselheira </w:t>
      </w:r>
      <w:r w:rsidR="00054C85" w:rsidRPr="00A51030">
        <w:rPr>
          <w:rFonts w:asciiTheme="minorHAnsi" w:hAnsiTheme="minorHAnsi" w:cstheme="minorHAnsi"/>
          <w:bCs/>
          <w:sz w:val="22"/>
          <w:szCs w:val="22"/>
          <w:shd w:val="clear" w:color="auto" w:fill="FFFFFF" w:themeFill="background1"/>
          <w:lang w:eastAsia="pt-BR"/>
        </w:rPr>
        <w:t>PRISCILA TERRA QUESADA</w:t>
      </w:r>
      <w:r w:rsidR="00054C85">
        <w:rPr>
          <w:rFonts w:asciiTheme="minorHAnsi" w:hAnsiTheme="minorHAnsi" w:cstheme="minorHAnsi"/>
          <w:bCs/>
          <w:sz w:val="22"/>
          <w:szCs w:val="22"/>
          <w:shd w:val="clear" w:color="auto" w:fill="FFFFFF" w:themeFill="background1"/>
          <w:lang w:eastAsia="pt-BR"/>
        </w:rPr>
        <w:t xml:space="preserve"> esclarece posicionamento diante da diretriz do CAU/BR, análises realizadas pela CPFI, construção de Plano de Ação pela comissão, baseado em avaliações que não estão sendo consideradas e solicita a apresentação de gráficos. O </w:t>
      </w:r>
      <w:r w:rsidR="00054C85" w:rsidRPr="008E5969">
        <w:rPr>
          <w:rFonts w:asciiTheme="minorHAnsi" w:hAnsiTheme="minorHAnsi" w:cstheme="minorHAnsi"/>
          <w:bCs/>
          <w:sz w:val="22"/>
          <w:szCs w:val="22"/>
          <w:shd w:val="clear" w:color="auto" w:fill="FFFFFF" w:themeFill="background1"/>
          <w:lang w:eastAsia="pt-BR"/>
        </w:rPr>
        <w:t xml:space="preserve">presidente </w:t>
      </w:r>
      <w:r w:rsidR="00054C85" w:rsidRPr="00195BB9">
        <w:rPr>
          <w:rFonts w:asciiTheme="minorHAnsi" w:hAnsiTheme="minorHAnsi" w:cstheme="minorHAnsi"/>
          <w:bCs/>
          <w:sz w:val="22"/>
          <w:szCs w:val="22"/>
          <w:shd w:val="clear" w:color="auto" w:fill="FFFFFF" w:themeFill="background1"/>
          <w:lang w:eastAsia="pt-BR"/>
        </w:rPr>
        <w:t>TIAGO HOLZMANN DA SILVA</w:t>
      </w:r>
      <w:r w:rsidR="00054C85">
        <w:rPr>
          <w:rFonts w:asciiTheme="minorHAnsi" w:hAnsiTheme="minorHAnsi" w:cstheme="minorHAnsi"/>
          <w:bCs/>
          <w:sz w:val="22"/>
          <w:szCs w:val="22"/>
          <w:shd w:val="clear" w:color="auto" w:fill="FFFFFF" w:themeFill="background1"/>
          <w:lang w:eastAsia="pt-BR"/>
        </w:rPr>
        <w:t xml:space="preserve"> destaca </w:t>
      </w:r>
      <w:r w:rsidR="00BB0785">
        <w:rPr>
          <w:rFonts w:asciiTheme="minorHAnsi" w:hAnsiTheme="minorHAnsi" w:cstheme="minorHAnsi"/>
          <w:bCs/>
          <w:sz w:val="22"/>
          <w:szCs w:val="22"/>
          <w:shd w:val="clear" w:color="auto" w:fill="FFFFFF" w:themeFill="background1"/>
          <w:lang w:eastAsia="pt-BR"/>
        </w:rPr>
        <w:t>a importância da unidade da proposta com os outros CAU/UF</w:t>
      </w:r>
      <w:r w:rsidR="00054C85">
        <w:rPr>
          <w:rFonts w:asciiTheme="minorHAnsi" w:hAnsiTheme="minorHAnsi" w:cstheme="minorHAnsi"/>
          <w:bCs/>
          <w:sz w:val="22"/>
          <w:szCs w:val="22"/>
          <w:shd w:val="clear" w:color="auto" w:fill="FFFFFF" w:themeFill="background1"/>
          <w:lang w:eastAsia="pt-BR"/>
        </w:rPr>
        <w:t xml:space="preserve"> </w:t>
      </w:r>
      <w:r w:rsidR="00BB0785">
        <w:rPr>
          <w:rFonts w:asciiTheme="minorHAnsi" w:hAnsiTheme="minorHAnsi" w:cstheme="minorHAnsi"/>
          <w:bCs/>
          <w:sz w:val="22"/>
          <w:szCs w:val="22"/>
          <w:shd w:val="clear" w:color="auto" w:fill="FFFFFF" w:themeFill="background1"/>
          <w:lang w:eastAsia="pt-BR"/>
        </w:rPr>
        <w:t xml:space="preserve">para buscar a </w:t>
      </w:r>
      <w:r w:rsidR="001B71DB">
        <w:rPr>
          <w:rFonts w:asciiTheme="minorHAnsi" w:hAnsiTheme="minorHAnsi" w:cstheme="minorHAnsi"/>
          <w:bCs/>
          <w:sz w:val="22"/>
          <w:szCs w:val="22"/>
          <w:shd w:val="clear" w:color="auto" w:fill="FFFFFF" w:themeFill="background1"/>
          <w:lang w:eastAsia="pt-BR"/>
        </w:rPr>
        <w:t xml:space="preserve">construção em conjunto para </w:t>
      </w:r>
      <w:r w:rsidR="00BB0785">
        <w:rPr>
          <w:rFonts w:asciiTheme="minorHAnsi" w:hAnsiTheme="minorHAnsi" w:cstheme="minorHAnsi"/>
          <w:bCs/>
          <w:sz w:val="22"/>
          <w:szCs w:val="22"/>
          <w:shd w:val="clear" w:color="auto" w:fill="FFFFFF" w:themeFill="background1"/>
          <w:lang w:eastAsia="pt-BR"/>
        </w:rPr>
        <w:t xml:space="preserve">redução dos valores repassados, mesmo que a comissão avalie que o tempo de </w:t>
      </w:r>
      <w:r w:rsidR="00526C75">
        <w:rPr>
          <w:rFonts w:asciiTheme="minorHAnsi" w:hAnsiTheme="minorHAnsi" w:cstheme="minorHAnsi"/>
          <w:bCs/>
          <w:sz w:val="22"/>
          <w:szCs w:val="22"/>
          <w:shd w:val="clear" w:color="auto" w:fill="FFFFFF" w:themeFill="background1"/>
          <w:lang w:eastAsia="pt-BR"/>
        </w:rPr>
        <w:t>análise</w:t>
      </w:r>
      <w:r w:rsidR="00BB0785">
        <w:rPr>
          <w:rFonts w:asciiTheme="minorHAnsi" w:hAnsiTheme="minorHAnsi" w:cstheme="minorHAnsi"/>
          <w:bCs/>
          <w:sz w:val="22"/>
          <w:szCs w:val="22"/>
          <w:shd w:val="clear" w:color="auto" w:fill="FFFFFF" w:themeFill="background1"/>
          <w:lang w:eastAsia="pt-BR"/>
        </w:rPr>
        <w:t xml:space="preserve"> não foi suficiente.</w:t>
      </w:r>
      <w:r w:rsidR="00526C75">
        <w:rPr>
          <w:rFonts w:asciiTheme="minorHAnsi" w:hAnsiTheme="minorHAnsi" w:cstheme="minorHAnsi"/>
          <w:bCs/>
          <w:sz w:val="22"/>
          <w:szCs w:val="22"/>
          <w:shd w:val="clear" w:color="auto" w:fill="FFFFFF" w:themeFill="background1"/>
          <w:lang w:eastAsia="pt-BR"/>
        </w:rPr>
        <w:t xml:space="preserve"> A vice-presidente </w:t>
      </w:r>
      <w:r w:rsidR="00526C75">
        <w:rPr>
          <w:rFonts w:asciiTheme="minorHAnsi" w:hAnsiTheme="minorHAnsi" w:cstheme="minorHAnsi"/>
          <w:bCs/>
          <w:sz w:val="22"/>
          <w:szCs w:val="22"/>
          <w:shd w:val="clear" w:color="auto" w:fill="FFFFFF" w:themeFill="background1"/>
          <w:lang w:eastAsia="pt-BR"/>
        </w:rPr>
        <w:t>HELENICE MACEDO DO COUTO</w:t>
      </w:r>
      <w:r w:rsidR="00526C75">
        <w:rPr>
          <w:rFonts w:asciiTheme="minorHAnsi" w:hAnsiTheme="minorHAnsi" w:cstheme="minorHAnsi"/>
          <w:bCs/>
          <w:sz w:val="22"/>
          <w:szCs w:val="22"/>
          <w:shd w:val="clear" w:color="auto" w:fill="FFFFFF" w:themeFill="background1"/>
          <w:lang w:eastAsia="pt-BR"/>
        </w:rPr>
        <w:t xml:space="preserve"> </w:t>
      </w:r>
      <w:r w:rsidR="0045163F">
        <w:rPr>
          <w:rFonts w:asciiTheme="minorHAnsi" w:hAnsiTheme="minorHAnsi" w:cstheme="minorHAnsi"/>
          <w:bCs/>
          <w:sz w:val="22"/>
          <w:szCs w:val="22"/>
          <w:shd w:val="clear" w:color="auto" w:fill="FFFFFF" w:themeFill="background1"/>
          <w:lang w:eastAsia="pt-BR"/>
        </w:rPr>
        <w:t>pontua que os percentuais em discussão viabilizam a negociação em bloco dos CAU/UF para fortalecimento da proposta e ressalta a importância de redução dos valores repassados</w:t>
      </w:r>
      <w:r w:rsidR="00581389">
        <w:rPr>
          <w:rFonts w:asciiTheme="minorHAnsi" w:hAnsiTheme="minorHAnsi" w:cstheme="minorHAnsi"/>
          <w:bCs/>
          <w:sz w:val="22"/>
          <w:szCs w:val="22"/>
          <w:shd w:val="clear" w:color="auto" w:fill="FFFFFF" w:themeFill="background1"/>
          <w:lang w:eastAsia="pt-BR"/>
        </w:rPr>
        <w:t xml:space="preserve">. O conselheiro JOSÉ ARTHUR FELL </w:t>
      </w:r>
      <w:r w:rsidR="0019530C">
        <w:rPr>
          <w:rFonts w:asciiTheme="minorHAnsi" w:hAnsiTheme="minorHAnsi" w:cstheme="minorHAnsi"/>
          <w:bCs/>
          <w:sz w:val="22"/>
          <w:szCs w:val="22"/>
          <w:shd w:val="clear" w:color="auto" w:fill="FFFFFF" w:themeFill="background1"/>
          <w:lang w:eastAsia="pt-BR"/>
        </w:rPr>
        <w:t>avalia</w:t>
      </w:r>
      <w:r w:rsidR="00581389">
        <w:rPr>
          <w:rFonts w:asciiTheme="minorHAnsi" w:hAnsiTheme="minorHAnsi" w:cstheme="minorHAnsi"/>
          <w:bCs/>
          <w:sz w:val="22"/>
          <w:szCs w:val="22"/>
          <w:shd w:val="clear" w:color="auto" w:fill="FFFFFF" w:themeFill="background1"/>
          <w:lang w:eastAsia="pt-BR"/>
        </w:rPr>
        <w:t xml:space="preserve"> que, ap</w:t>
      </w:r>
      <w:r w:rsidR="0019530C">
        <w:rPr>
          <w:rFonts w:asciiTheme="minorHAnsi" w:hAnsiTheme="minorHAnsi" w:cstheme="minorHAnsi"/>
          <w:bCs/>
          <w:sz w:val="22"/>
          <w:szCs w:val="22"/>
          <w:shd w:val="clear" w:color="auto" w:fill="FFFFFF" w:themeFill="background1"/>
          <w:lang w:eastAsia="pt-BR"/>
        </w:rPr>
        <w:t xml:space="preserve">ós a leitura do documento, a </w:t>
      </w:r>
      <w:r w:rsidR="00581389">
        <w:rPr>
          <w:rFonts w:asciiTheme="minorHAnsi" w:hAnsiTheme="minorHAnsi" w:cstheme="minorHAnsi"/>
          <w:bCs/>
          <w:sz w:val="22"/>
          <w:szCs w:val="22"/>
          <w:shd w:val="clear" w:color="auto" w:fill="FFFFFF" w:themeFill="background1"/>
          <w:lang w:eastAsia="pt-BR"/>
        </w:rPr>
        <w:t xml:space="preserve">discussão está sendo realizada além dos pontos deliberados. </w:t>
      </w:r>
      <w:r w:rsidR="00581389" w:rsidRPr="008E5969">
        <w:rPr>
          <w:rFonts w:asciiTheme="minorHAnsi" w:hAnsiTheme="minorHAnsi" w:cstheme="minorHAnsi"/>
          <w:bCs/>
          <w:sz w:val="22"/>
          <w:szCs w:val="22"/>
          <w:shd w:val="clear" w:color="auto" w:fill="FFFFFF" w:themeFill="background1"/>
          <w:lang w:eastAsia="pt-BR"/>
        </w:rPr>
        <w:t xml:space="preserve">O presidente </w:t>
      </w:r>
      <w:r w:rsidR="00581389" w:rsidRPr="00195BB9">
        <w:rPr>
          <w:rFonts w:asciiTheme="minorHAnsi" w:hAnsiTheme="minorHAnsi" w:cstheme="minorHAnsi"/>
          <w:bCs/>
          <w:sz w:val="22"/>
          <w:szCs w:val="22"/>
          <w:shd w:val="clear" w:color="auto" w:fill="FFFFFF" w:themeFill="background1"/>
          <w:lang w:eastAsia="pt-BR"/>
        </w:rPr>
        <w:t>TIAGO HOLZMANN DA SILVA</w:t>
      </w:r>
      <w:r w:rsidR="00581389">
        <w:rPr>
          <w:rFonts w:asciiTheme="minorHAnsi" w:hAnsiTheme="minorHAnsi" w:cstheme="minorHAnsi"/>
          <w:bCs/>
          <w:sz w:val="22"/>
          <w:szCs w:val="22"/>
          <w:shd w:val="clear" w:color="auto" w:fill="FFFFFF" w:themeFill="background1"/>
          <w:lang w:eastAsia="pt-BR"/>
        </w:rPr>
        <w:t xml:space="preserve"> esclarece que os pontos da deliberação se referem </w:t>
      </w:r>
      <w:r w:rsidR="0019530C">
        <w:rPr>
          <w:rFonts w:asciiTheme="minorHAnsi" w:hAnsiTheme="minorHAnsi" w:cstheme="minorHAnsi"/>
          <w:bCs/>
          <w:sz w:val="22"/>
          <w:szCs w:val="22"/>
          <w:shd w:val="clear" w:color="auto" w:fill="FFFFFF" w:themeFill="background1"/>
          <w:lang w:eastAsia="pt-BR"/>
        </w:rPr>
        <w:t xml:space="preserve">à aprovação do alinhamento do CAU/RS aos outros CAU/UF, com proposta de reajuste do CSC com o mesmo valor de 2020, acrescidos do INPC. </w:t>
      </w:r>
      <w:r w:rsidR="001A3D01" w:rsidRPr="008E5969">
        <w:rPr>
          <w:rFonts w:asciiTheme="minorHAnsi" w:hAnsiTheme="minorHAnsi" w:cstheme="minorHAnsi"/>
          <w:bCs/>
          <w:sz w:val="22"/>
          <w:szCs w:val="22"/>
          <w:shd w:val="clear" w:color="auto" w:fill="FFFFFF" w:themeFill="background1"/>
          <w:lang w:eastAsia="pt-BR"/>
        </w:rPr>
        <w:t xml:space="preserve">O presidente </w:t>
      </w:r>
      <w:r w:rsidR="001A3D01" w:rsidRPr="00195BB9">
        <w:rPr>
          <w:rFonts w:asciiTheme="minorHAnsi" w:hAnsiTheme="minorHAnsi" w:cstheme="minorHAnsi"/>
          <w:bCs/>
          <w:sz w:val="22"/>
          <w:szCs w:val="22"/>
          <w:shd w:val="clear" w:color="auto" w:fill="FFFFFF" w:themeFill="background1"/>
          <w:lang w:eastAsia="pt-BR"/>
        </w:rPr>
        <w:t>TIAGO HOLZMANN DA SILVA</w:t>
      </w:r>
      <w:r w:rsidR="001A3D01" w:rsidRPr="007E554A">
        <w:rPr>
          <w:rFonts w:asciiTheme="minorHAnsi" w:hAnsiTheme="minorHAnsi" w:cstheme="minorHAnsi"/>
          <w:bCs/>
          <w:sz w:val="22"/>
          <w:szCs w:val="22"/>
          <w:shd w:val="clear" w:color="auto" w:fill="FFFFFF" w:themeFill="background1"/>
          <w:lang w:eastAsia="pt-BR"/>
        </w:rPr>
        <w:t xml:space="preserve"> </w:t>
      </w:r>
      <w:r w:rsidR="00F63093">
        <w:rPr>
          <w:rFonts w:asciiTheme="minorHAnsi" w:hAnsiTheme="minorHAnsi" w:cstheme="minorHAnsi"/>
          <w:bCs/>
          <w:sz w:val="22"/>
          <w:szCs w:val="22"/>
          <w:shd w:val="clear" w:color="auto" w:fill="FFFFFF" w:themeFill="background1"/>
          <w:lang w:eastAsia="pt-BR"/>
        </w:rPr>
        <w:t>ence</w:t>
      </w:r>
      <w:r w:rsidR="0019530C">
        <w:rPr>
          <w:rFonts w:asciiTheme="minorHAnsi" w:hAnsiTheme="minorHAnsi" w:cstheme="minorHAnsi"/>
          <w:bCs/>
          <w:sz w:val="22"/>
          <w:szCs w:val="22"/>
          <w:shd w:val="clear" w:color="auto" w:fill="FFFFFF" w:themeFill="background1"/>
          <w:lang w:eastAsia="pt-BR"/>
        </w:rPr>
        <w:t xml:space="preserve">rra a discussão e </w:t>
      </w:r>
      <w:proofErr w:type="spellStart"/>
      <w:r w:rsidR="001A3D01" w:rsidRPr="004F278E">
        <w:rPr>
          <w:rFonts w:asciiTheme="minorHAnsi" w:hAnsiTheme="minorHAnsi" w:cstheme="minorHAnsi"/>
          <w:bCs/>
          <w:sz w:val="22"/>
          <w:szCs w:val="22"/>
          <w:shd w:val="clear" w:color="auto" w:fill="FFFFFF" w:themeFill="background1"/>
          <w:lang w:eastAsia="pt-BR"/>
        </w:rPr>
        <w:t>coloca</w:t>
      </w:r>
      <w:proofErr w:type="spellEnd"/>
      <w:r w:rsidR="001A3D01" w:rsidRPr="004F278E">
        <w:rPr>
          <w:rFonts w:asciiTheme="minorHAnsi" w:hAnsiTheme="minorHAnsi" w:cstheme="minorHAnsi"/>
          <w:bCs/>
          <w:sz w:val="22"/>
          <w:szCs w:val="22"/>
          <w:shd w:val="clear" w:color="auto" w:fill="FFFFFF" w:themeFill="background1"/>
          <w:lang w:eastAsia="pt-BR"/>
        </w:rPr>
        <w:t xml:space="preserve"> em votação a aprovação da </w:t>
      </w:r>
      <w:r w:rsidR="001A3D01" w:rsidRPr="004F278E">
        <w:rPr>
          <w:rFonts w:asciiTheme="minorHAnsi" w:hAnsiTheme="minorHAnsi" w:cstheme="minorHAnsi"/>
          <w:sz w:val="22"/>
          <w:szCs w:val="22"/>
        </w:rPr>
        <w:t>Deliberação Plenária DPO-</w:t>
      </w:r>
      <w:r w:rsidR="001A3D01" w:rsidRPr="001D5B63">
        <w:rPr>
          <w:rFonts w:asciiTheme="minorHAnsi" w:hAnsiTheme="minorHAnsi" w:cstheme="minorHAnsi"/>
          <w:sz w:val="22"/>
          <w:szCs w:val="22"/>
        </w:rPr>
        <w:t>RS nº 1232/2020</w:t>
      </w:r>
      <w:r w:rsidR="00F63093">
        <w:rPr>
          <w:rFonts w:asciiTheme="minorHAnsi" w:hAnsiTheme="minorHAnsi" w:cstheme="minorHAnsi"/>
          <w:sz w:val="22"/>
          <w:szCs w:val="22"/>
        </w:rPr>
        <w:t xml:space="preserve">, </w:t>
      </w:r>
      <w:r w:rsidR="001A3D01" w:rsidRPr="001D5B63">
        <w:rPr>
          <w:rFonts w:asciiTheme="minorHAnsi" w:hAnsiTheme="minorHAnsi" w:cstheme="minorHAnsi"/>
          <w:sz w:val="22"/>
          <w:szCs w:val="22"/>
        </w:rPr>
        <w:t>realizada</w:t>
      </w:r>
      <w:r w:rsidR="00F63093">
        <w:rPr>
          <w:rFonts w:asciiTheme="minorHAnsi" w:hAnsiTheme="minorHAnsi" w:cstheme="minorHAnsi"/>
          <w:sz w:val="22"/>
          <w:szCs w:val="22"/>
        </w:rPr>
        <w:t xml:space="preserve"> em</w:t>
      </w:r>
      <w:r w:rsidR="001A3D01" w:rsidRPr="001D5B63">
        <w:rPr>
          <w:rFonts w:asciiTheme="minorHAnsi" w:hAnsiTheme="minorHAnsi" w:cstheme="minorHAnsi"/>
          <w:sz w:val="22"/>
          <w:szCs w:val="22"/>
        </w:rPr>
        <w:t xml:space="preserve"> votação nominal</w:t>
      </w:r>
      <w:r w:rsidR="001A3D01" w:rsidRPr="001D5B63">
        <w:rPr>
          <w:rFonts w:asciiTheme="minorHAnsi" w:hAnsiTheme="minorHAnsi" w:cstheme="minorHAnsi"/>
          <w:bCs/>
          <w:sz w:val="22"/>
          <w:szCs w:val="22"/>
          <w:shd w:val="clear" w:color="auto" w:fill="FFFFFF" w:themeFill="background1"/>
          <w:lang w:eastAsia="pt-BR"/>
        </w:rPr>
        <w:t>, resultando na aprovação</w:t>
      </w:r>
      <w:r w:rsidR="00E828ED">
        <w:rPr>
          <w:rFonts w:asciiTheme="minorHAnsi" w:hAnsiTheme="minorHAnsi" w:cstheme="minorHAnsi"/>
          <w:bCs/>
          <w:sz w:val="22"/>
          <w:szCs w:val="22"/>
          <w:shd w:val="clear" w:color="auto" w:fill="FFFFFF" w:themeFill="background1"/>
          <w:lang w:eastAsia="pt-BR"/>
        </w:rPr>
        <w:t xml:space="preserve"> </w:t>
      </w:r>
      <w:r w:rsidR="009C2490" w:rsidRPr="00E828ED">
        <w:rPr>
          <w:rFonts w:asciiTheme="minorHAnsi" w:hAnsiTheme="minorHAnsi" w:cstheme="minorHAnsi"/>
          <w:bCs/>
          <w:sz w:val="22"/>
          <w:szCs w:val="22"/>
          <w:shd w:val="clear" w:color="auto" w:fill="FFFFFF" w:themeFill="background1"/>
          <w:lang w:eastAsia="pt-BR"/>
        </w:rPr>
        <w:t xml:space="preserve">com </w:t>
      </w:r>
      <w:r w:rsidR="00350AAD" w:rsidRPr="00E828ED">
        <w:rPr>
          <w:rFonts w:asciiTheme="minorHAnsi" w:hAnsiTheme="minorHAnsi" w:cstheme="minorHAnsi"/>
          <w:bCs/>
          <w:sz w:val="22"/>
          <w:szCs w:val="22"/>
          <w:shd w:val="clear" w:color="auto" w:fill="FFFFFF" w:themeFill="background1"/>
          <w:lang w:eastAsia="pt-BR"/>
        </w:rPr>
        <w:t>12</w:t>
      </w:r>
      <w:r w:rsidR="00E3636D" w:rsidRPr="00E828ED">
        <w:rPr>
          <w:rFonts w:asciiTheme="minorHAnsi" w:hAnsiTheme="minorHAnsi" w:cstheme="minorHAnsi"/>
          <w:bCs/>
          <w:sz w:val="22"/>
          <w:szCs w:val="22"/>
          <w:shd w:val="clear" w:color="auto" w:fill="FFFFFF" w:themeFill="background1"/>
          <w:lang w:eastAsia="pt-BR"/>
        </w:rPr>
        <w:t xml:space="preserve"> (d</w:t>
      </w:r>
      <w:r w:rsidR="00350AAD" w:rsidRPr="00E828ED">
        <w:rPr>
          <w:rFonts w:asciiTheme="minorHAnsi" w:hAnsiTheme="minorHAnsi" w:cstheme="minorHAnsi"/>
          <w:bCs/>
          <w:sz w:val="22"/>
          <w:szCs w:val="22"/>
          <w:shd w:val="clear" w:color="auto" w:fill="FFFFFF" w:themeFill="background1"/>
          <w:lang w:eastAsia="pt-BR"/>
        </w:rPr>
        <w:t>oze</w:t>
      </w:r>
      <w:r w:rsidR="00E3636D" w:rsidRPr="00E828ED">
        <w:rPr>
          <w:rFonts w:asciiTheme="minorHAnsi" w:hAnsiTheme="minorHAnsi" w:cstheme="minorHAnsi"/>
          <w:bCs/>
          <w:sz w:val="22"/>
          <w:szCs w:val="22"/>
          <w:shd w:val="clear" w:color="auto" w:fill="FFFFFF" w:themeFill="background1"/>
          <w:lang w:eastAsia="pt-BR"/>
        </w:rPr>
        <w:t>)</w:t>
      </w:r>
      <w:r w:rsidR="009C2490" w:rsidRPr="00E828ED">
        <w:rPr>
          <w:rFonts w:asciiTheme="minorHAnsi" w:hAnsiTheme="minorHAnsi" w:cstheme="minorHAnsi"/>
          <w:bCs/>
          <w:sz w:val="22"/>
          <w:szCs w:val="22"/>
          <w:shd w:val="clear" w:color="auto" w:fill="FFFFFF" w:themeFill="background1"/>
          <w:lang w:eastAsia="pt-BR"/>
        </w:rPr>
        <w:t xml:space="preserve"> votos favoráveis</w:t>
      </w:r>
      <w:r w:rsidR="00350AAD" w:rsidRPr="00E828ED">
        <w:rPr>
          <w:rFonts w:asciiTheme="minorHAnsi" w:hAnsiTheme="minorHAnsi" w:cstheme="minorHAnsi"/>
          <w:bCs/>
          <w:sz w:val="22"/>
          <w:szCs w:val="22"/>
          <w:shd w:val="clear" w:color="auto" w:fill="FFFFFF" w:themeFill="background1"/>
          <w:lang w:eastAsia="pt-BR"/>
        </w:rPr>
        <w:t>, 03 (três) votos contrários, 02 (duas) abstenções</w:t>
      </w:r>
      <w:r w:rsidR="009C2490" w:rsidRPr="00E828ED">
        <w:rPr>
          <w:rFonts w:asciiTheme="minorHAnsi" w:hAnsiTheme="minorHAnsi" w:cstheme="minorHAnsi"/>
          <w:bCs/>
          <w:sz w:val="22"/>
          <w:szCs w:val="22"/>
          <w:shd w:val="clear" w:color="auto" w:fill="FFFFFF" w:themeFill="background1"/>
          <w:lang w:eastAsia="pt-BR"/>
        </w:rPr>
        <w:t xml:space="preserve"> e 01 (uma) ausência</w:t>
      </w:r>
      <w:r w:rsidR="009C2490" w:rsidRPr="00E828ED">
        <w:rPr>
          <w:rFonts w:asciiTheme="minorHAnsi" w:hAnsiTheme="minorHAnsi" w:cstheme="minorHAnsi"/>
          <w:sz w:val="22"/>
          <w:szCs w:val="22"/>
        </w:rPr>
        <w:t>.</w:t>
      </w:r>
      <w:r w:rsidR="008546D0" w:rsidRPr="00E828ED">
        <w:rPr>
          <w:rFonts w:asciiTheme="minorHAnsi" w:hAnsiTheme="minorHAnsi" w:cstheme="minorHAnsi"/>
          <w:bCs/>
          <w:sz w:val="22"/>
          <w:szCs w:val="22"/>
          <w:shd w:val="clear" w:color="auto" w:fill="FFFFFF" w:themeFill="background1"/>
          <w:lang w:eastAsia="pt-BR"/>
        </w:rPr>
        <w:t xml:space="preserve"> </w:t>
      </w:r>
      <w:r w:rsidR="00A8071F" w:rsidRPr="008546D0">
        <w:rPr>
          <w:rFonts w:asciiTheme="minorHAnsi" w:hAnsiTheme="minorHAnsi" w:cstheme="minorHAnsi"/>
          <w:b/>
          <w:bCs/>
          <w:sz w:val="22"/>
          <w:szCs w:val="22"/>
          <w:shd w:val="clear" w:color="auto" w:fill="FFFFFF" w:themeFill="background1"/>
          <w:lang w:eastAsia="pt-BR"/>
        </w:rPr>
        <w:t xml:space="preserve">4.9. </w:t>
      </w:r>
      <w:r w:rsidR="00692A7B" w:rsidRPr="00692A7B">
        <w:rPr>
          <w:rFonts w:asciiTheme="minorHAnsi" w:hAnsiTheme="minorHAnsi" w:cstheme="minorHAnsi"/>
          <w:b/>
          <w:bCs/>
          <w:sz w:val="22"/>
          <w:szCs w:val="22"/>
          <w:shd w:val="clear" w:color="auto" w:fill="FFFFFF" w:themeFill="background1"/>
          <w:lang w:eastAsia="pt-BR"/>
        </w:rPr>
        <w:t>Projeto de Deliberação Plenária que propõe homologar o Plano de Ação e Orçamento do CAU/RS para 2021</w:t>
      </w:r>
      <w:r w:rsidR="00A8071F" w:rsidRPr="008546D0">
        <w:rPr>
          <w:rFonts w:asciiTheme="minorHAnsi" w:hAnsiTheme="minorHAnsi" w:cstheme="minorHAnsi"/>
          <w:b/>
          <w:bCs/>
          <w:sz w:val="22"/>
          <w:szCs w:val="22"/>
          <w:shd w:val="clear" w:color="auto" w:fill="FFFFFF" w:themeFill="background1"/>
          <w:lang w:eastAsia="pt-BR"/>
        </w:rPr>
        <w:t xml:space="preserve"> </w:t>
      </w:r>
      <w:r w:rsidR="007A2A52" w:rsidRPr="008546D0">
        <w:rPr>
          <w:rFonts w:asciiTheme="minorHAnsi" w:hAnsiTheme="minorHAnsi" w:cstheme="minorHAnsi"/>
          <w:b/>
          <w:bCs/>
          <w:sz w:val="22"/>
          <w:szCs w:val="22"/>
          <w:shd w:val="clear" w:color="auto" w:fill="FFFFFF" w:themeFill="background1"/>
          <w:lang w:eastAsia="pt-BR"/>
        </w:rPr>
        <w:t xml:space="preserve">(Origem: </w:t>
      </w:r>
      <w:r w:rsidR="00692A7B" w:rsidRPr="00692A7B">
        <w:rPr>
          <w:rFonts w:asciiTheme="minorHAnsi" w:hAnsiTheme="minorHAnsi" w:cstheme="minorHAnsi"/>
          <w:b/>
          <w:bCs/>
          <w:sz w:val="22"/>
          <w:szCs w:val="22"/>
          <w:shd w:val="clear" w:color="auto" w:fill="FFFFFF" w:themeFill="background1"/>
          <w:lang w:eastAsia="pt-BR"/>
        </w:rPr>
        <w:t>Comissão de Planejamento e Finanças</w:t>
      </w:r>
      <w:r w:rsidR="007A2A52" w:rsidRPr="008546D0">
        <w:rPr>
          <w:rFonts w:asciiTheme="minorHAnsi" w:hAnsiTheme="minorHAnsi" w:cstheme="minorHAnsi"/>
          <w:b/>
          <w:bCs/>
          <w:sz w:val="22"/>
          <w:szCs w:val="22"/>
          <w:shd w:val="clear" w:color="auto" w:fill="FFFFFF" w:themeFill="background1"/>
          <w:lang w:eastAsia="pt-BR"/>
        </w:rPr>
        <w:t>)</w:t>
      </w:r>
      <w:r w:rsidR="00A8071F" w:rsidRPr="008546D0">
        <w:rPr>
          <w:rFonts w:asciiTheme="minorHAnsi" w:hAnsiTheme="minorHAnsi" w:cstheme="minorHAnsi"/>
          <w:b/>
          <w:bCs/>
          <w:sz w:val="22"/>
          <w:szCs w:val="22"/>
          <w:shd w:val="clear" w:color="auto" w:fill="FFFFFF" w:themeFill="background1"/>
          <w:lang w:eastAsia="pt-BR"/>
        </w:rPr>
        <w:t>:</w:t>
      </w:r>
      <w:r w:rsidR="008546D0">
        <w:rPr>
          <w:rFonts w:asciiTheme="minorHAnsi" w:hAnsiTheme="minorHAnsi" w:cstheme="minorHAnsi"/>
          <w:bCs/>
          <w:sz w:val="22"/>
          <w:szCs w:val="22"/>
          <w:shd w:val="clear" w:color="auto" w:fill="FFFFFF" w:themeFill="background1"/>
          <w:lang w:eastAsia="pt-BR"/>
        </w:rPr>
        <w:t xml:space="preserve"> </w:t>
      </w:r>
      <w:r w:rsidR="00E828ED">
        <w:rPr>
          <w:rFonts w:asciiTheme="minorHAnsi" w:hAnsiTheme="minorHAnsi" w:cstheme="minorHAnsi"/>
          <w:bCs/>
          <w:sz w:val="22"/>
          <w:szCs w:val="22"/>
          <w:shd w:val="clear" w:color="auto" w:fill="FFFFFF" w:themeFill="background1"/>
          <w:lang w:eastAsia="pt-BR"/>
        </w:rPr>
        <w:t>O</w:t>
      </w:r>
      <w:r w:rsidR="00E828ED" w:rsidRPr="00BE53AC">
        <w:rPr>
          <w:rFonts w:asciiTheme="minorHAnsi" w:hAnsiTheme="minorHAnsi" w:cstheme="minorHAnsi"/>
          <w:bCs/>
          <w:sz w:val="22"/>
          <w:szCs w:val="22"/>
          <w:shd w:val="clear" w:color="auto" w:fill="FFFFFF" w:themeFill="background1"/>
          <w:lang w:eastAsia="pt-BR"/>
        </w:rPr>
        <w:t xml:space="preserve"> </w:t>
      </w:r>
      <w:r w:rsidR="00E828ED" w:rsidRPr="00195BB9">
        <w:rPr>
          <w:rFonts w:asciiTheme="minorHAnsi" w:hAnsiTheme="minorHAnsi" w:cstheme="minorHAnsi"/>
          <w:bCs/>
          <w:sz w:val="22"/>
          <w:szCs w:val="22"/>
          <w:shd w:val="clear" w:color="auto" w:fill="FFFFFF" w:themeFill="background1"/>
          <w:lang w:eastAsia="pt-BR"/>
        </w:rPr>
        <w:t>presidente TIAGO HOLZMANN DA SILVA</w:t>
      </w:r>
      <w:r w:rsidR="00E828ED" w:rsidRPr="00195BB9">
        <w:rPr>
          <w:rFonts w:asciiTheme="minorHAnsi" w:hAnsiTheme="minorHAnsi" w:cstheme="minorHAnsi"/>
          <w:sz w:val="22"/>
          <w:szCs w:val="22"/>
        </w:rPr>
        <w:t xml:space="preserve"> </w:t>
      </w:r>
      <w:r w:rsidR="00E828ED" w:rsidRPr="00BE53AC">
        <w:rPr>
          <w:rFonts w:asciiTheme="minorHAnsi" w:hAnsiTheme="minorHAnsi" w:cstheme="minorHAnsi"/>
          <w:bCs/>
          <w:sz w:val="22"/>
          <w:szCs w:val="22"/>
          <w:lang w:eastAsia="pt-BR"/>
        </w:rPr>
        <w:t>passa a palavra</w:t>
      </w:r>
      <w:r w:rsidR="00E828ED">
        <w:rPr>
          <w:rFonts w:asciiTheme="minorHAnsi" w:hAnsiTheme="minorHAnsi" w:cstheme="minorHAnsi"/>
          <w:bCs/>
          <w:sz w:val="22"/>
          <w:szCs w:val="22"/>
          <w:lang w:eastAsia="pt-BR"/>
        </w:rPr>
        <w:t xml:space="preserve"> ao Gerente de Planejamento </w:t>
      </w:r>
      <w:r w:rsidR="0071490C" w:rsidRPr="00BA452A">
        <w:rPr>
          <w:rFonts w:asciiTheme="minorHAnsi" w:eastAsia="MS Mincho" w:hAnsiTheme="minorHAnsi" w:cstheme="minorHAnsi"/>
          <w:sz w:val="22"/>
          <w:szCs w:val="22"/>
        </w:rPr>
        <w:t>PAULO HENRIQUE CARDOSO SOARES</w:t>
      </w:r>
      <w:r w:rsidR="002D6241">
        <w:rPr>
          <w:rFonts w:asciiTheme="minorHAnsi" w:eastAsia="MS Mincho" w:hAnsiTheme="minorHAnsi" w:cstheme="minorHAnsi"/>
          <w:sz w:val="22"/>
          <w:szCs w:val="22"/>
        </w:rPr>
        <w:t xml:space="preserve"> que apresenta os </w:t>
      </w:r>
      <w:r w:rsidR="0071490C">
        <w:rPr>
          <w:rFonts w:asciiTheme="minorHAnsi" w:eastAsia="MS Mincho" w:hAnsiTheme="minorHAnsi" w:cstheme="minorHAnsi"/>
          <w:sz w:val="22"/>
          <w:szCs w:val="22"/>
        </w:rPr>
        <w:t>dados contidos no Plano de Ação de 2021</w:t>
      </w:r>
      <w:r w:rsidR="002D6241">
        <w:rPr>
          <w:rFonts w:asciiTheme="minorHAnsi" w:eastAsia="MS Mincho" w:hAnsiTheme="minorHAnsi" w:cstheme="minorHAnsi"/>
          <w:sz w:val="22"/>
          <w:szCs w:val="22"/>
        </w:rPr>
        <w:t xml:space="preserve"> e reprogramações</w:t>
      </w:r>
      <w:r w:rsidR="0071490C">
        <w:rPr>
          <w:rFonts w:asciiTheme="minorHAnsi" w:eastAsia="MS Mincho" w:hAnsiTheme="minorHAnsi" w:cstheme="minorHAnsi"/>
          <w:sz w:val="22"/>
          <w:szCs w:val="22"/>
        </w:rPr>
        <w:t>.</w:t>
      </w:r>
      <w:r w:rsidR="00D72C11">
        <w:rPr>
          <w:rFonts w:asciiTheme="minorHAnsi" w:eastAsia="MS Mincho" w:hAnsiTheme="minorHAnsi" w:cstheme="minorHAnsi"/>
          <w:sz w:val="22"/>
          <w:szCs w:val="22"/>
        </w:rPr>
        <w:t xml:space="preserve"> Detalha as ações estratégicas, despesas, limites, receitas, projeç</w:t>
      </w:r>
      <w:r w:rsidR="00F321C8">
        <w:rPr>
          <w:rFonts w:asciiTheme="minorHAnsi" w:eastAsia="MS Mincho" w:hAnsiTheme="minorHAnsi" w:cstheme="minorHAnsi"/>
          <w:sz w:val="22"/>
          <w:szCs w:val="22"/>
        </w:rPr>
        <w:t>ões e apresenta as propostas de aplicação dos recursos. E</w:t>
      </w:r>
      <w:r w:rsidR="00B478D4">
        <w:rPr>
          <w:rFonts w:asciiTheme="minorHAnsi" w:eastAsia="MS Mincho" w:hAnsiTheme="minorHAnsi" w:cstheme="minorHAnsi"/>
          <w:sz w:val="22"/>
          <w:szCs w:val="22"/>
        </w:rPr>
        <w:t xml:space="preserve">xibe as propostas criadas para </w:t>
      </w:r>
      <w:r w:rsidR="00FB00D1">
        <w:rPr>
          <w:rFonts w:asciiTheme="minorHAnsi" w:eastAsia="MS Mincho" w:hAnsiTheme="minorHAnsi" w:cstheme="minorHAnsi"/>
          <w:sz w:val="22"/>
          <w:szCs w:val="22"/>
        </w:rPr>
        <w:t xml:space="preserve">toda a estrutura do CAU/RS com </w:t>
      </w:r>
      <w:r w:rsidR="00F321C8">
        <w:rPr>
          <w:rFonts w:asciiTheme="minorHAnsi" w:eastAsia="MS Mincho" w:hAnsiTheme="minorHAnsi" w:cstheme="minorHAnsi"/>
          <w:sz w:val="22"/>
          <w:szCs w:val="22"/>
        </w:rPr>
        <w:t xml:space="preserve">ações </w:t>
      </w:r>
      <w:r w:rsidR="00FB00D1">
        <w:rPr>
          <w:rFonts w:asciiTheme="minorHAnsi" w:eastAsia="MS Mincho" w:hAnsiTheme="minorHAnsi" w:cstheme="minorHAnsi"/>
          <w:sz w:val="22"/>
          <w:szCs w:val="22"/>
        </w:rPr>
        <w:t xml:space="preserve">e projetos previstos. </w:t>
      </w:r>
      <w:r w:rsidR="00FB00D1">
        <w:rPr>
          <w:rFonts w:asciiTheme="minorHAnsi" w:hAnsiTheme="minorHAnsi" w:cstheme="minorHAnsi"/>
          <w:bCs/>
          <w:sz w:val="22"/>
          <w:szCs w:val="22"/>
          <w:shd w:val="clear" w:color="auto" w:fill="FFFFFF" w:themeFill="background1"/>
          <w:lang w:eastAsia="pt-BR"/>
        </w:rPr>
        <w:t xml:space="preserve">A Secretária Geral da Mesa JOSIANE CRISTINA BERNARDI </w:t>
      </w:r>
      <w:r w:rsidR="00FB00D1">
        <w:rPr>
          <w:rFonts w:asciiTheme="minorHAnsi" w:hAnsiTheme="minorHAnsi" w:cstheme="minorHAnsi"/>
          <w:bCs/>
          <w:sz w:val="22"/>
          <w:szCs w:val="22"/>
          <w:shd w:val="clear" w:color="auto" w:fill="FFFFFF" w:themeFill="background1"/>
          <w:lang w:eastAsia="pt-BR"/>
        </w:rPr>
        <w:t xml:space="preserve">apresenta os dados referentes a Secretaria Geral da Mesa e esclarece os valores para eventos remotos e presenciais previstos para 2021. </w:t>
      </w:r>
      <w:r w:rsidR="00A24F09">
        <w:rPr>
          <w:rFonts w:asciiTheme="minorHAnsi" w:hAnsiTheme="minorHAnsi" w:cstheme="minorHAnsi"/>
          <w:bCs/>
          <w:sz w:val="22"/>
          <w:szCs w:val="22"/>
          <w:shd w:val="clear" w:color="auto" w:fill="FFFFFF" w:themeFill="background1"/>
          <w:lang w:eastAsia="pt-BR"/>
        </w:rPr>
        <w:t xml:space="preserve">O </w:t>
      </w:r>
      <w:r w:rsidR="00426526">
        <w:rPr>
          <w:rFonts w:asciiTheme="minorHAnsi" w:hAnsiTheme="minorHAnsi" w:cstheme="minorHAnsi"/>
          <w:bCs/>
          <w:sz w:val="22"/>
          <w:szCs w:val="22"/>
          <w:lang w:eastAsia="pt-BR"/>
        </w:rPr>
        <w:t xml:space="preserve">Gerente de Planejamento </w:t>
      </w:r>
      <w:r w:rsidR="00426526" w:rsidRPr="00BA452A">
        <w:rPr>
          <w:rFonts w:asciiTheme="minorHAnsi" w:eastAsia="MS Mincho" w:hAnsiTheme="minorHAnsi" w:cstheme="minorHAnsi"/>
          <w:sz w:val="22"/>
          <w:szCs w:val="22"/>
        </w:rPr>
        <w:t>PAULO HENRIQUE CARDOSO SOARES</w:t>
      </w:r>
      <w:r w:rsidR="00426526">
        <w:rPr>
          <w:rFonts w:asciiTheme="minorHAnsi" w:eastAsia="MS Mincho" w:hAnsiTheme="minorHAnsi" w:cstheme="minorHAnsi"/>
          <w:sz w:val="22"/>
          <w:szCs w:val="22"/>
        </w:rPr>
        <w:t xml:space="preserve"> apresenta as propostas referentes ao CSC</w:t>
      </w:r>
      <w:r w:rsidR="00A24F09">
        <w:rPr>
          <w:rFonts w:asciiTheme="minorHAnsi" w:eastAsia="MS Mincho" w:hAnsiTheme="minorHAnsi" w:cstheme="minorHAnsi"/>
          <w:sz w:val="22"/>
          <w:szCs w:val="22"/>
        </w:rPr>
        <w:t>,</w:t>
      </w:r>
      <w:r w:rsidR="00426526">
        <w:rPr>
          <w:rFonts w:asciiTheme="minorHAnsi" w:eastAsia="MS Mincho" w:hAnsiTheme="minorHAnsi" w:cstheme="minorHAnsi"/>
          <w:sz w:val="22"/>
          <w:szCs w:val="22"/>
        </w:rPr>
        <w:t xml:space="preserve"> com referência aos pontos discutidos no item anterior. </w:t>
      </w:r>
      <w:r w:rsidR="00B478D4">
        <w:rPr>
          <w:rFonts w:asciiTheme="minorHAnsi" w:eastAsia="MS Mincho" w:hAnsiTheme="minorHAnsi" w:cstheme="minorHAnsi"/>
          <w:sz w:val="22"/>
          <w:szCs w:val="22"/>
        </w:rPr>
        <w:t xml:space="preserve">O conselheiro ALVINO JARA </w:t>
      </w:r>
      <w:r w:rsidR="007F6FE6">
        <w:rPr>
          <w:rFonts w:asciiTheme="minorHAnsi" w:eastAsia="MS Mincho" w:hAnsiTheme="minorHAnsi" w:cstheme="minorHAnsi"/>
          <w:sz w:val="22"/>
          <w:szCs w:val="22"/>
        </w:rPr>
        <w:t>solicita a apresentação de</w:t>
      </w:r>
      <w:r w:rsidR="00B478D4">
        <w:rPr>
          <w:rFonts w:asciiTheme="minorHAnsi" w:eastAsia="MS Mincho" w:hAnsiTheme="minorHAnsi" w:cstheme="minorHAnsi"/>
          <w:sz w:val="22"/>
          <w:szCs w:val="22"/>
        </w:rPr>
        <w:t xml:space="preserve"> deliberação</w:t>
      </w:r>
      <w:r w:rsidR="007F6FE6">
        <w:rPr>
          <w:rFonts w:asciiTheme="minorHAnsi" w:eastAsia="MS Mincho" w:hAnsiTheme="minorHAnsi" w:cstheme="minorHAnsi"/>
          <w:sz w:val="22"/>
          <w:szCs w:val="22"/>
        </w:rPr>
        <w:t xml:space="preserve"> enviada pela CPFI</w:t>
      </w:r>
      <w:r w:rsidR="00A24F09">
        <w:rPr>
          <w:rFonts w:asciiTheme="minorHAnsi" w:eastAsia="MS Mincho" w:hAnsiTheme="minorHAnsi" w:cstheme="minorHAnsi"/>
          <w:sz w:val="22"/>
          <w:szCs w:val="22"/>
        </w:rPr>
        <w:t>, com destaques em relação aos percentuais recomendados pela comissão para reuniões remotas e presenciais</w:t>
      </w:r>
      <w:r w:rsidR="00B478D4">
        <w:rPr>
          <w:rFonts w:asciiTheme="minorHAnsi" w:eastAsia="MS Mincho" w:hAnsiTheme="minorHAnsi" w:cstheme="minorHAnsi"/>
          <w:sz w:val="22"/>
          <w:szCs w:val="22"/>
        </w:rPr>
        <w:t>. O</w:t>
      </w:r>
      <w:r w:rsidR="00B478D4" w:rsidRPr="00B478D4">
        <w:rPr>
          <w:rFonts w:asciiTheme="minorHAnsi" w:hAnsiTheme="minorHAnsi" w:cstheme="minorHAnsi"/>
          <w:bCs/>
          <w:sz w:val="22"/>
          <w:szCs w:val="22"/>
          <w:shd w:val="clear" w:color="auto" w:fill="FFFFFF" w:themeFill="background1"/>
          <w:lang w:eastAsia="pt-BR"/>
        </w:rPr>
        <w:t xml:space="preserve"> </w:t>
      </w:r>
      <w:r w:rsidR="00B478D4" w:rsidRPr="00195BB9">
        <w:rPr>
          <w:rFonts w:asciiTheme="minorHAnsi" w:hAnsiTheme="minorHAnsi" w:cstheme="minorHAnsi"/>
          <w:bCs/>
          <w:sz w:val="22"/>
          <w:szCs w:val="22"/>
          <w:shd w:val="clear" w:color="auto" w:fill="FFFFFF" w:themeFill="background1"/>
          <w:lang w:eastAsia="pt-BR"/>
        </w:rPr>
        <w:t>presidente TIAGO HOLZMANN DA SILVA</w:t>
      </w:r>
      <w:r w:rsidR="00B478D4">
        <w:rPr>
          <w:rFonts w:asciiTheme="minorHAnsi" w:hAnsiTheme="minorHAnsi" w:cstheme="minorHAnsi"/>
          <w:bCs/>
          <w:sz w:val="22"/>
          <w:szCs w:val="22"/>
          <w:shd w:val="clear" w:color="auto" w:fill="FFFFFF" w:themeFill="background1"/>
          <w:lang w:eastAsia="pt-BR"/>
        </w:rPr>
        <w:t xml:space="preserve"> informa que a deliberação foi recebida quinze minutos antes do início da reunião Plen</w:t>
      </w:r>
      <w:r w:rsidR="007F6FE6">
        <w:rPr>
          <w:rFonts w:asciiTheme="minorHAnsi" w:hAnsiTheme="minorHAnsi" w:cstheme="minorHAnsi"/>
          <w:bCs/>
          <w:sz w:val="22"/>
          <w:szCs w:val="22"/>
          <w:shd w:val="clear" w:color="auto" w:fill="FFFFFF" w:themeFill="background1"/>
          <w:lang w:eastAsia="pt-BR"/>
        </w:rPr>
        <w:t xml:space="preserve">ária, </w:t>
      </w:r>
      <w:r w:rsidR="00B478D4">
        <w:rPr>
          <w:rFonts w:asciiTheme="minorHAnsi" w:hAnsiTheme="minorHAnsi" w:cstheme="minorHAnsi"/>
          <w:bCs/>
          <w:sz w:val="22"/>
          <w:szCs w:val="22"/>
          <w:shd w:val="clear" w:color="auto" w:fill="FFFFFF" w:themeFill="background1"/>
          <w:lang w:eastAsia="pt-BR"/>
        </w:rPr>
        <w:t>que os conselheiros não tiveram acesso</w:t>
      </w:r>
      <w:r w:rsidR="007F6FE6">
        <w:rPr>
          <w:rFonts w:asciiTheme="minorHAnsi" w:hAnsiTheme="minorHAnsi" w:cstheme="minorHAnsi"/>
          <w:bCs/>
          <w:sz w:val="22"/>
          <w:szCs w:val="22"/>
          <w:shd w:val="clear" w:color="auto" w:fill="FFFFFF" w:themeFill="background1"/>
          <w:lang w:eastAsia="pt-BR"/>
        </w:rPr>
        <w:t xml:space="preserve"> e que o Plenário avançou na aprovação da proposta</w:t>
      </w:r>
      <w:r w:rsidR="00B478D4">
        <w:rPr>
          <w:rFonts w:asciiTheme="minorHAnsi" w:hAnsiTheme="minorHAnsi" w:cstheme="minorHAnsi"/>
          <w:bCs/>
          <w:sz w:val="22"/>
          <w:szCs w:val="22"/>
          <w:shd w:val="clear" w:color="auto" w:fill="FFFFFF" w:themeFill="background1"/>
          <w:lang w:eastAsia="pt-BR"/>
        </w:rPr>
        <w:t xml:space="preserve">. </w:t>
      </w:r>
      <w:r w:rsidR="0046279F">
        <w:rPr>
          <w:rFonts w:asciiTheme="minorHAnsi" w:hAnsiTheme="minorHAnsi" w:cstheme="minorHAnsi"/>
          <w:bCs/>
          <w:sz w:val="22"/>
          <w:szCs w:val="22"/>
          <w:shd w:val="clear" w:color="auto" w:fill="FFFFFF" w:themeFill="background1"/>
          <w:lang w:eastAsia="pt-BR"/>
        </w:rPr>
        <w:t xml:space="preserve">A conselheira </w:t>
      </w:r>
      <w:r w:rsidR="0046279F" w:rsidRPr="00A51030">
        <w:rPr>
          <w:rFonts w:asciiTheme="minorHAnsi" w:hAnsiTheme="minorHAnsi" w:cstheme="minorHAnsi"/>
          <w:bCs/>
          <w:sz w:val="22"/>
          <w:szCs w:val="22"/>
          <w:shd w:val="clear" w:color="auto" w:fill="FFFFFF" w:themeFill="background1"/>
          <w:lang w:eastAsia="pt-BR"/>
        </w:rPr>
        <w:t>PRISCILA TERRA QUESADA</w:t>
      </w:r>
      <w:r w:rsidR="0046279F">
        <w:rPr>
          <w:rFonts w:asciiTheme="minorHAnsi" w:hAnsiTheme="minorHAnsi" w:cstheme="minorHAnsi"/>
          <w:bCs/>
          <w:sz w:val="22"/>
          <w:szCs w:val="22"/>
          <w:shd w:val="clear" w:color="auto" w:fill="FFFFFF" w:themeFill="background1"/>
          <w:lang w:eastAsia="pt-BR"/>
        </w:rPr>
        <w:t xml:space="preserve"> informa a manutenç</w:t>
      </w:r>
      <w:r w:rsidR="002C366F">
        <w:rPr>
          <w:rFonts w:asciiTheme="minorHAnsi" w:hAnsiTheme="minorHAnsi" w:cstheme="minorHAnsi"/>
          <w:bCs/>
          <w:sz w:val="22"/>
          <w:szCs w:val="22"/>
          <w:shd w:val="clear" w:color="auto" w:fill="FFFFFF" w:themeFill="background1"/>
          <w:lang w:eastAsia="pt-BR"/>
        </w:rPr>
        <w:t xml:space="preserve">ão de posicionamento, </w:t>
      </w:r>
      <w:r w:rsidR="0046279F">
        <w:rPr>
          <w:rFonts w:asciiTheme="minorHAnsi" w:hAnsiTheme="minorHAnsi" w:cstheme="minorHAnsi"/>
          <w:bCs/>
          <w:sz w:val="22"/>
          <w:szCs w:val="22"/>
          <w:shd w:val="clear" w:color="auto" w:fill="FFFFFF" w:themeFill="background1"/>
          <w:lang w:eastAsia="pt-BR"/>
        </w:rPr>
        <w:t>avalia que as demais propostas devem ser consideradas</w:t>
      </w:r>
      <w:r w:rsidR="002C366F">
        <w:rPr>
          <w:rFonts w:asciiTheme="minorHAnsi" w:hAnsiTheme="minorHAnsi" w:cstheme="minorHAnsi"/>
          <w:bCs/>
          <w:sz w:val="22"/>
          <w:szCs w:val="22"/>
          <w:shd w:val="clear" w:color="auto" w:fill="FFFFFF" w:themeFill="background1"/>
          <w:lang w:eastAsia="pt-BR"/>
        </w:rPr>
        <w:t xml:space="preserve">, destaca que o Plano de Ação de 2021 apresentado possui diferenças do material apresentado aos conselheiros anteriormente, referente à inclusão de palestra. </w:t>
      </w:r>
      <w:r w:rsidR="002C366F">
        <w:rPr>
          <w:rFonts w:asciiTheme="minorHAnsi" w:hAnsiTheme="minorHAnsi" w:cstheme="minorHAnsi"/>
          <w:bCs/>
          <w:sz w:val="22"/>
          <w:szCs w:val="22"/>
          <w:shd w:val="clear" w:color="auto" w:fill="FFFFFF" w:themeFill="background1"/>
          <w:lang w:eastAsia="pt-BR"/>
        </w:rPr>
        <w:t xml:space="preserve">O </w:t>
      </w:r>
      <w:r w:rsidR="002C366F">
        <w:rPr>
          <w:rFonts w:asciiTheme="minorHAnsi" w:hAnsiTheme="minorHAnsi" w:cstheme="minorHAnsi"/>
          <w:bCs/>
          <w:sz w:val="22"/>
          <w:szCs w:val="22"/>
          <w:lang w:eastAsia="pt-BR"/>
        </w:rPr>
        <w:t xml:space="preserve">Gerente de Planejamento </w:t>
      </w:r>
      <w:r w:rsidR="002C366F" w:rsidRPr="00BA452A">
        <w:rPr>
          <w:rFonts w:asciiTheme="minorHAnsi" w:eastAsia="MS Mincho" w:hAnsiTheme="minorHAnsi" w:cstheme="minorHAnsi"/>
          <w:sz w:val="22"/>
          <w:szCs w:val="22"/>
        </w:rPr>
        <w:t>PAULO HENRIQUE CARDOSO SOARES</w:t>
      </w:r>
      <w:r w:rsidR="002C366F">
        <w:rPr>
          <w:rFonts w:asciiTheme="minorHAnsi" w:eastAsia="MS Mincho" w:hAnsiTheme="minorHAnsi" w:cstheme="minorHAnsi"/>
          <w:sz w:val="22"/>
          <w:szCs w:val="22"/>
        </w:rPr>
        <w:t xml:space="preserve"> esclarece que item referente à palestra se refere à solicitação do Conselho Diretor, enviada no dia anterior à Plenária. </w:t>
      </w:r>
      <w:r w:rsidR="00EA0730">
        <w:rPr>
          <w:rFonts w:asciiTheme="minorHAnsi" w:hAnsiTheme="minorHAnsi" w:cstheme="minorHAnsi"/>
          <w:bCs/>
          <w:sz w:val="22"/>
          <w:szCs w:val="22"/>
          <w:shd w:val="clear" w:color="auto" w:fill="FFFFFF" w:themeFill="background1"/>
          <w:lang w:eastAsia="pt-BR"/>
        </w:rPr>
        <w:t xml:space="preserve">A conselheira </w:t>
      </w:r>
      <w:r w:rsidR="00EA0730" w:rsidRPr="00A51030">
        <w:rPr>
          <w:rFonts w:asciiTheme="minorHAnsi" w:hAnsiTheme="minorHAnsi" w:cstheme="minorHAnsi"/>
          <w:bCs/>
          <w:sz w:val="22"/>
          <w:szCs w:val="22"/>
          <w:shd w:val="clear" w:color="auto" w:fill="FFFFFF" w:themeFill="background1"/>
          <w:lang w:eastAsia="pt-BR"/>
        </w:rPr>
        <w:t>PRISCILA TERRA QUESADA</w:t>
      </w:r>
      <w:r w:rsidR="00EA0730">
        <w:rPr>
          <w:rFonts w:asciiTheme="minorHAnsi" w:hAnsiTheme="minorHAnsi" w:cstheme="minorHAnsi"/>
          <w:bCs/>
          <w:sz w:val="22"/>
          <w:szCs w:val="22"/>
          <w:shd w:val="clear" w:color="auto" w:fill="FFFFFF" w:themeFill="background1"/>
          <w:lang w:eastAsia="pt-BR"/>
        </w:rPr>
        <w:t xml:space="preserve"> reforça a solicitação de apresentação de proposta da CPFI em relação aos percentuais de reuniões remotas e presenciais. </w:t>
      </w:r>
      <w:r w:rsidR="00AB1C67">
        <w:rPr>
          <w:rFonts w:asciiTheme="minorHAnsi" w:eastAsia="MS Mincho" w:hAnsiTheme="minorHAnsi" w:cstheme="minorHAnsi"/>
          <w:sz w:val="22"/>
          <w:szCs w:val="22"/>
        </w:rPr>
        <w:t>O</w:t>
      </w:r>
      <w:r w:rsidR="00AB1C67" w:rsidRPr="00B478D4">
        <w:rPr>
          <w:rFonts w:asciiTheme="minorHAnsi" w:hAnsiTheme="minorHAnsi" w:cstheme="minorHAnsi"/>
          <w:bCs/>
          <w:sz w:val="22"/>
          <w:szCs w:val="22"/>
          <w:shd w:val="clear" w:color="auto" w:fill="FFFFFF" w:themeFill="background1"/>
          <w:lang w:eastAsia="pt-BR"/>
        </w:rPr>
        <w:t xml:space="preserve"> </w:t>
      </w:r>
      <w:r w:rsidR="00AB1C67" w:rsidRPr="00195BB9">
        <w:rPr>
          <w:rFonts w:asciiTheme="minorHAnsi" w:hAnsiTheme="minorHAnsi" w:cstheme="minorHAnsi"/>
          <w:bCs/>
          <w:sz w:val="22"/>
          <w:szCs w:val="22"/>
          <w:shd w:val="clear" w:color="auto" w:fill="FFFFFF" w:themeFill="background1"/>
          <w:lang w:eastAsia="pt-BR"/>
        </w:rPr>
        <w:t>presidente TIAGO HOLZMANN DA SILVA</w:t>
      </w:r>
      <w:r w:rsidR="00AB1C67">
        <w:rPr>
          <w:rFonts w:asciiTheme="minorHAnsi" w:hAnsiTheme="minorHAnsi" w:cstheme="minorHAnsi"/>
          <w:bCs/>
          <w:sz w:val="22"/>
          <w:szCs w:val="22"/>
          <w:shd w:val="clear" w:color="auto" w:fill="FFFFFF" w:themeFill="background1"/>
          <w:lang w:eastAsia="pt-BR"/>
        </w:rPr>
        <w:t xml:space="preserve"> sugere encaminhamento de votação entre deliberação enviada pela CPFI, datada de 22/10/2020 e assinado em 30/10/2020,</w:t>
      </w:r>
      <w:r w:rsidR="00F63093">
        <w:rPr>
          <w:rFonts w:asciiTheme="minorHAnsi" w:hAnsiTheme="minorHAnsi" w:cstheme="minorHAnsi"/>
          <w:bCs/>
          <w:sz w:val="22"/>
          <w:szCs w:val="22"/>
          <w:shd w:val="clear" w:color="auto" w:fill="FFFFFF" w:themeFill="background1"/>
          <w:lang w:eastAsia="pt-BR"/>
        </w:rPr>
        <w:t xml:space="preserve"> </w:t>
      </w:r>
      <w:r w:rsidR="00AB1C67">
        <w:rPr>
          <w:rFonts w:asciiTheme="minorHAnsi" w:hAnsiTheme="minorHAnsi" w:cstheme="minorHAnsi"/>
          <w:bCs/>
          <w:sz w:val="22"/>
          <w:szCs w:val="22"/>
          <w:shd w:val="clear" w:color="auto" w:fill="FFFFFF" w:themeFill="background1"/>
          <w:lang w:eastAsia="pt-BR"/>
        </w:rPr>
        <w:t>e o Plano de Ação de 2021 consolidado, apresentado pela Gerência de Planejamento</w:t>
      </w:r>
      <w:r w:rsidR="00AB1C67">
        <w:rPr>
          <w:rFonts w:asciiTheme="minorHAnsi" w:eastAsia="MS Mincho" w:hAnsiTheme="minorHAnsi" w:cstheme="minorHAnsi"/>
          <w:sz w:val="22"/>
          <w:szCs w:val="22"/>
        </w:rPr>
        <w:t xml:space="preserve">. Solicita que deliberação enviada pela CPFI seja apresentada aos conselheiros. </w:t>
      </w:r>
      <w:r w:rsidR="00AB1C67">
        <w:rPr>
          <w:rFonts w:asciiTheme="minorHAnsi" w:hAnsiTheme="minorHAnsi" w:cstheme="minorHAnsi"/>
          <w:bCs/>
          <w:sz w:val="22"/>
          <w:szCs w:val="22"/>
          <w:shd w:val="clear" w:color="auto" w:fill="FFFFFF" w:themeFill="background1"/>
          <w:lang w:eastAsia="pt-BR"/>
        </w:rPr>
        <w:t>A Secretária Geral da Mesa JOSIANE CRISTINA BERNARDI</w:t>
      </w:r>
      <w:r w:rsidR="00AB1C67">
        <w:rPr>
          <w:rFonts w:asciiTheme="minorHAnsi" w:hAnsiTheme="minorHAnsi" w:cstheme="minorHAnsi"/>
          <w:bCs/>
          <w:sz w:val="22"/>
          <w:szCs w:val="22"/>
          <w:shd w:val="clear" w:color="auto" w:fill="FFFFFF" w:themeFill="background1"/>
          <w:lang w:eastAsia="pt-BR"/>
        </w:rPr>
        <w:t xml:space="preserve"> apresenta a deliberação e o </w:t>
      </w:r>
      <w:r w:rsidR="00AB1C67" w:rsidRPr="00195BB9">
        <w:rPr>
          <w:rFonts w:asciiTheme="minorHAnsi" w:hAnsiTheme="minorHAnsi" w:cstheme="minorHAnsi"/>
          <w:bCs/>
          <w:sz w:val="22"/>
          <w:szCs w:val="22"/>
          <w:shd w:val="clear" w:color="auto" w:fill="FFFFFF" w:themeFill="background1"/>
          <w:lang w:eastAsia="pt-BR"/>
        </w:rPr>
        <w:t>presidente TIAGO HOLZMANN DA SILVA</w:t>
      </w:r>
      <w:r w:rsidR="00AB1C67">
        <w:rPr>
          <w:rFonts w:asciiTheme="minorHAnsi" w:hAnsiTheme="minorHAnsi" w:cstheme="minorHAnsi"/>
          <w:bCs/>
          <w:sz w:val="22"/>
          <w:szCs w:val="22"/>
          <w:shd w:val="clear" w:color="auto" w:fill="FFFFFF" w:themeFill="background1"/>
          <w:lang w:eastAsia="pt-BR"/>
        </w:rPr>
        <w:t xml:space="preserve"> faz apontamentos em relação aos itens em discuss</w:t>
      </w:r>
      <w:r w:rsidR="00F63093">
        <w:rPr>
          <w:rFonts w:asciiTheme="minorHAnsi" w:hAnsiTheme="minorHAnsi" w:cstheme="minorHAnsi"/>
          <w:bCs/>
          <w:sz w:val="22"/>
          <w:szCs w:val="22"/>
          <w:shd w:val="clear" w:color="auto" w:fill="FFFFFF" w:themeFill="background1"/>
          <w:lang w:eastAsia="pt-BR"/>
        </w:rPr>
        <w:t xml:space="preserve">ão. </w:t>
      </w:r>
      <w:r w:rsidR="00B44017">
        <w:rPr>
          <w:rFonts w:asciiTheme="minorHAnsi" w:hAnsiTheme="minorHAnsi" w:cstheme="minorHAnsi"/>
          <w:bCs/>
          <w:sz w:val="22"/>
          <w:szCs w:val="22"/>
          <w:shd w:val="clear" w:color="auto" w:fill="FFFFFF" w:themeFill="background1"/>
          <w:lang w:eastAsia="pt-BR"/>
        </w:rPr>
        <w:t xml:space="preserve"> </w:t>
      </w:r>
      <w:r w:rsidR="00B44017" w:rsidRPr="008E5969">
        <w:rPr>
          <w:rFonts w:asciiTheme="minorHAnsi" w:hAnsiTheme="minorHAnsi" w:cstheme="minorHAnsi"/>
          <w:bCs/>
          <w:sz w:val="22"/>
          <w:szCs w:val="22"/>
          <w:shd w:val="clear" w:color="auto" w:fill="FFFFFF" w:themeFill="background1"/>
          <w:lang w:eastAsia="pt-BR"/>
        </w:rPr>
        <w:t xml:space="preserve">O presidente </w:t>
      </w:r>
      <w:r w:rsidR="00B44017" w:rsidRPr="00195BB9">
        <w:rPr>
          <w:rFonts w:asciiTheme="minorHAnsi" w:hAnsiTheme="minorHAnsi" w:cstheme="minorHAnsi"/>
          <w:bCs/>
          <w:sz w:val="22"/>
          <w:szCs w:val="22"/>
          <w:shd w:val="clear" w:color="auto" w:fill="FFFFFF" w:themeFill="background1"/>
          <w:lang w:eastAsia="pt-BR"/>
        </w:rPr>
        <w:t>TIAGO HOLZMANN DA SILVA</w:t>
      </w:r>
      <w:r w:rsidR="00B44017">
        <w:rPr>
          <w:rFonts w:asciiTheme="minorHAnsi" w:hAnsiTheme="minorHAnsi" w:cstheme="minorHAnsi"/>
          <w:bCs/>
          <w:sz w:val="22"/>
          <w:szCs w:val="22"/>
          <w:shd w:val="clear" w:color="auto" w:fill="FFFFFF" w:themeFill="background1"/>
          <w:lang w:eastAsia="pt-BR"/>
        </w:rPr>
        <w:t xml:space="preserve"> inicia a votação entre as propostas, </w:t>
      </w:r>
      <w:r w:rsidR="00B44017" w:rsidRPr="00B44017">
        <w:rPr>
          <w:rFonts w:asciiTheme="minorHAnsi" w:hAnsiTheme="minorHAnsi" w:cstheme="minorHAnsi"/>
          <w:bCs/>
          <w:sz w:val="22"/>
          <w:szCs w:val="22"/>
          <w:shd w:val="clear" w:color="auto" w:fill="FFFFFF" w:themeFill="background1"/>
          <w:lang w:eastAsia="pt-BR"/>
        </w:rPr>
        <w:t xml:space="preserve">resultando na aprovação </w:t>
      </w:r>
      <w:r w:rsidR="00B44017">
        <w:rPr>
          <w:rFonts w:asciiTheme="minorHAnsi" w:hAnsiTheme="minorHAnsi" w:cstheme="minorHAnsi"/>
          <w:bCs/>
          <w:sz w:val="22"/>
          <w:szCs w:val="22"/>
          <w:shd w:val="clear" w:color="auto" w:fill="FFFFFF" w:themeFill="background1"/>
          <w:lang w:eastAsia="pt-BR"/>
        </w:rPr>
        <w:t xml:space="preserve">da proposta apresentada em Plenário </w:t>
      </w:r>
      <w:r w:rsidR="00B44017" w:rsidRPr="00B44017">
        <w:rPr>
          <w:rFonts w:asciiTheme="minorHAnsi" w:hAnsiTheme="minorHAnsi" w:cstheme="minorHAnsi"/>
          <w:bCs/>
          <w:sz w:val="22"/>
          <w:szCs w:val="22"/>
          <w:shd w:val="clear" w:color="auto" w:fill="FFFFFF" w:themeFill="background1"/>
          <w:lang w:eastAsia="pt-BR"/>
        </w:rPr>
        <w:t xml:space="preserve">com 08 (oito) votos </w:t>
      </w:r>
      <w:r w:rsidR="00B44017">
        <w:rPr>
          <w:rFonts w:asciiTheme="minorHAnsi" w:hAnsiTheme="minorHAnsi" w:cstheme="minorHAnsi"/>
          <w:bCs/>
          <w:sz w:val="22"/>
          <w:szCs w:val="22"/>
          <w:shd w:val="clear" w:color="auto" w:fill="FFFFFF" w:themeFill="background1"/>
          <w:lang w:eastAsia="pt-BR"/>
        </w:rPr>
        <w:t>para a proposta apresentada em Plenário</w:t>
      </w:r>
      <w:r w:rsidR="00B44017" w:rsidRPr="00B44017">
        <w:rPr>
          <w:rFonts w:asciiTheme="minorHAnsi" w:hAnsiTheme="minorHAnsi" w:cstheme="minorHAnsi"/>
          <w:bCs/>
          <w:sz w:val="22"/>
          <w:szCs w:val="22"/>
          <w:shd w:val="clear" w:color="auto" w:fill="FFFFFF" w:themeFill="background1"/>
          <w:lang w:eastAsia="pt-BR"/>
        </w:rPr>
        <w:t xml:space="preserve">, 02 (dois) votos </w:t>
      </w:r>
      <w:r w:rsidR="00B44017">
        <w:rPr>
          <w:rFonts w:asciiTheme="minorHAnsi" w:hAnsiTheme="minorHAnsi" w:cstheme="minorHAnsi"/>
          <w:bCs/>
          <w:sz w:val="22"/>
          <w:szCs w:val="22"/>
          <w:shd w:val="clear" w:color="auto" w:fill="FFFFFF" w:themeFill="background1"/>
          <w:lang w:eastAsia="pt-BR"/>
        </w:rPr>
        <w:t>para a proposta da CPFI, 02 (duas) abstenções e 06</w:t>
      </w:r>
      <w:r w:rsidR="00B44017" w:rsidRPr="00B44017">
        <w:rPr>
          <w:rFonts w:asciiTheme="minorHAnsi" w:hAnsiTheme="minorHAnsi" w:cstheme="minorHAnsi"/>
          <w:bCs/>
          <w:sz w:val="22"/>
          <w:szCs w:val="22"/>
          <w:shd w:val="clear" w:color="auto" w:fill="FFFFFF" w:themeFill="background1"/>
          <w:lang w:eastAsia="pt-BR"/>
        </w:rPr>
        <w:t xml:space="preserve"> (</w:t>
      </w:r>
      <w:r w:rsidR="00B44017">
        <w:rPr>
          <w:rFonts w:asciiTheme="minorHAnsi" w:hAnsiTheme="minorHAnsi" w:cstheme="minorHAnsi"/>
          <w:bCs/>
          <w:sz w:val="22"/>
          <w:szCs w:val="22"/>
          <w:shd w:val="clear" w:color="auto" w:fill="FFFFFF" w:themeFill="background1"/>
          <w:lang w:eastAsia="pt-BR"/>
        </w:rPr>
        <w:t>seis</w:t>
      </w:r>
      <w:r w:rsidR="00B44017" w:rsidRPr="00B44017">
        <w:rPr>
          <w:rFonts w:asciiTheme="minorHAnsi" w:hAnsiTheme="minorHAnsi" w:cstheme="minorHAnsi"/>
          <w:bCs/>
          <w:sz w:val="22"/>
          <w:szCs w:val="22"/>
          <w:shd w:val="clear" w:color="auto" w:fill="FFFFFF" w:themeFill="background1"/>
          <w:lang w:eastAsia="pt-BR"/>
        </w:rPr>
        <w:t>) ausências</w:t>
      </w:r>
      <w:r w:rsidR="00B44017">
        <w:rPr>
          <w:rFonts w:asciiTheme="minorHAnsi" w:hAnsiTheme="minorHAnsi" w:cstheme="minorHAnsi"/>
          <w:bCs/>
          <w:sz w:val="22"/>
          <w:szCs w:val="22"/>
          <w:shd w:val="clear" w:color="auto" w:fill="FFFFFF" w:themeFill="background1"/>
          <w:lang w:eastAsia="pt-BR"/>
        </w:rPr>
        <w:t xml:space="preserve">. </w:t>
      </w:r>
      <w:r w:rsidR="00F63093" w:rsidRPr="008E5969">
        <w:rPr>
          <w:rFonts w:asciiTheme="minorHAnsi" w:hAnsiTheme="minorHAnsi" w:cstheme="minorHAnsi"/>
          <w:bCs/>
          <w:sz w:val="22"/>
          <w:szCs w:val="22"/>
          <w:shd w:val="clear" w:color="auto" w:fill="FFFFFF" w:themeFill="background1"/>
          <w:lang w:eastAsia="pt-BR"/>
        </w:rPr>
        <w:t xml:space="preserve">O presidente </w:t>
      </w:r>
      <w:r w:rsidR="00F63093" w:rsidRPr="00195BB9">
        <w:rPr>
          <w:rFonts w:asciiTheme="minorHAnsi" w:hAnsiTheme="minorHAnsi" w:cstheme="minorHAnsi"/>
          <w:bCs/>
          <w:sz w:val="22"/>
          <w:szCs w:val="22"/>
          <w:shd w:val="clear" w:color="auto" w:fill="FFFFFF" w:themeFill="background1"/>
          <w:lang w:eastAsia="pt-BR"/>
        </w:rPr>
        <w:t>TIAGO HOLZMANN DA SILVA</w:t>
      </w:r>
      <w:r w:rsidR="00F63093" w:rsidRPr="007E554A">
        <w:rPr>
          <w:rFonts w:asciiTheme="minorHAnsi" w:hAnsiTheme="minorHAnsi" w:cstheme="minorHAnsi"/>
          <w:bCs/>
          <w:sz w:val="22"/>
          <w:szCs w:val="22"/>
          <w:shd w:val="clear" w:color="auto" w:fill="FFFFFF" w:themeFill="background1"/>
          <w:lang w:eastAsia="pt-BR"/>
        </w:rPr>
        <w:t xml:space="preserve"> </w:t>
      </w:r>
      <w:r w:rsidR="00F63093">
        <w:rPr>
          <w:rFonts w:asciiTheme="minorHAnsi" w:hAnsiTheme="minorHAnsi" w:cstheme="minorHAnsi"/>
          <w:bCs/>
          <w:sz w:val="22"/>
          <w:szCs w:val="22"/>
          <w:shd w:val="clear" w:color="auto" w:fill="FFFFFF" w:themeFill="background1"/>
          <w:lang w:eastAsia="pt-BR"/>
        </w:rPr>
        <w:t>ence</w:t>
      </w:r>
      <w:r w:rsidR="00F63093">
        <w:rPr>
          <w:rFonts w:asciiTheme="minorHAnsi" w:hAnsiTheme="minorHAnsi" w:cstheme="minorHAnsi"/>
          <w:bCs/>
          <w:sz w:val="22"/>
          <w:szCs w:val="22"/>
          <w:shd w:val="clear" w:color="auto" w:fill="FFFFFF" w:themeFill="background1"/>
          <w:lang w:eastAsia="pt-BR"/>
        </w:rPr>
        <w:t xml:space="preserve">rra a discussão e </w:t>
      </w:r>
      <w:proofErr w:type="spellStart"/>
      <w:r w:rsidR="00F63093" w:rsidRPr="004F278E">
        <w:rPr>
          <w:rFonts w:asciiTheme="minorHAnsi" w:hAnsiTheme="minorHAnsi" w:cstheme="minorHAnsi"/>
          <w:bCs/>
          <w:sz w:val="22"/>
          <w:szCs w:val="22"/>
          <w:shd w:val="clear" w:color="auto" w:fill="FFFFFF" w:themeFill="background1"/>
          <w:lang w:eastAsia="pt-BR"/>
        </w:rPr>
        <w:t>coloca</w:t>
      </w:r>
      <w:proofErr w:type="spellEnd"/>
      <w:r w:rsidR="00F63093" w:rsidRPr="004F278E">
        <w:rPr>
          <w:rFonts w:asciiTheme="minorHAnsi" w:hAnsiTheme="minorHAnsi" w:cstheme="minorHAnsi"/>
          <w:bCs/>
          <w:sz w:val="22"/>
          <w:szCs w:val="22"/>
          <w:shd w:val="clear" w:color="auto" w:fill="FFFFFF" w:themeFill="background1"/>
          <w:lang w:eastAsia="pt-BR"/>
        </w:rPr>
        <w:t xml:space="preserve"> em votação a aprovação da </w:t>
      </w:r>
      <w:r w:rsidR="00F63093" w:rsidRPr="004F278E">
        <w:rPr>
          <w:rFonts w:asciiTheme="minorHAnsi" w:hAnsiTheme="minorHAnsi" w:cstheme="minorHAnsi"/>
          <w:sz w:val="22"/>
          <w:szCs w:val="22"/>
        </w:rPr>
        <w:t>Deliberação Plenária DPO-</w:t>
      </w:r>
      <w:r w:rsidR="00F63093" w:rsidRPr="001D5B63">
        <w:rPr>
          <w:rFonts w:asciiTheme="minorHAnsi" w:hAnsiTheme="minorHAnsi" w:cstheme="minorHAnsi"/>
          <w:sz w:val="22"/>
          <w:szCs w:val="22"/>
        </w:rPr>
        <w:t>RS nº 12</w:t>
      </w:r>
      <w:r w:rsidR="00F63093">
        <w:rPr>
          <w:rFonts w:asciiTheme="minorHAnsi" w:hAnsiTheme="minorHAnsi" w:cstheme="minorHAnsi"/>
          <w:sz w:val="22"/>
          <w:szCs w:val="22"/>
        </w:rPr>
        <w:t>34</w:t>
      </w:r>
      <w:r w:rsidR="00F63093" w:rsidRPr="001D5B63">
        <w:rPr>
          <w:rFonts w:asciiTheme="minorHAnsi" w:hAnsiTheme="minorHAnsi" w:cstheme="minorHAnsi"/>
          <w:sz w:val="22"/>
          <w:szCs w:val="22"/>
        </w:rPr>
        <w:t>/2020</w:t>
      </w:r>
      <w:r w:rsidR="00F63093">
        <w:rPr>
          <w:rFonts w:asciiTheme="minorHAnsi" w:hAnsiTheme="minorHAnsi" w:cstheme="minorHAnsi"/>
          <w:sz w:val="22"/>
          <w:szCs w:val="22"/>
        </w:rPr>
        <w:t xml:space="preserve">, </w:t>
      </w:r>
      <w:r w:rsidR="00F63093" w:rsidRPr="00B44017">
        <w:rPr>
          <w:rFonts w:asciiTheme="minorHAnsi" w:hAnsiTheme="minorHAnsi" w:cstheme="minorHAnsi"/>
          <w:sz w:val="22"/>
          <w:szCs w:val="22"/>
        </w:rPr>
        <w:t>realizada em votação nominal</w:t>
      </w:r>
      <w:r w:rsidR="00F63093" w:rsidRPr="00B44017">
        <w:rPr>
          <w:rFonts w:asciiTheme="minorHAnsi" w:hAnsiTheme="minorHAnsi" w:cstheme="minorHAnsi"/>
          <w:bCs/>
          <w:sz w:val="22"/>
          <w:szCs w:val="22"/>
          <w:shd w:val="clear" w:color="auto" w:fill="FFFFFF" w:themeFill="background1"/>
          <w:lang w:eastAsia="pt-BR"/>
        </w:rPr>
        <w:t>, resultando na aprovação com</w:t>
      </w:r>
      <w:r w:rsidR="00E3636D" w:rsidRPr="00B44017">
        <w:rPr>
          <w:rFonts w:asciiTheme="minorHAnsi" w:hAnsiTheme="minorHAnsi" w:cstheme="minorHAnsi"/>
          <w:bCs/>
          <w:sz w:val="22"/>
          <w:szCs w:val="22"/>
          <w:shd w:val="clear" w:color="auto" w:fill="FFFFFF" w:themeFill="background1"/>
          <w:lang w:eastAsia="pt-BR"/>
        </w:rPr>
        <w:t xml:space="preserve"> </w:t>
      </w:r>
      <w:r w:rsidR="006D1DCD" w:rsidRPr="00B44017">
        <w:rPr>
          <w:rFonts w:asciiTheme="minorHAnsi" w:hAnsiTheme="minorHAnsi" w:cstheme="minorHAnsi"/>
          <w:bCs/>
          <w:sz w:val="22"/>
          <w:szCs w:val="22"/>
          <w:shd w:val="clear" w:color="auto" w:fill="FFFFFF" w:themeFill="background1"/>
          <w:lang w:eastAsia="pt-BR"/>
        </w:rPr>
        <w:t>08 (oito</w:t>
      </w:r>
      <w:r w:rsidR="00E3636D" w:rsidRPr="00B44017">
        <w:rPr>
          <w:rFonts w:asciiTheme="minorHAnsi" w:hAnsiTheme="minorHAnsi" w:cstheme="minorHAnsi"/>
          <w:bCs/>
          <w:sz w:val="22"/>
          <w:szCs w:val="22"/>
          <w:shd w:val="clear" w:color="auto" w:fill="FFFFFF" w:themeFill="background1"/>
          <w:lang w:eastAsia="pt-BR"/>
        </w:rPr>
        <w:t>) votos favoráveis</w:t>
      </w:r>
      <w:r w:rsidR="006D1DCD" w:rsidRPr="00B44017">
        <w:rPr>
          <w:rFonts w:asciiTheme="minorHAnsi" w:hAnsiTheme="minorHAnsi" w:cstheme="minorHAnsi"/>
          <w:bCs/>
          <w:sz w:val="22"/>
          <w:szCs w:val="22"/>
          <w:shd w:val="clear" w:color="auto" w:fill="FFFFFF" w:themeFill="background1"/>
          <w:lang w:eastAsia="pt-BR"/>
        </w:rPr>
        <w:t>, 02 (dois) votos contrários, 03 (três) abstenções e 05</w:t>
      </w:r>
      <w:r w:rsidR="00E3636D" w:rsidRPr="00B44017">
        <w:rPr>
          <w:rFonts w:asciiTheme="minorHAnsi" w:hAnsiTheme="minorHAnsi" w:cstheme="minorHAnsi"/>
          <w:bCs/>
          <w:sz w:val="22"/>
          <w:szCs w:val="22"/>
          <w:shd w:val="clear" w:color="auto" w:fill="FFFFFF" w:themeFill="background1"/>
          <w:lang w:eastAsia="pt-BR"/>
        </w:rPr>
        <w:t xml:space="preserve"> (</w:t>
      </w:r>
      <w:r w:rsidR="006D1DCD" w:rsidRPr="00B44017">
        <w:rPr>
          <w:rFonts w:asciiTheme="minorHAnsi" w:hAnsiTheme="minorHAnsi" w:cstheme="minorHAnsi"/>
          <w:bCs/>
          <w:sz w:val="22"/>
          <w:szCs w:val="22"/>
          <w:shd w:val="clear" w:color="auto" w:fill="FFFFFF" w:themeFill="background1"/>
          <w:lang w:eastAsia="pt-BR"/>
        </w:rPr>
        <w:t>cinco</w:t>
      </w:r>
      <w:r w:rsidR="00E3636D" w:rsidRPr="00B44017">
        <w:rPr>
          <w:rFonts w:asciiTheme="minorHAnsi" w:hAnsiTheme="minorHAnsi" w:cstheme="minorHAnsi"/>
          <w:bCs/>
          <w:sz w:val="22"/>
          <w:szCs w:val="22"/>
          <w:shd w:val="clear" w:color="auto" w:fill="FFFFFF" w:themeFill="background1"/>
          <w:lang w:eastAsia="pt-BR"/>
        </w:rPr>
        <w:t>) ausência</w:t>
      </w:r>
      <w:r w:rsidR="006D1DCD" w:rsidRPr="00B44017">
        <w:rPr>
          <w:rFonts w:asciiTheme="minorHAnsi" w:hAnsiTheme="minorHAnsi" w:cstheme="minorHAnsi"/>
          <w:bCs/>
          <w:sz w:val="22"/>
          <w:szCs w:val="22"/>
          <w:shd w:val="clear" w:color="auto" w:fill="FFFFFF" w:themeFill="background1"/>
          <w:lang w:eastAsia="pt-BR"/>
        </w:rPr>
        <w:t>s</w:t>
      </w:r>
      <w:r w:rsidR="00E3636D" w:rsidRPr="00B44017">
        <w:rPr>
          <w:rFonts w:asciiTheme="minorHAnsi" w:hAnsiTheme="minorHAnsi" w:cstheme="minorHAnsi"/>
          <w:sz w:val="22"/>
          <w:szCs w:val="22"/>
        </w:rPr>
        <w:t>.</w:t>
      </w:r>
      <w:r w:rsidR="008546D0" w:rsidRPr="00B44017">
        <w:rPr>
          <w:rFonts w:asciiTheme="minorHAnsi" w:hAnsiTheme="minorHAnsi" w:cstheme="minorHAnsi"/>
          <w:bCs/>
          <w:sz w:val="22"/>
          <w:szCs w:val="22"/>
          <w:shd w:val="clear" w:color="auto" w:fill="FFFFFF" w:themeFill="background1"/>
          <w:lang w:eastAsia="pt-BR"/>
        </w:rPr>
        <w:t xml:space="preserve"> </w:t>
      </w:r>
      <w:r w:rsidR="00A8071F" w:rsidRPr="008546D0">
        <w:rPr>
          <w:rFonts w:asciiTheme="minorHAnsi" w:hAnsiTheme="minorHAnsi" w:cstheme="minorHAnsi"/>
          <w:b/>
          <w:bCs/>
          <w:sz w:val="22"/>
          <w:szCs w:val="22"/>
          <w:shd w:val="clear" w:color="auto" w:fill="FFFFFF" w:themeFill="background1"/>
          <w:lang w:eastAsia="pt-BR"/>
        </w:rPr>
        <w:t xml:space="preserve">4.10. </w:t>
      </w:r>
      <w:r w:rsidR="00692A7B" w:rsidRPr="00692A7B">
        <w:rPr>
          <w:rFonts w:asciiTheme="minorHAnsi" w:hAnsiTheme="minorHAnsi" w:cstheme="minorHAnsi"/>
          <w:b/>
          <w:bCs/>
          <w:sz w:val="22"/>
          <w:szCs w:val="22"/>
          <w:shd w:val="clear" w:color="auto" w:fill="FFFFFF" w:themeFill="background1"/>
          <w:lang w:eastAsia="pt-BR"/>
        </w:rPr>
        <w:t xml:space="preserve">Projeto de Deliberação Plenária que propõe homologar o relatório conclusivo da Comissão </w:t>
      </w:r>
      <w:r w:rsidR="00692A7B" w:rsidRPr="00B44017">
        <w:rPr>
          <w:rFonts w:asciiTheme="minorHAnsi" w:hAnsiTheme="minorHAnsi" w:cstheme="minorHAnsi"/>
          <w:b/>
          <w:bCs/>
          <w:sz w:val="22"/>
          <w:szCs w:val="22"/>
          <w:shd w:val="clear" w:color="auto" w:fill="FFFFFF" w:themeFill="background1"/>
          <w:lang w:eastAsia="pt-BR"/>
        </w:rPr>
        <w:t>Temporária de Equidade de Gênero</w:t>
      </w:r>
      <w:r w:rsidR="00A8071F" w:rsidRPr="00B44017">
        <w:rPr>
          <w:rFonts w:asciiTheme="minorHAnsi" w:hAnsiTheme="minorHAnsi" w:cstheme="minorHAnsi"/>
          <w:b/>
          <w:bCs/>
          <w:sz w:val="22"/>
          <w:szCs w:val="22"/>
          <w:shd w:val="clear" w:color="auto" w:fill="FFFFFF" w:themeFill="background1"/>
          <w:lang w:eastAsia="pt-BR"/>
        </w:rPr>
        <w:t xml:space="preserve"> </w:t>
      </w:r>
      <w:r w:rsidR="007A2A52" w:rsidRPr="00B44017">
        <w:rPr>
          <w:rFonts w:asciiTheme="minorHAnsi" w:hAnsiTheme="minorHAnsi" w:cstheme="minorHAnsi"/>
          <w:b/>
          <w:bCs/>
          <w:sz w:val="22"/>
          <w:szCs w:val="22"/>
          <w:shd w:val="clear" w:color="auto" w:fill="FFFFFF" w:themeFill="background1"/>
          <w:lang w:eastAsia="pt-BR"/>
        </w:rPr>
        <w:t xml:space="preserve">(Origem: </w:t>
      </w:r>
      <w:r w:rsidR="00692A7B" w:rsidRPr="00B44017">
        <w:rPr>
          <w:rFonts w:asciiTheme="minorHAnsi" w:hAnsiTheme="minorHAnsi" w:cstheme="minorHAnsi"/>
          <w:b/>
          <w:bCs/>
          <w:sz w:val="22"/>
          <w:szCs w:val="22"/>
          <w:shd w:val="clear" w:color="auto" w:fill="FFFFFF" w:themeFill="background1"/>
          <w:lang w:eastAsia="pt-BR"/>
        </w:rPr>
        <w:t>Presidência</w:t>
      </w:r>
      <w:r w:rsidR="007A2A52" w:rsidRPr="00B44017">
        <w:rPr>
          <w:rFonts w:asciiTheme="minorHAnsi" w:hAnsiTheme="minorHAnsi" w:cstheme="minorHAnsi"/>
          <w:b/>
          <w:bCs/>
          <w:sz w:val="22"/>
          <w:szCs w:val="22"/>
          <w:shd w:val="clear" w:color="auto" w:fill="FFFFFF" w:themeFill="background1"/>
          <w:lang w:eastAsia="pt-BR"/>
        </w:rPr>
        <w:t>)</w:t>
      </w:r>
      <w:r w:rsidR="00A8071F" w:rsidRPr="00B44017">
        <w:rPr>
          <w:rFonts w:asciiTheme="minorHAnsi" w:hAnsiTheme="minorHAnsi" w:cstheme="minorHAnsi"/>
          <w:b/>
          <w:bCs/>
          <w:sz w:val="22"/>
          <w:szCs w:val="22"/>
          <w:shd w:val="clear" w:color="auto" w:fill="FFFFFF" w:themeFill="background1"/>
          <w:lang w:eastAsia="pt-BR"/>
        </w:rPr>
        <w:t>:</w:t>
      </w:r>
      <w:r w:rsidR="008546D0" w:rsidRPr="00B44017">
        <w:rPr>
          <w:rFonts w:asciiTheme="minorHAnsi" w:hAnsiTheme="minorHAnsi" w:cstheme="minorHAnsi"/>
          <w:bCs/>
          <w:sz w:val="22"/>
          <w:szCs w:val="22"/>
          <w:shd w:val="clear" w:color="auto" w:fill="FFFFFF" w:themeFill="background1"/>
          <w:lang w:eastAsia="pt-BR"/>
        </w:rPr>
        <w:t xml:space="preserve"> </w:t>
      </w:r>
      <w:r w:rsidR="00B44017">
        <w:rPr>
          <w:rFonts w:asciiTheme="minorHAnsi" w:hAnsiTheme="minorHAnsi" w:cstheme="minorHAnsi"/>
          <w:sz w:val="22"/>
          <w:szCs w:val="22"/>
          <w:lang w:eastAsia="pt-BR"/>
        </w:rPr>
        <w:t>Item retirado de pauta</w:t>
      </w:r>
      <w:r w:rsidR="002D6241" w:rsidRPr="00264893">
        <w:rPr>
          <w:rFonts w:asciiTheme="minorHAnsi" w:hAnsiTheme="minorHAnsi" w:cstheme="minorHAnsi"/>
          <w:sz w:val="22"/>
          <w:szCs w:val="22"/>
        </w:rPr>
        <w:t>.</w:t>
      </w:r>
      <w:r w:rsidR="002D6241">
        <w:rPr>
          <w:rFonts w:asciiTheme="minorHAnsi" w:hAnsiTheme="minorHAnsi" w:cstheme="minorHAnsi"/>
          <w:bCs/>
          <w:sz w:val="22"/>
          <w:szCs w:val="22"/>
          <w:shd w:val="clear" w:color="auto" w:fill="FFFFFF" w:themeFill="background1"/>
          <w:lang w:eastAsia="pt-BR"/>
        </w:rPr>
        <w:t xml:space="preserve"> </w:t>
      </w:r>
      <w:r w:rsidR="00A8071F" w:rsidRPr="008546D0">
        <w:rPr>
          <w:rFonts w:asciiTheme="minorHAnsi" w:hAnsiTheme="minorHAnsi" w:cstheme="minorHAnsi"/>
          <w:b/>
          <w:bCs/>
          <w:sz w:val="22"/>
          <w:szCs w:val="22"/>
          <w:shd w:val="clear" w:color="auto" w:fill="FFFFFF" w:themeFill="background1"/>
          <w:lang w:eastAsia="pt-BR"/>
        </w:rPr>
        <w:t xml:space="preserve">4.11. </w:t>
      </w:r>
      <w:r w:rsidR="00692A7B" w:rsidRPr="00692A7B">
        <w:rPr>
          <w:rFonts w:asciiTheme="minorHAnsi" w:hAnsiTheme="minorHAnsi" w:cstheme="minorHAnsi"/>
          <w:b/>
          <w:bCs/>
          <w:sz w:val="22"/>
          <w:szCs w:val="22"/>
          <w:shd w:val="clear" w:color="auto" w:fill="FFFFFF" w:themeFill="background1"/>
          <w:lang w:eastAsia="pt-BR"/>
        </w:rPr>
        <w:t xml:space="preserve">Projeto de Deliberação Plenária que propõe homologar a criação de Comissão responsável pelo desenvolvimento e encaminhamento do Relatório de Transição de Gestão do CAU/RS </w:t>
      </w:r>
      <w:r w:rsidR="007A2A52" w:rsidRPr="008546D0">
        <w:rPr>
          <w:rFonts w:asciiTheme="minorHAnsi" w:hAnsiTheme="minorHAnsi" w:cstheme="minorHAnsi"/>
          <w:b/>
          <w:bCs/>
          <w:sz w:val="22"/>
          <w:szCs w:val="22"/>
          <w:shd w:val="clear" w:color="auto" w:fill="FFFFFF" w:themeFill="background1"/>
          <w:lang w:eastAsia="pt-BR"/>
        </w:rPr>
        <w:t xml:space="preserve">(Origem: </w:t>
      </w:r>
      <w:r w:rsidR="00692A7B" w:rsidRPr="00692A7B">
        <w:rPr>
          <w:rFonts w:asciiTheme="minorHAnsi" w:hAnsiTheme="minorHAnsi" w:cstheme="minorHAnsi"/>
          <w:b/>
          <w:bCs/>
          <w:sz w:val="22"/>
          <w:szCs w:val="22"/>
          <w:shd w:val="clear" w:color="auto" w:fill="FFFFFF" w:themeFill="background1"/>
          <w:lang w:eastAsia="pt-BR"/>
        </w:rPr>
        <w:t>Presidência</w:t>
      </w:r>
      <w:r w:rsidR="007A2A52" w:rsidRPr="008546D0">
        <w:rPr>
          <w:rFonts w:asciiTheme="minorHAnsi" w:hAnsiTheme="minorHAnsi" w:cstheme="minorHAnsi"/>
          <w:b/>
          <w:bCs/>
          <w:sz w:val="22"/>
          <w:szCs w:val="22"/>
          <w:shd w:val="clear" w:color="auto" w:fill="FFFFFF" w:themeFill="background1"/>
          <w:lang w:eastAsia="pt-BR"/>
        </w:rPr>
        <w:t>)</w:t>
      </w:r>
      <w:r w:rsidR="00A8071F" w:rsidRPr="008546D0">
        <w:rPr>
          <w:rFonts w:asciiTheme="minorHAnsi" w:hAnsiTheme="minorHAnsi" w:cstheme="minorHAnsi"/>
          <w:b/>
          <w:bCs/>
          <w:sz w:val="22"/>
          <w:szCs w:val="22"/>
          <w:shd w:val="clear" w:color="auto" w:fill="FFFFFF" w:themeFill="background1"/>
          <w:lang w:eastAsia="pt-BR"/>
        </w:rPr>
        <w:t>:</w:t>
      </w:r>
      <w:r w:rsidR="00B44017">
        <w:rPr>
          <w:rFonts w:asciiTheme="minorHAnsi" w:hAnsiTheme="minorHAnsi" w:cstheme="minorHAnsi"/>
          <w:bCs/>
          <w:sz w:val="22"/>
          <w:szCs w:val="22"/>
          <w:shd w:val="clear" w:color="auto" w:fill="FFFFFF" w:themeFill="background1"/>
          <w:lang w:eastAsia="pt-BR"/>
        </w:rPr>
        <w:t xml:space="preserve"> </w:t>
      </w:r>
      <w:r w:rsidR="00B44017">
        <w:rPr>
          <w:rFonts w:asciiTheme="minorHAnsi" w:hAnsiTheme="minorHAnsi" w:cstheme="minorHAnsi"/>
          <w:sz w:val="22"/>
          <w:szCs w:val="22"/>
          <w:lang w:eastAsia="pt-BR"/>
        </w:rPr>
        <w:t>Item retirado de pauta</w:t>
      </w:r>
      <w:r w:rsidR="009C2490" w:rsidRPr="004F278E">
        <w:rPr>
          <w:rFonts w:asciiTheme="minorHAnsi" w:hAnsiTheme="minorHAnsi" w:cstheme="minorHAnsi"/>
          <w:sz w:val="22"/>
          <w:szCs w:val="22"/>
        </w:rPr>
        <w:t>.</w:t>
      </w:r>
      <w:r w:rsidR="008546D0">
        <w:rPr>
          <w:rFonts w:asciiTheme="minorHAnsi" w:hAnsiTheme="minorHAnsi" w:cstheme="minorHAnsi"/>
          <w:bCs/>
          <w:sz w:val="22"/>
          <w:szCs w:val="22"/>
          <w:shd w:val="clear" w:color="auto" w:fill="FFFFFF" w:themeFill="background1"/>
          <w:lang w:eastAsia="pt-BR"/>
        </w:rPr>
        <w:t xml:space="preserve"> </w:t>
      </w:r>
      <w:r w:rsidR="00A8071F" w:rsidRPr="00F87D53">
        <w:rPr>
          <w:rFonts w:asciiTheme="minorHAnsi" w:hAnsiTheme="minorHAnsi" w:cstheme="minorHAnsi"/>
          <w:b/>
          <w:bCs/>
          <w:sz w:val="22"/>
          <w:szCs w:val="22"/>
          <w:shd w:val="clear" w:color="auto" w:fill="FFFFFF" w:themeFill="background1"/>
          <w:lang w:eastAsia="pt-BR"/>
        </w:rPr>
        <w:t xml:space="preserve">4.12. </w:t>
      </w:r>
      <w:r w:rsidR="00692A7B">
        <w:rPr>
          <w:rFonts w:asciiTheme="minorHAnsi" w:hAnsiTheme="minorHAnsi" w:cstheme="minorHAnsi"/>
          <w:b/>
          <w:bCs/>
          <w:sz w:val="22"/>
          <w:szCs w:val="22"/>
          <w:shd w:val="clear" w:color="auto" w:fill="FFFFFF" w:themeFill="background1"/>
          <w:lang w:eastAsia="pt-BR"/>
        </w:rPr>
        <w:t>P</w:t>
      </w:r>
      <w:r w:rsidR="00692A7B" w:rsidRPr="00692A7B">
        <w:rPr>
          <w:rFonts w:asciiTheme="minorHAnsi" w:hAnsiTheme="minorHAnsi" w:cstheme="minorHAnsi"/>
          <w:b/>
          <w:bCs/>
          <w:sz w:val="22"/>
          <w:szCs w:val="22"/>
          <w:shd w:val="clear" w:color="auto" w:fill="FFFFFF" w:themeFill="background1"/>
          <w:lang w:eastAsia="pt-BR"/>
        </w:rPr>
        <w:t xml:space="preserve">rojeto de Deliberação Plenária que propõe homologar a alteração do Calendário Geral do CAU/RS para os meses de novembro e dezembro de 2020 </w:t>
      </w:r>
      <w:r w:rsidR="007A2A52" w:rsidRPr="00BE53AC">
        <w:rPr>
          <w:rFonts w:asciiTheme="minorHAnsi" w:hAnsiTheme="minorHAnsi" w:cstheme="minorHAnsi"/>
          <w:b/>
          <w:bCs/>
          <w:sz w:val="22"/>
          <w:szCs w:val="22"/>
          <w:shd w:val="clear" w:color="auto" w:fill="FFFFFF" w:themeFill="background1"/>
          <w:lang w:eastAsia="pt-BR"/>
        </w:rPr>
        <w:t xml:space="preserve">(Origem: </w:t>
      </w:r>
      <w:r w:rsidR="00692A7B" w:rsidRPr="00692A7B">
        <w:rPr>
          <w:rFonts w:asciiTheme="minorHAnsi" w:hAnsiTheme="minorHAnsi" w:cstheme="minorHAnsi"/>
          <w:b/>
          <w:bCs/>
          <w:sz w:val="22"/>
          <w:szCs w:val="22"/>
          <w:shd w:val="clear" w:color="auto" w:fill="FFFFFF" w:themeFill="background1"/>
          <w:lang w:eastAsia="pt-BR"/>
        </w:rPr>
        <w:t>Presidência</w:t>
      </w:r>
      <w:r w:rsidR="00A8071F" w:rsidRPr="00BE53AC">
        <w:rPr>
          <w:rFonts w:asciiTheme="minorHAnsi" w:hAnsiTheme="minorHAnsi" w:cstheme="minorHAnsi"/>
          <w:b/>
          <w:bCs/>
          <w:sz w:val="22"/>
          <w:szCs w:val="22"/>
          <w:shd w:val="clear" w:color="auto" w:fill="FFFFFF" w:themeFill="background1"/>
          <w:lang w:eastAsia="pt-BR"/>
        </w:rPr>
        <w:t>):</w:t>
      </w:r>
      <w:r w:rsidR="008546D0" w:rsidRPr="00BE53AC">
        <w:rPr>
          <w:rFonts w:asciiTheme="minorHAnsi" w:hAnsiTheme="minorHAnsi" w:cstheme="minorHAnsi"/>
          <w:bCs/>
          <w:sz w:val="22"/>
          <w:szCs w:val="22"/>
          <w:shd w:val="clear" w:color="auto" w:fill="FFFFFF" w:themeFill="background1"/>
          <w:lang w:eastAsia="pt-BR"/>
        </w:rPr>
        <w:t xml:space="preserve"> </w:t>
      </w:r>
      <w:r w:rsidR="008F7D30">
        <w:rPr>
          <w:rFonts w:asciiTheme="minorHAnsi" w:hAnsiTheme="minorHAnsi" w:cstheme="minorHAnsi"/>
          <w:bCs/>
          <w:sz w:val="22"/>
          <w:szCs w:val="22"/>
          <w:shd w:val="clear" w:color="auto" w:fill="FFFFFF" w:themeFill="background1"/>
          <w:lang w:eastAsia="pt-BR"/>
        </w:rPr>
        <w:t xml:space="preserve">O </w:t>
      </w:r>
      <w:r w:rsidR="008F7D30" w:rsidRPr="00195BB9">
        <w:rPr>
          <w:rFonts w:asciiTheme="minorHAnsi" w:hAnsiTheme="minorHAnsi" w:cstheme="minorHAnsi"/>
          <w:bCs/>
          <w:sz w:val="22"/>
          <w:szCs w:val="22"/>
          <w:shd w:val="clear" w:color="auto" w:fill="FFFFFF" w:themeFill="background1"/>
          <w:lang w:eastAsia="pt-BR"/>
        </w:rPr>
        <w:t>presidente TIAGO HOLZMANN DA SILVA</w:t>
      </w:r>
      <w:r w:rsidR="008F7D30" w:rsidRPr="00195BB9">
        <w:rPr>
          <w:rFonts w:asciiTheme="minorHAnsi" w:hAnsiTheme="minorHAnsi" w:cstheme="minorHAnsi"/>
          <w:sz w:val="22"/>
          <w:szCs w:val="22"/>
        </w:rPr>
        <w:t xml:space="preserve"> </w:t>
      </w:r>
      <w:r w:rsidR="008F7D30">
        <w:rPr>
          <w:rFonts w:asciiTheme="minorHAnsi" w:hAnsiTheme="minorHAnsi" w:cstheme="minorHAnsi"/>
          <w:bCs/>
          <w:sz w:val="22"/>
          <w:szCs w:val="22"/>
          <w:shd w:val="clear" w:color="auto" w:fill="FFFFFF" w:themeFill="background1"/>
          <w:lang w:eastAsia="pt-BR"/>
        </w:rPr>
        <w:t xml:space="preserve">solicita a apresentação da matéria pela assessoria. A Secretária Geral da Mesa JOSIANE CRISTINA BERNARDI exibe e esclarece a </w:t>
      </w:r>
      <w:r w:rsidR="008F7D30" w:rsidRPr="004F278E">
        <w:rPr>
          <w:rFonts w:asciiTheme="minorHAnsi" w:hAnsiTheme="minorHAnsi" w:cstheme="minorHAnsi"/>
          <w:bCs/>
          <w:sz w:val="22"/>
          <w:szCs w:val="22"/>
          <w:shd w:val="clear" w:color="auto" w:fill="FFFFFF" w:themeFill="background1"/>
          <w:lang w:eastAsia="pt-BR"/>
        </w:rPr>
        <w:t>necessidade de ajustes no calendário.</w:t>
      </w:r>
      <w:r w:rsidR="006B4156">
        <w:rPr>
          <w:rFonts w:asciiTheme="minorHAnsi" w:hAnsiTheme="minorHAnsi" w:cstheme="minorHAnsi"/>
          <w:bCs/>
          <w:sz w:val="22"/>
          <w:szCs w:val="22"/>
          <w:shd w:val="clear" w:color="auto" w:fill="FFFFFF" w:themeFill="background1"/>
          <w:lang w:eastAsia="pt-BR"/>
        </w:rPr>
        <w:t xml:space="preserve"> Apresenta a alteração de aprovação de convocação com delegação à Secretaria Geral da Mesa com objetivo de agilizar a convocação de reuniões.</w:t>
      </w:r>
      <w:r w:rsidR="008F7D30" w:rsidRPr="004F278E">
        <w:rPr>
          <w:rFonts w:asciiTheme="minorHAnsi" w:hAnsiTheme="minorHAnsi" w:cstheme="minorHAnsi"/>
          <w:sz w:val="22"/>
          <w:szCs w:val="22"/>
        </w:rPr>
        <w:t xml:space="preserve"> </w:t>
      </w:r>
      <w:r w:rsidR="008F7D30">
        <w:rPr>
          <w:rFonts w:asciiTheme="minorHAnsi" w:hAnsiTheme="minorHAnsi" w:cstheme="minorHAnsi"/>
          <w:bCs/>
          <w:sz w:val="22"/>
          <w:szCs w:val="22"/>
          <w:shd w:val="clear" w:color="auto" w:fill="FFFFFF" w:themeFill="background1"/>
          <w:lang w:eastAsia="pt-BR"/>
        </w:rPr>
        <w:t>O</w:t>
      </w:r>
      <w:r w:rsidR="008F7D30" w:rsidRPr="004F278E">
        <w:rPr>
          <w:rFonts w:asciiTheme="minorHAnsi" w:hAnsiTheme="minorHAnsi" w:cstheme="minorHAnsi"/>
          <w:bCs/>
          <w:sz w:val="22"/>
          <w:szCs w:val="22"/>
          <w:shd w:val="clear" w:color="auto" w:fill="FFFFFF" w:themeFill="background1"/>
          <w:lang w:eastAsia="pt-BR"/>
        </w:rPr>
        <w:t xml:space="preserve"> </w:t>
      </w:r>
      <w:r w:rsidR="008F7D30" w:rsidRPr="00195BB9">
        <w:rPr>
          <w:rFonts w:asciiTheme="minorHAnsi" w:hAnsiTheme="minorHAnsi" w:cstheme="minorHAnsi"/>
          <w:bCs/>
          <w:sz w:val="22"/>
          <w:szCs w:val="22"/>
          <w:shd w:val="clear" w:color="auto" w:fill="FFFFFF" w:themeFill="background1"/>
          <w:lang w:eastAsia="pt-BR"/>
        </w:rPr>
        <w:t>presidente TIAGO HOLZMANN DA SILVA</w:t>
      </w:r>
      <w:r w:rsidR="008F7D30" w:rsidRPr="004F278E">
        <w:rPr>
          <w:rFonts w:asciiTheme="minorHAnsi" w:hAnsiTheme="minorHAnsi" w:cstheme="minorHAnsi"/>
          <w:bCs/>
          <w:sz w:val="22"/>
          <w:szCs w:val="22"/>
          <w:shd w:val="clear" w:color="auto" w:fill="FFFFFF" w:themeFill="background1"/>
          <w:lang w:eastAsia="pt-BR"/>
        </w:rPr>
        <w:t xml:space="preserve"> </w:t>
      </w:r>
      <w:proofErr w:type="spellStart"/>
      <w:r w:rsidR="008F7D30" w:rsidRPr="004F278E">
        <w:rPr>
          <w:rFonts w:asciiTheme="minorHAnsi" w:hAnsiTheme="minorHAnsi" w:cstheme="minorHAnsi"/>
          <w:bCs/>
          <w:sz w:val="22"/>
          <w:szCs w:val="22"/>
          <w:shd w:val="clear" w:color="auto" w:fill="FFFFFF" w:themeFill="background1"/>
          <w:lang w:eastAsia="pt-BR"/>
        </w:rPr>
        <w:t>coloca</w:t>
      </w:r>
      <w:proofErr w:type="spellEnd"/>
      <w:r w:rsidR="008F7D30" w:rsidRPr="004F278E">
        <w:rPr>
          <w:rFonts w:asciiTheme="minorHAnsi" w:hAnsiTheme="minorHAnsi" w:cstheme="minorHAnsi"/>
          <w:bCs/>
          <w:sz w:val="22"/>
          <w:szCs w:val="22"/>
          <w:shd w:val="clear" w:color="auto" w:fill="FFFFFF" w:themeFill="background1"/>
          <w:lang w:eastAsia="pt-BR"/>
        </w:rPr>
        <w:t xml:space="preserve"> em votação a aprovação da </w:t>
      </w:r>
      <w:r w:rsidR="008F7D30" w:rsidRPr="004F278E">
        <w:rPr>
          <w:rFonts w:asciiTheme="minorHAnsi" w:hAnsiTheme="minorHAnsi" w:cstheme="minorHAnsi"/>
          <w:sz w:val="22"/>
          <w:szCs w:val="22"/>
        </w:rPr>
        <w:t>Del</w:t>
      </w:r>
      <w:r w:rsidR="008F7D30">
        <w:rPr>
          <w:rFonts w:asciiTheme="minorHAnsi" w:hAnsiTheme="minorHAnsi" w:cstheme="minorHAnsi"/>
          <w:sz w:val="22"/>
          <w:szCs w:val="22"/>
        </w:rPr>
        <w:t>iberação Plenária DP</w:t>
      </w:r>
      <w:r w:rsidR="006B4156">
        <w:rPr>
          <w:rFonts w:asciiTheme="minorHAnsi" w:hAnsiTheme="minorHAnsi" w:cstheme="minorHAnsi"/>
          <w:sz w:val="22"/>
          <w:szCs w:val="22"/>
        </w:rPr>
        <w:t>O-RS nº 1235</w:t>
      </w:r>
      <w:r w:rsidR="008F7D30" w:rsidRPr="004F278E">
        <w:rPr>
          <w:rFonts w:asciiTheme="minorHAnsi" w:hAnsiTheme="minorHAnsi" w:cstheme="minorHAnsi"/>
          <w:sz w:val="22"/>
          <w:szCs w:val="22"/>
        </w:rPr>
        <w:t>/2020.</w:t>
      </w:r>
      <w:r w:rsidR="008F7D30" w:rsidRPr="004F278E">
        <w:rPr>
          <w:rFonts w:asciiTheme="minorHAnsi" w:hAnsiTheme="minorHAnsi" w:cstheme="minorHAnsi"/>
          <w:bCs/>
          <w:sz w:val="22"/>
          <w:szCs w:val="22"/>
          <w:shd w:val="clear" w:color="auto" w:fill="FFFFFF" w:themeFill="background1"/>
          <w:lang w:eastAsia="pt-BR"/>
        </w:rPr>
        <w:t xml:space="preserve"> </w:t>
      </w:r>
      <w:r w:rsidR="008F7D30">
        <w:rPr>
          <w:rFonts w:asciiTheme="minorHAnsi" w:hAnsiTheme="minorHAnsi" w:cstheme="minorHAnsi"/>
          <w:sz w:val="22"/>
          <w:szCs w:val="22"/>
        </w:rPr>
        <w:t>É</w:t>
      </w:r>
      <w:r w:rsidR="008F7D30" w:rsidRPr="004F278E">
        <w:rPr>
          <w:rFonts w:asciiTheme="minorHAnsi" w:hAnsiTheme="minorHAnsi" w:cstheme="minorHAnsi"/>
          <w:sz w:val="22"/>
          <w:szCs w:val="22"/>
        </w:rPr>
        <w:t xml:space="preserve"> realizada votação nominal</w:t>
      </w:r>
      <w:r w:rsidR="008F7D30" w:rsidRPr="004F278E">
        <w:rPr>
          <w:rFonts w:asciiTheme="minorHAnsi" w:hAnsiTheme="minorHAnsi" w:cstheme="minorHAnsi"/>
          <w:bCs/>
          <w:sz w:val="22"/>
          <w:szCs w:val="22"/>
          <w:shd w:val="clear" w:color="auto" w:fill="FFFFFF" w:themeFill="background1"/>
          <w:lang w:eastAsia="pt-BR"/>
        </w:rPr>
        <w:t xml:space="preserve">, resultando na aprovação </w:t>
      </w:r>
      <w:r w:rsidR="006B4156">
        <w:rPr>
          <w:rFonts w:asciiTheme="minorHAnsi" w:hAnsiTheme="minorHAnsi" w:cstheme="minorHAnsi"/>
          <w:bCs/>
          <w:sz w:val="22"/>
          <w:szCs w:val="22"/>
          <w:shd w:val="clear" w:color="auto" w:fill="FFFFFF" w:themeFill="background1"/>
          <w:lang w:eastAsia="pt-BR"/>
        </w:rPr>
        <w:t>com 14 (quatorze</w:t>
      </w:r>
      <w:r w:rsidR="008F7D30" w:rsidRPr="005E659D">
        <w:rPr>
          <w:rFonts w:asciiTheme="minorHAnsi" w:hAnsiTheme="minorHAnsi" w:cstheme="minorHAnsi"/>
          <w:bCs/>
          <w:sz w:val="22"/>
          <w:szCs w:val="22"/>
          <w:shd w:val="clear" w:color="auto" w:fill="FFFFFF" w:themeFill="background1"/>
          <w:lang w:eastAsia="pt-BR"/>
        </w:rPr>
        <w:t xml:space="preserve">) votos favoráveis e </w:t>
      </w:r>
      <w:r w:rsidR="006B4156">
        <w:rPr>
          <w:rFonts w:asciiTheme="minorHAnsi" w:hAnsiTheme="minorHAnsi" w:cstheme="minorHAnsi"/>
          <w:sz w:val="22"/>
          <w:szCs w:val="22"/>
        </w:rPr>
        <w:t>04 (quatro</w:t>
      </w:r>
      <w:r w:rsidR="008F7D30" w:rsidRPr="005E659D">
        <w:rPr>
          <w:rFonts w:asciiTheme="minorHAnsi" w:hAnsiTheme="minorHAnsi" w:cstheme="minorHAnsi"/>
          <w:sz w:val="22"/>
          <w:szCs w:val="22"/>
        </w:rPr>
        <w:t>) ausências.</w:t>
      </w:r>
      <w:r w:rsidR="009009C1">
        <w:rPr>
          <w:rFonts w:asciiTheme="minorHAnsi" w:hAnsiTheme="minorHAnsi" w:cstheme="minorHAnsi"/>
          <w:sz w:val="22"/>
          <w:szCs w:val="22"/>
        </w:rPr>
        <w:t xml:space="preserve"> </w:t>
      </w:r>
      <w:r w:rsidR="003A45C5">
        <w:rPr>
          <w:rFonts w:asciiTheme="minorHAnsi" w:hAnsiTheme="minorHAnsi" w:cstheme="minorHAnsi"/>
          <w:b/>
          <w:bCs/>
          <w:sz w:val="22"/>
          <w:szCs w:val="22"/>
          <w:lang w:eastAsia="pt-BR"/>
        </w:rPr>
        <w:t>5.</w:t>
      </w:r>
      <w:r w:rsidR="00697E80" w:rsidRPr="004A1E53">
        <w:rPr>
          <w:rFonts w:asciiTheme="minorHAnsi" w:hAnsiTheme="minorHAnsi" w:cstheme="minorHAnsi"/>
          <w:b/>
          <w:sz w:val="22"/>
          <w:szCs w:val="22"/>
          <w:lang w:eastAsia="pt-BR"/>
        </w:rPr>
        <w:t xml:space="preserve"> Comunicados dos conselheiros</w:t>
      </w:r>
      <w:r w:rsidR="004965FE">
        <w:rPr>
          <w:rFonts w:asciiTheme="minorHAnsi" w:hAnsiTheme="minorHAnsi" w:cstheme="minorHAnsi"/>
          <w:b/>
          <w:sz w:val="22"/>
          <w:szCs w:val="22"/>
          <w:lang w:eastAsia="pt-BR"/>
        </w:rPr>
        <w:t xml:space="preserve">: </w:t>
      </w:r>
      <w:r w:rsidR="000951B6" w:rsidRPr="000951B6">
        <w:rPr>
          <w:rFonts w:asciiTheme="minorHAnsi" w:hAnsiTheme="minorHAnsi" w:cstheme="minorHAnsi"/>
          <w:sz w:val="22"/>
          <w:szCs w:val="22"/>
          <w:lang w:eastAsia="pt-BR"/>
        </w:rPr>
        <w:t>O conselheiro</w:t>
      </w:r>
      <w:r w:rsidR="000951B6">
        <w:rPr>
          <w:rFonts w:asciiTheme="minorHAnsi" w:hAnsiTheme="minorHAnsi" w:cstheme="minorHAnsi"/>
          <w:b/>
          <w:sz w:val="22"/>
          <w:szCs w:val="22"/>
          <w:lang w:eastAsia="pt-BR"/>
        </w:rPr>
        <w:t xml:space="preserve"> </w:t>
      </w:r>
      <w:r w:rsidR="000951B6" w:rsidRPr="00C22748">
        <w:rPr>
          <w:rFonts w:asciiTheme="minorHAnsi" w:hAnsiTheme="minorHAnsi" w:cstheme="minorHAnsi"/>
          <w:sz w:val="22"/>
          <w:szCs w:val="22"/>
          <w:shd w:val="clear" w:color="auto" w:fill="FFFFFF" w:themeFill="background1"/>
          <w:lang w:eastAsia="pt-BR"/>
        </w:rPr>
        <w:t>ORITZ ADRIANO ADAMS DE CAMPOS,</w:t>
      </w:r>
      <w:r w:rsidR="000951B6" w:rsidRPr="00C22748">
        <w:rPr>
          <w:rFonts w:asciiTheme="minorHAnsi" w:hAnsiTheme="minorHAnsi" w:cstheme="minorHAnsi"/>
          <w:bCs/>
          <w:sz w:val="22"/>
          <w:szCs w:val="22"/>
          <w:lang w:eastAsia="pt-BR"/>
        </w:rPr>
        <w:t xml:space="preserve"> </w:t>
      </w:r>
      <w:r w:rsidR="000951B6" w:rsidRPr="00C22748">
        <w:rPr>
          <w:rFonts w:asciiTheme="minorHAnsi" w:hAnsiTheme="minorHAnsi" w:cstheme="minorHAnsi"/>
          <w:sz w:val="22"/>
          <w:szCs w:val="22"/>
          <w:shd w:val="clear" w:color="auto" w:fill="FFFFFF" w:themeFill="background1"/>
          <w:lang w:eastAsia="pt-BR"/>
        </w:rPr>
        <w:t xml:space="preserve">coordenador </w:t>
      </w:r>
      <w:r w:rsidR="000951B6" w:rsidRPr="00A56303">
        <w:rPr>
          <w:rFonts w:asciiTheme="minorHAnsi" w:hAnsiTheme="minorHAnsi" w:cstheme="minorHAnsi"/>
          <w:sz w:val="22"/>
          <w:szCs w:val="22"/>
          <w:shd w:val="clear" w:color="auto" w:fill="FFFFFF" w:themeFill="background1"/>
          <w:lang w:eastAsia="pt-BR"/>
        </w:rPr>
        <w:t>da CEP,</w:t>
      </w:r>
      <w:r w:rsidR="000951B6">
        <w:rPr>
          <w:rFonts w:asciiTheme="minorHAnsi" w:hAnsiTheme="minorHAnsi" w:cstheme="minorHAnsi"/>
          <w:sz w:val="22"/>
          <w:szCs w:val="22"/>
          <w:shd w:val="clear" w:color="auto" w:fill="FFFFFF" w:themeFill="background1"/>
          <w:lang w:eastAsia="pt-BR"/>
        </w:rPr>
        <w:t xml:space="preserve"> compartilha procedimentos para criação de Relatório de Gestão com a disponibilização de documentação em diretório.</w:t>
      </w:r>
      <w:r w:rsidR="002F2489">
        <w:rPr>
          <w:rFonts w:asciiTheme="minorHAnsi" w:hAnsiTheme="minorHAnsi" w:cstheme="minorHAnsi"/>
          <w:sz w:val="22"/>
          <w:szCs w:val="22"/>
          <w:shd w:val="clear" w:color="auto" w:fill="FFFFFF" w:themeFill="background1"/>
          <w:lang w:eastAsia="pt-BR"/>
        </w:rPr>
        <w:t xml:space="preserve"> O conselheiro </w:t>
      </w:r>
      <w:r w:rsidR="002F2489" w:rsidRPr="00963256">
        <w:rPr>
          <w:rFonts w:asciiTheme="minorHAnsi" w:hAnsiTheme="minorHAnsi" w:cstheme="minorHAnsi"/>
          <w:bCs/>
          <w:sz w:val="22"/>
          <w:szCs w:val="22"/>
          <w:lang w:eastAsia="pt-BR"/>
        </w:rPr>
        <w:t>ROBERTO LUIZ DECÓ</w:t>
      </w:r>
      <w:r w:rsidR="002F2489">
        <w:rPr>
          <w:rFonts w:asciiTheme="minorHAnsi" w:hAnsiTheme="minorHAnsi" w:cstheme="minorHAnsi"/>
          <w:bCs/>
          <w:sz w:val="22"/>
          <w:szCs w:val="22"/>
          <w:lang w:eastAsia="pt-BR"/>
        </w:rPr>
        <w:t xml:space="preserve"> faz um relato sobre as atividades realizadas na Comissão Eleitoral e faz agradecimentos.</w:t>
      </w:r>
      <w:r w:rsidR="00A20C47">
        <w:rPr>
          <w:rFonts w:asciiTheme="minorHAnsi" w:hAnsiTheme="minorHAnsi" w:cstheme="minorHAnsi"/>
          <w:bCs/>
          <w:sz w:val="22"/>
          <w:szCs w:val="22"/>
          <w:lang w:eastAsia="pt-BR"/>
        </w:rPr>
        <w:t xml:space="preserve"> A vice-presidente agradece a confiança da Presidência e faz agradecimentos a todos.</w:t>
      </w:r>
      <w:r w:rsidR="00697E80" w:rsidRPr="00F11687">
        <w:rPr>
          <w:rFonts w:asciiTheme="minorHAnsi" w:hAnsiTheme="minorHAnsi" w:cstheme="minorHAnsi"/>
          <w:sz w:val="22"/>
          <w:szCs w:val="22"/>
          <w:lang w:eastAsia="pt-BR"/>
        </w:rPr>
        <w:t xml:space="preserve"> </w:t>
      </w:r>
      <w:r w:rsidR="003A45C5">
        <w:rPr>
          <w:rFonts w:asciiTheme="minorHAnsi" w:hAnsiTheme="minorHAnsi" w:cstheme="minorHAnsi"/>
          <w:b/>
          <w:sz w:val="22"/>
          <w:szCs w:val="22"/>
          <w:lang w:eastAsia="pt-BR"/>
        </w:rPr>
        <w:t>6</w:t>
      </w:r>
      <w:r w:rsidR="00697E80" w:rsidRPr="00AF4091">
        <w:rPr>
          <w:rFonts w:asciiTheme="minorHAnsi" w:hAnsiTheme="minorHAnsi" w:cstheme="minorHAnsi"/>
          <w:b/>
          <w:sz w:val="22"/>
          <w:szCs w:val="22"/>
        </w:rPr>
        <w:t xml:space="preserve">. </w:t>
      </w:r>
      <w:r w:rsidR="00697E80" w:rsidRPr="005F67D0">
        <w:rPr>
          <w:rFonts w:asciiTheme="minorHAnsi" w:hAnsiTheme="minorHAnsi" w:cstheme="minorHAnsi"/>
          <w:b/>
          <w:sz w:val="22"/>
          <w:szCs w:val="22"/>
        </w:rPr>
        <w:t xml:space="preserve">Encerramento: </w:t>
      </w:r>
      <w:r w:rsidR="00697E80">
        <w:rPr>
          <w:rFonts w:asciiTheme="minorHAnsi" w:hAnsiTheme="minorHAnsi" w:cstheme="minorHAnsi"/>
          <w:sz w:val="22"/>
          <w:szCs w:val="22"/>
        </w:rPr>
        <w:t xml:space="preserve">Esgotados os assuntos, </w:t>
      </w:r>
      <w:r w:rsidR="00CC3A31">
        <w:rPr>
          <w:rFonts w:asciiTheme="minorHAnsi" w:hAnsiTheme="minorHAnsi" w:cstheme="minorHAnsi"/>
          <w:sz w:val="22"/>
          <w:szCs w:val="22"/>
        </w:rPr>
        <w:t xml:space="preserve">o </w:t>
      </w:r>
      <w:r w:rsidR="00CC3A31" w:rsidRPr="002B193A">
        <w:rPr>
          <w:rFonts w:asciiTheme="minorHAnsi" w:hAnsiTheme="minorHAnsi" w:cstheme="minorHAnsi"/>
          <w:bCs/>
          <w:sz w:val="22"/>
          <w:szCs w:val="22"/>
          <w:shd w:val="clear" w:color="auto" w:fill="FFFFFF" w:themeFill="background1"/>
          <w:lang w:eastAsia="pt-BR"/>
        </w:rPr>
        <w:t>presidente TIAGO HOLZMANN DA SILVA</w:t>
      </w:r>
      <w:r w:rsidR="00697E80" w:rsidRPr="005F67D0">
        <w:rPr>
          <w:rFonts w:asciiTheme="minorHAnsi" w:hAnsiTheme="minorHAnsi" w:cstheme="minorHAnsi"/>
          <w:sz w:val="22"/>
          <w:szCs w:val="22"/>
        </w:rPr>
        <w:t xml:space="preserve"> encerra a Centésima Décima </w:t>
      </w:r>
      <w:r w:rsidR="00CC3A31">
        <w:rPr>
          <w:rFonts w:asciiTheme="minorHAnsi" w:hAnsiTheme="minorHAnsi" w:cstheme="minorHAnsi"/>
          <w:sz w:val="22"/>
          <w:szCs w:val="22"/>
        </w:rPr>
        <w:t>Terceira</w:t>
      </w:r>
      <w:r w:rsidR="00A07554">
        <w:rPr>
          <w:rFonts w:asciiTheme="minorHAnsi" w:hAnsiTheme="minorHAnsi" w:cstheme="minorHAnsi"/>
          <w:sz w:val="22"/>
          <w:szCs w:val="22"/>
        </w:rPr>
        <w:t xml:space="preserve"> </w:t>
      </w:r>
      <w:r w:rsidR="00697E80" w:rsidRPr="005F67D0">
        <w:rPr>
          <w:rFonts w:asciiTheme="minorHAnsi" w:hAnsiTheme="minorHAnsi" w:cstheme="minorHAnsi"/>
          <w:sz w:val="22"/>
          <w:szCs w:val="22"/>
        </w:rPr>
        <w:t xml:space="preserve">Reunião Plenária Ordinária do CAU/RS às </w:t>
      </w:r>
      <w:r w:rsidR="007F5A4B">
        <w:rPr>
          <w:rFonts w:asciiTheme="minorHAnsi" w:hAnsiTheme="minorHAnsi" w:cstheme="minorHAnsi"/>
          <w:sz w:val="22"/>
          <w:szCs w:val="22"/>
        </w:rPr>
        <w:t>dezoito horas e cinquenta</w:t>
      </w:r>
      <w:r w:rsidR="005F05FB">
        <w:rPr>
          <w:rFonts w:asciiTheme="minorHAnsi" w:hAnsiTheme="minorHAnsi" w:cstheme="minorHAnsi"/>
          <w:sz w:val="22"/>
          <w:szCs w:val="22"/>
        </w:rPr>
        <w:t xml:space="preserve"> </w:t>
      </w:r>
      <w:r w:rsidR="003A45C5">
        <w:rPr>
          <w:rFonts w:asciiTheme="minorHAnsi" w:hAnsiTheme="minorHAnsi" w:cstheme="minorHAnsi"/>
          <w:sz w:val="22"/>
          <w:szCs w:val="22"/>
        </w:rPr>
        <w:t xml:space="preserve">e nove </w:t>
      </w:r>
      <w:bookmarkStart w:id="0" w:name="_GoBack"/>
      <w:bookmarkEnd w:id="0"/>
      <w:r w:rsidR="005F05FB">
        <w:rPr>
          <w:rFonts w:asciiTheme="minorHAnsi" w:hAnsiTheme="minorHAnsi" w:cstheme="minorHAnsi"/>
          <w:sz w:val="22"/>
          <w:szCs w:val="22"/>
        </w:rPr>
        <w:t>minutos</w:t>
      </w:r>
      <w:r w:rsidR="00697E80" w:rsidRPr="005F67D0">
        <w:rPr>
          <w:rFonts w:asciiTheme="minorHAnsi" w:hAnsiTheme="minorHAnsi" w:cstheme="minorHAnsi"/>
          <w:sz w:val="22"/>
          <w:szCs w:val="22"/>
        </w:rPr>
        <w:t>.</w:t>
      </w:r>
    </w:p>
    <w:p w:rsidR="00AE469E" w:rsidRDefault="00AE469E" w:rsidP="00241ECD">
      <w:pPr>
        <w:suppressLineNumbers/>
        <w:jc w:val="both"/>
        <w:rPr>
          <w:rFonts w:asciiTheme="minorHAnsi" w:hAnsiTheme="minorHAnsi" w:cstheme="minorHAnsi"/>
          <w:sz w:val="22"/>
          <w:szCs w:val="22"/>
        </w:rPr>
      </w:pPr>
    </w:p>
    <w:p w:rsidR="003A45C5" w:rsidRDefault="003A45C5" w:rsidP="00241ECD">
      <w:pPr>
        <w:suppressLineNumbers/>
        <w:jc w:val="both"/>
        <w:rPr>
          <w:rFonts w:asciiTheme="minorHAnsi" w:hAnsiTheme="minorHAnsi" w:cstheme="minorHAnsi"/>
          <w:sz w:val="22"/>
          <w:szCs w:val="22"/>
        </w:rPr>
      </w:pPr>
    </w:p>
    <w:p w:rsidR="003A45C5" w:rsidRDefault="003A45C5" w:rsidP="00241ECD">
      <w:pPr>
        <w:suppressLineNumbers/>
        <w:jc w:val="both"/>
        <w:rPr>
          <w:rFonts w:asciiTheme="minorHAnsi" w:hAnsiTheme="minorHAnsi" w:cstheme="minorHAnsi"/>
          <w:sz w:val="22"/>
          <w:szCs w:val="22"/>
        </w:rPr>
      </w:pPr>
    </w:p>
    <w:p w:rsidR="003A45C5" w:rsidRPr="002C63E3" w:rsidRDefault="003A45C5" w:rsidP="00241ECD">
      <w:pPr>
        <w:suppressLineNumbers/>
        <w:jc w:val="both"/>
        <w:rPr>
          <w:rFonts w:asciiTheme="minorHAnsi" w:hAnsiTheme="minorHAnsi" w:cstheme="minorHAnsi"/>
          <w:sz w:val="22"/>
          <w:szCs w:val="22"/>
        </w:rPr>
      </w:pPr>
    </w:p>
    <w:p w:rsidR="000F4756" w:rsidRDefault="000F4756" w:rsidP="00241ECD">
      <w:pPr>
        <w:suppressLineNumbers/>
        <w:jc w:val="both"/>
        <w:rPr>
          <w:rFonts w:asciiTheme="minorHAnsi" w:hAnsiTheme="minorHAnsi" w:cstheme="minorHAnsi"/>
          <w:sz w:val="22"/>
          <w:szCs w:val="22"/>
        </w:rPr>
      </w:pPr>
    </w:p>
    <w:p w:rsidR="004B5557" w:rsidRPr="002C63E3" w:rsidRDefault="004B5557" w:rsidP="00241ECD">
      <w:pPr>
        <w:suppressLineNumbers/>
        <w:jc w:val="both"/>
        <w:rPr>
          <w:rFonts w:asciiTheme="minorHAnsi" w:hAnsiTheme="minorHAnsi" w:cstheme="minorHAnsi"/>
          <w:sz w:val="22"/>
          <w:szCs w:val="22"/>
        </w:rPr>
      </w:pPr>
    </w:p>
    <w:p w:rsidR="001B71DB" w:rsidRPr="001B71DB" w:rsidRDefault="001B71DB" w:rsidP="00241ECD">
      <w:pPr>
        <w:suppressLineNumbers/>
        <w:jc w:val="center"/>
        <w:rPr>
          <w:rFonts w:asciiTheme="minorHAnsi" w:hAnsiTheme="minorHAnsi" w:cstheme="minorHAnsi"/>
          <w:b/>
          <w:sz w:val="22"/>
          <w:szCs w:val="22"/>
        </w:rPr>
      </w:pPr>
      <w:r w:rsidRPr="001B71DB">
        <w:rPr>
          <w:rFonts w:asciiTheme="minorHAnsi" w:hAnsiTheme="minorHAnsi" w:cstheme="minorHAnsi"/>
          <w:b/>
          <w:bCs/>
          <w:sz w:val="22"/>
          <w:szCs w:val="22"/>
          <w:shd w:val="clear" w:color="auto" w:fill="FFFFFF" w:themeFill="background1"/>
          <w:lang w:eastAsia="pt-BR"/>
        </w:rPr>
        <w:t>TIAGO HOLZMANN DA SILVA</w:t>
      </w:r>
    </w:p>
    <w:p w:rsidR="00B12F1D" w:rsidRPr="002C63E3" w:rsidRDefault="00B12F1D" w:rsidP="00241ECD">
      <w:pPr>
        <w:suppressLineNumbers/>
        <w:jc w:val="center"/>
        <w:rPr>
          <w:rFonts w:asciiTheme="minorHAnsi" w:hAnsiTheme="minorHAnsi" w:cstheme="minorHAnsi"/>
          <w:sz w:val="22"/>
          <w:szCs w:val="22"/>
        </w:rPr>
      </w:pPr>
      <w:r w:rsidRPr="002C63E3">
        <w:rPr>
          <w:rFonts w:asciiTheme="minorHAnsi" w:hAnsiTheme="minorHAnsi" w:cstheme="minorHAnsi"/>
          <w:sz w:val="22"/>
          <w:szCs w:val="22"/>
        </w:rPr>
        <w:t>Presidente</w:t>
      </w:r>
      <w:r w:rsidR="00C91BCF">
        <w:rPr>
          <w:rFonts w:asciiTheme="minorHAnsi" w:hAnsiTheme="minorHAnsi" w:cstheme="minorHAnsi"/>
          <w:sz w:val="22"/>
          <w:szCs w:val="22"/>
        </w:rPr>
        <w:t xml:space="preserve"> </w:t>
      </w:r>
      <w:r w:rsidR="00EF19A2" w:rsidRPr="002C63E3">
        <w:rPr>
          <w:rFonts w:asciiTheme="minorHAnsi" w:hAnsiTheme="minorHAnsi" w:cstheme="minorHAnsi"/>
          <w:sz w:val="22"/>
          <w:szCs w:val="22"/>
        </w:rPr>
        <w:t>do CAU/RS</w:t>
      </w:r>
    </w:p>
    <w:p w:rsidR="00AB1500" w:rsidRPr="002C63E3" w:rsidRDefault="00AB1500" w:rsidP="00241ECD">
      <w:pPr>
        <w:suppressLineNumbers/>
        <w:jc w:val="center"/>
        <w:rPr>
          <w:rFonts w:asciiTheme="minorHAnsi" w:hAnsiTheme="minorHAnsi" w:cstheme="minorHAnsi"/>
          <w:sz w:val="22"/>
          <w:szCs w:val="22"/>
        </w:rPr>
      </w:pPr>
    </w:p>
    <w:p w:rsidR="00AB1500" w:rsidRPr="002C63E3" w:rsidRDefault="00AB1500" w:rsidP="00241ECD">
      <w:pPr>
        <w:suppressLineNumbers/>
        <w:jc w:val="center"/>
        <w:rPr>
          <w:rFonts w:asciiTheme="minorHAnsi" w:hAnsiTheme="minorHAnsi" w:cstheme="minorHAnsi"/>
          <w:sz w:val="22"/>
          <w:szCs w:val="22"/>
        </w:rPr>
      </w:pPr>
    </w:p>
    <w:p w:rsidR="000F4756" w:rsidRPr="002C63E3" w:rsidRDefault="000F4756" w:rsidP="00241ECD">
      <w:pPr>
        <w:suppressLineNumbers/>
        <w:jc w:val="center"/>
        <w:rPr>
          <w:rFonts w:asciiTheme="minorHAnsi" w:hAnsiTheme="minorHAnsi" w:cstheme="minorHAnsi"/>
          <w:sz w:val="22"/>
          <w:szCs w:val="22"/>
        </w:rPr>
      </w:pPr>
    </w:p>
    <w:p w:rsidR="00FD5BAA" w:rsidRPr="002C63E3" w:rsidRDefault="00301D78" w:rsidP="00241ECD">
      <w:pPr>
        <w:suppressLineNumbers/>
        <w:jc w:val="center"/>
        <w:rPr>
          <w:rFonts w:asciiTheme="minorHAnsi" w:hAnsiTheme="minorHAnsi" w:cstheme="minorHAnsi"/>
          <w:b/>
          <w:bCs/>
          <w:sz w:val="22"/>
          <w:szCs w:val="22"/>
          <w:lang w:eastAsia="pt-BR"/>
        </w:rPr>
      </w:pPr>
      <w:r w:rsidRPr="002C63E3">
        <w:rPr>
          <w:rFonts w:asciiTheme="minorHAnsi" w:hAnsiTheme="minorHAnsi" w:cstheme="minorHAnsi"/>
          <w:b/>
          <w:bCs/>
          <w:sz w:val="22"/>
          <w:szCs w:val="22"/>
          <w:lang w:eastAsia="pt-BR"/>
        </w:rPr>
        <w:t>JOSIANE CRISTINA BERNARDI</w:t>
      </w:r>
    </w:p>
    <w:p w:rsidR="00FD5BAA" w:rsidRPr="002C63E3" w:rsidRDefault="00E64C3E" w:rsidP="00241ECD">
      <w:pPr>
        <w:suppressLineNumbers/>
        <w:jc w:val="center"/>
        <w:rPr>
          <w:rFonts w:asciiTheme="minorHAnsi" w:hAnsiTheme="minorHAnsi" w:cstheme="minorHAnsi"/>
          <w:sz w:val="22"/>
          <w:szCs w:val="22"/>
        </w:rPr>
      </w:pPr>
      <w:r w:rsidRPr="002C63E3">
        <w:rPr>
          <w:rFonts w:asciiTheme="minorHAnsi" w:hAnsiTheme="minorHAnsi" w:cstheme="minorHAnsi"/>
          <w:sz w:val="22"/>
          <w:szCs w:val="22"/>
        </w:rPr>
        <w:t xml:space="preserve">Secretária </w:t>
      </w:r>
      <w:r w:rsidR="005865F7" w:rsidRPr="002C63E3">
        <w:rPr>
          <w:rFonts w:asciiTheme="minorHAnsi" w:hAnsiTheme="minorHAnsi" w:cstheme="minorHAnsi"/>
          <w:sz w:val="22"/>
          <w:szCs w:val="22"/>
        </w:rPr>
        <w:t>Geral da Mesa</w:t>
      </w:r>
      <w:r w:rsidRPr="002C63E3">
        <w:rPr>
          <w:rFonts w:asciiTheme="minorHAnsi" w:hAnsiTheme="minorHAnsi" w:cstheme="minorHAnsi"/>
          <w:sz w:val="22"/>
          <w:szCs w:val="22"/>
        </w:rPr>
        <w:t xml:space="preserve"> </w:t>
      </w:r>
      <w:r w:rsidR="00FD5BAA" w:rsidRPr="002C63E3">
        <w:rPr>
          <w:rFonts w:asciiTheme="minorHAnsi" w:hAnsiTheme="minorHAnsi" w:cstheme="minorHAnsi"/>
          <w:sz w:val="22"/>
          <w:szCs w:val="22"/>
        </w:rPr>
        <w:t>do CAU/RS</w:t>
      </w:r>
    </w:p>
    <w:p w:rsidR="000F4756" w:rsidRPr="002C63E3" w:rsidRDefault="000F4756" w:rsidP="00241ECD">
      <w:pPr>
        <w:suppressLineNumbers/>
        <w:jc w:val="center"/>
        <w:rPr>
          <w:rFonts w:asciiTheme="minorHAnsi" w:hAnsiTheme="minorHAnsi" w:cstheme="minorHAnsi"/>
          <w:sz w:val="22"/>
          <w:szCs w:val="22"/>
        </w:rPr>
      </w:pPr>
    </w:p>
    <w:p w:rsidR="000F4756" w:rsidRPr="002C63E3" w:rsidRDefault="000F4756" w:rsidP="00241ECD">
      <w:pPr>
        <w:suppressLineNumbers/>
        <w:jc w:val="center"/>
        <w:rPr>
          <w:rFonts w:asciiTheme="minorHAnsi" w:hAnsiTheme="minorHAnsi" w:cstheme="minorHAnsi"/>
          <w:sz w:val="22"/>
          <w:szCs w:val="22"/>
        </w:rPr>
      </w:pPr>
    </w:p>
    <w:p w:rsidR="000F4756" w:rsidRPr="002C63E3" w:rsidRDefault="000F4756" w:rsidP="00241ECD">
      <w:pPr>
        <w:suppressLineNumbers/>
        <w:jc w:val="center"/>
        <w:rPr>
          <w:rFonts w:asciiTheme="minorHAnsi" w:hAnsiTheme="minorHAnsi" w:cstheme="minorHAnsi"/>
          <w:sz w:val="22"/>
          <w:szCs w:val="22"/>
        </w:rPr>
      </w:pPr>
    </w:p>
    <w:p w:rsidR="002B2F5E" w:rsidRPr="002C63E3" w:rsidRDefault="002B2F5E" w:rsidP="002B2F5E">
      <w:pPr>
        <w:suppressLineNumbers/>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t>MARIA JOSÉ MENDES DA SILVA</w:t>
      </w:r>
    </w:p>
    <w:p w:rsidR="002B2F5E" w:rsidRPr="002C63E3" w:rsidRDefault="002B2F5E" w:rsidP="002B2F5E">
      <w:pPr>
        <w:suppressLineNumbers/>
        <w:jc w:val="center"/>
        <w:rPr>
          <w:rFonts w:asciiTheme="minorHAnsi" w:hAnsiTheme="minorHAnsi" w:cstheme="minorHAnsi"/>
          <w:sz w:val="22"/>
          <w:szCs w:val="22"/>
        </w:rPr>
      </w:pPr>
      <w:r>
        <w:rPr>
          <w:rFonts w:asciiTheme="minorHAnsi" w:hAnsiTheme="minorHAnsi" w:cstheme="minorHAnsi"/>
          <w:sz w:val="22"/>
          <w:szCs w:val="22"/>
        </w:rPr>
        <w:t>Assistente de Atendimento e Fiscalização</w:t>
      </w:r>
      <w:r w:rsidRPr="002C63E3">
        <w:rPr>
          <w:rFonts w:asciiTheme="minorHAnsi" w:hAnsiTheme="minorHAnsi" w:cstheme="minorHAnsi"/>
          <w:sz w:val="22"/>
          <w:szCs w:val="22"/>
        </w:rPr>
        <w:t xml:space="preserve"> do CAU/RS</w:t>
      </w:r>
    </w:p>
    <w:p w:rsidR="00EF19A2" w:rsidRPr="002C63E3" w:rsidRDefault="00EF19A2" w:rsidP="002B2F5E">
      <w:pPr>
        <w:suppressLineNumbers/>
        <w:jc w:val="center"/>
        <w:rPr>
          <w:rFonts w:asciiTheme="minorHAnsi" w:hAnsiTheme="minorHAnsi" w:cstheme="minorHAnsi"/>
          <w:sz w:val="22"/>
          <w:szCs w:val="22"/>
        </w:rPr>
      </w:pPr>
    </w:p>
    <w:sectPr w:rsidR="00EF19A2" w:rsidRPr="002C63E3" w:rsidSect="001956B8">
      <w:headerReference w:type="even" r:id="rId8"/>
      <w:headerReference w:type="default" r:id="rId9"/>
      <w:footerReference w:type="even" r:id="rId10"/>
      <w:footerReference w:type="default" r:id="rId11"/>
      <w:headerReference w:type="first" r:id="rId12"/>
      <w:footerReference w:type="first" r:id="rId13"/>
      <w:pgSz w:w="11900" w:h="16840" w:code="9"/>
      <w:pgMar w:top="1985" w:right="1134" w:bottom="1418" w:left="1701" w:header="1418" w:footer="454"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093" w:rsidRDefault="00B63093" w:rsidP="004C3048">
      <w:r>
        <w:separator/>
      </w:r>
    </w:p>
  </w:endnote>
  <w:endnote w:type="continuationSeparator" w:id="0">
    <w:p w:rsidR="00B63093" w:rsidRDefault="00B6309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2E" w:rsidRPr="005950FA" w:rsidRDefault="00C9252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C9252E" w:rsidRPr="005F2A2D" w:rsidRDefault="00C9252E"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2E" w:rsidRPr="0093154B" w:rsidRDefault="00C9252E" w:rsidP="00F919CE">
    <w:pPr>
      <w:tabs>
        <w:tab w:val="center" w:pos="4320"/>
        <w:tab w:val="right" w:pos="8640"/>
      </w:tabs>
      <w:spacing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C9252E" w:rsidRDefault="00C9252E" w:rsidP="00F919CE">
    <w:pPr>
      <w:pStyle w:val="Rodap"/>
      <w:ind w:left="-567" w:right="-574"/>
      <w:rPr>
        <w:rFonts w:ascii="DaxCondensed" w:hAnsi="DaxCondensed" w:cs="Arial"/>
        <w:color w:val="2C778C"/>
        <w:sz w:val="20"/>
        <w:szCs w:val="20"/>
      </w:rPr>
    </w:pPr>
  </w:p>
  <w:p w:rsidR="00C9252E" w:rsidRPr="003F1946" w:rsidRDefault="00C9252E"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7496422"/>
        <w:docPartObj>
          <w:docPartGallery w:val="Page Numbers (Bottom of Page)"/>
          <w:docPartUnique/>
        </w:docPartObj>
      </w:sdtPr>
      <w:sdtEndPr>
        <w:rPr>
          <w:rFonts w:ascii="Calibri" w:hAnsi="Calibri" w:cs="Arial"/>
          <w:noProof/>
        </w:rPr>
      </w:sdtEndPr>
      <w:sdtContent>
        <w:r>
          <w:rPr>
            <w:sz w:val="20"/>
            <w:szCs w:val="20"/>
          </w:rPr>
          <w:tab/>
        </w:r>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3A45C5">
          <w:rPr>
            <w:rFonts w:asciiTheme="minorHAnsi" w:hAnsiTheme="minorHAnsi"/>
            <w:noProof/>
            <w:sz w:val="20"/>
            <w:szCs w:val="20"/>
          </w:rPr>
          <w:t>7</w:t>
        </w:r>
        <w:r w:rsidRPr="00DD1A17">
          <w:rPr>
            <w:rFonts w:asciiTheme="minorHAnsi" w:hAnsiTheme="minorHAnsi"/>
            <w:sz w:val="20"/>
            <w:szCs w:val="20"/>
          </w:rPr>
          <w:fldChar w:fldCharType="end"/>
        </w:r>
      </w:sdtContent>
    </w:sdt>
  </w:p>
  <w:p w:rsidR="00C9252E" w:rsidRDefault="00C9252E"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2E" w:rsidRPr="0093154B" w:rsidRDefault="00C9252E"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9252E" w:rsidRDefault="00C9252E" w:rsidP="00D07717">
    <w:pPr>
      <w:pStyle w:val="Rodap"/>
      <w:ind w:left="-567" w:right="-574"/>
      <w:rPr>
        <w:rFonts w:ascii="DaxCondensed" w:hAnsi="DaxCondensed" w:cs="Arial"/>
        <w:color w:val="2C778C"/>
        <w:sz w:val="20"/>
        <w:szCs w:val="20"/>
      </w:rPr>
    </w:pPr>
  </w:p>
  <w:p w:rsidR="00C9252E" w:rsidRPr="003F1946" w:rsidRDefault="00C9252E"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r>
      <w:rPr>
        <w:rFonts w:ascii="DaxCondensed" w:hAnsi="DaxCondensed" w:cs="Arial"/>
        <w:color w:val="2C778C"/>
        <w:sz w:val="20"/>
        <w:szCs w:val="20"/>
      </w:rPr>
      <w:tab/>
      <w:t xml:space="preserve">  </w:t>
    </w:r>
    <w:sdt>
      <w:sdtPr>
        <w:rPr>
          <w:sz w:val="20"/>
          <w:szCs w:val="20"/>
        </w:rPr>
        <w:id w:val="1821777362"/>
        <w:docPartObj>
          <w:docPartGallery w:val="Page Numbers (Bottom of Page)"/>
          <w:docPartUnique/>
        </w:docPartObj>
      </w:sdtPr>
      <w:sdtEndPr>
        <w:rPr>
          <w:rFonts w:ascii="DaxCondensed" w:hAnsi="DaxCondensed" w:cs="Arial"/>
          <w:color w:val="2C778C"/>
        </w:rPr>
      </w:sdtEndPr>
      <w:sdtContent>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3A45C5">
          <w:rPr>
            <w:rFonts w:ascii="Calibri" w:hAnsi="Calibri" w:cs="Arial"/>
            <w:noProof/>
            <w:sz w:val="20"/>
            <w:szCs w:val="20"/>
          </w:rPr>
          <w:t>1</w:t>
        </w:r>
        <w:r w:rsidRPr="00E527D6">
          <w:rPr>
            <w:rFonts w:ascii="Calibri" w:hAnsi="Calibri" w:cs="Arial"/>
            <w:sz w:val="20"/>
            <w:szCs w:val="20"/>
          </w:rPr>
          <w:fldChar w:fldCharType="end"/>
        </w:r>
      </w:sdtContent>
    </w:sdt>
  </w:p>
  <w:p w:rsidR="00C9252E" w:rsidRPr="003F1946" w:rsidRDefault="00C9252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093" w:rsidRDefault="00B63093" w:rsidP="004C3048">
      <w:r>
        <w:separator/>
      </w:r>
    </w:p>
  </w:footnote>
  <w:footnote w:type="continuationSeparator" w:id="0">
    <w:p w:rsidR="00B63093" w:rsidRDefault="00B6309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2E" w:rsidRPr="009E4E5A" w:rsidRDefault="00C9252E"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2E" w:rsidRPr="00FD0FD1" w:rsidRDefault="00C9252E" w:rsidP="00FD0FD1">
    <w:pPr>
      <w:pStyle w:val="Cabealho"/>
      <w:ind w:left="2694"/>
      <w:rPr>
        <w:rFonts w:ascii="DaxCondensed" w:hAnsi="DaxCondensed" w:cs="Arial"/>
        <w:color w:val="386C71"/>
        <w:sz w:val="20"/>
        <w:szCs w:val="20"/>
      </w:rPr>
    </w:pPr>
    <w:r w:rsidRPr="00FD0FD1">
      <w:rPr>
        <w:rFonts w:ascii="DaxCondensed" w:hAnsi="DaxCondensed" w:cs="Arial"/>
        <w:noProof/>
        <w:color w:val="386C71"/>
        <w:sz w:val="20"/>
        <w:szCs w:val="20"/>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-895985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FD0FD1">
      <w:rPr>
        <w:rFonts w:ascii="DaxCondensed" w:hAnsi="DaxCondensed" w:cs="Arial"/>
        <w:color w:val="386C71"/>
        <w:sz w:val="20"/>
        <w:szCs w:val="20"/>
      </w:rPr>
      <w:t>Ata da</w:t>
    </w:r>
    <w:r w:rsidR="00241ECD">
      <w:rPr>
        <w:rFonts w:ascii="DaxCondensed" w:hAnsi="DaxCondensed" w:cs="Arial"/>
        <w:color w:val="386C71"/>
        <w:sz w:val="20"/>
        <w:szCs w:val="20"/>
      </w:rPr>
      <w:t xml:space="preserve"> 112</w:t>
    </w:r>
    <w:r w:rsidR="00767F50">
      <w:rPr>
        <w:rFonts w:ascii="DaxCondensed" w:hAnsi="DaxCondensed" w:cs="Arial"/>
        <w:color w:val="386C71"/>
        <w:sz w:val="20"/>
        <w:szCs w:val="20"/>
      </w:rPr>
      <w:t>ª</w:t>
    </w:r>
    <w:r w:rsidRPr="00FD0FD1">
      <w:rPr>
        <w:rFonts w:ascii="DaxCondensed" w:hAnsi="DaxCondensed" w:cs="Arial"/>
        <w:color w:val="386C71"/>
        <w:sz w:val="20"/>
        <w:szCs w:val="20"/>
      </w:rPr>
      <w:t xml:space="preserve"> Reunião Plenária Ordinária do CAU/RS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52E" w:rsidRDefault="00C9252E">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-897890</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005"/>
    <w:multiLevelType w:val="hybridMultilevel"/>
    <w:tmpl w:val="214A9A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FA6474"/>
    <w:multiLevelType w:val="multilevel"/>
    <w:tmpl w:val="EECCB9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6C379A9"/>
    <w:multiLevelType w:val="hybridMultilevel"/>
    <w:tmpl w:val="3676D992"/>
    <w:lvl w:ilvl="0" w:tplc="D93E9E6C">
      <w:start w:val="9"/>
      <w:numFmt w:val="lowerLetter"/>
      <w:lvlText w:val="%1."/>
      <w:lvlJc w:val="left"/>
      <w:pPr>
        <w:ind w:left="2340" w:hanging="360"/>
      </w:pPr>
      <w:rPr>
        <w:rFonts w:hint="default"/>
      </w:rPr>
    </w:lvl>
    <w:lvl w:ilvl="1" w:tplc="04160019">
      <w:start w:val="1"/>
      <w:numFmt w:val="lowerLetter"/>
      <w:lvlText w:val="%2."/>
      <w:lvlJc w:val="left"/>
      <w:pPr>
        <w:ind w:left="3060" w:hanging="360"/>
      </w:pPr>
    </w:lvl>
    <w:lvl w:ilvl="2" w:tplc="0416001B">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4">
    <w:nsid w:val="1B8E4AE4"/>
    <w:multiLevelType w:val="hybridMultilevel"/>
    <w:tmpl w:val="B5C83D16"/>
    <w:lvl w:ilvl="0" w:tplc="F5ECE3AE">
      <w:start w:val="1"/>
      <w:numFmt w:val="bullet"/>
      <w:lvlText w:val="•"/>
      <w:lvlJc w:val="left"/>
      <w:pPr>
        <w:tabs>
          <w:tab w:val="num" w:pos="720"/>
        </w:tabs>
        <w:ind w:left="720" w:hanging="360"/>
      </w:pPr>
      <w:rPr>
        <w:rFonts w:ascii="Arial" w:hAnsi="Arial" w:hint="default"/>
      </w:rPr>
    </w:lvl>
    <w:lvl w:ilvl="1" w:tplc="509E100E" w:tentative="1">
      <w:start w:val="1"/>
      <w:numFmt w:val="bullet"/>
      <w:lvlText w:val="•"/>
      <w:lvlJc w:val="left"/>
      <w:pPr>
        <w:tabs>
          <w:tab w:val="num" w:pos="1440"/>
        </w:tabs>
        <w:ind w:left="1440" w:hanging="360"/>
      </w:pPr>
      <w:rPr>
        <w:rFonts w:ascii="Arial" w:hAnsi="Arial" w:hint="default"/>
      </w:rPr>
    </w:lvl>
    <w:lvl w:ilvl="2" w:tplc="3AE61DC0" w:tentative="1">
      <w:start w:val="1"/>
      <w:numFmt w:val="bullet"/>
      <w:lvlText w:val="•"/>
      <w:lvlJc w:val="left"/>
      <w:pPr>
        <w:tabs>
          <w:tab w:val="num" w:pos="2160"/>
        </w:tabs>
        <w:ind w:left="2160" w:hanging="360"/>
      </w:pPr>
      <w:rPr>
        <w:rFonts w:ascii="Arial" w:hAnsi="Arial" w:hint="default"/>
      </w:rPr>
    </w:lvl>
    <w:lvl w:ilvl="3" w:tplc="BF98A5A6" w:tentative="1">
      <w:start w:val="1"/>
      <w:numFmt w:val="bullet"/>
      <w:lvlText w:val="•"/>
      <w:lvlJc w:val="left"/>
      <w:pPr>
        <w:tabs>
          <w:tab w:val="num" w:pos="2880"/>
        </w:tabs>
        <w:ind w:left="2880" w:hanging="360"/>
      </w:pPr>
      <w:rPr>
        <w:rFonts w:ascii="Arial" w:hAnsi="Arial" w:hint="default"/>
      </w:rPr>
    </w:lvl>
    <w:lvl w:ilvl="4" w:tplc="744C051E" w:tentative="1">
      <w:start w:val="1"/>
      <w:numFmt w:val="bullet"/>
      <w:lvlText w:val="•"/>
      <w:lvlJc w:val="left"/>
      <w:pPr>
        <w:tabs>
          <w:tab w:val="num" w:pos="3600"/>
        </w:tabs>
        <w:ind w:left="3600" w:hanging="360"/>
      </w:pPr>
      <w:rPr>
        <w:rFonts w:ascii="Arial" w:hAnsi="Arial" w:hint="default"/>
      </w:rPr>
    </w:lvl>
    <w:lvl w:ilvl="5" w:tplc="CF8CCC60" w:tentative="1">
      <w:start w:val="1"/>
      <w:numFmt w:val="bullet"/>
      <w:lvlText w:val="•"/>
      <w:lvlJc w:val="left"/>
      <w:pPr>
        <w:tabs>
          <w:tab w:val="num" w:pos="4320"/>
        </w:tabs>
        <w:ind w:left="4320" w:hanging="360"/>
      </w:pPr>
      <w:rPr>
        <w:rFonts w:ascii="Arial" w:hAnsi="Arial" w:hint="default"/>
      </w:rPr>
    </w:lvl>
    <w:lvl w:ilvl="6" w:tplc="1E02754C" w:tentative="1">
      <w:start w:val="1"/>
      <w:numFmt w:val="bullet"/>
      <w:lvlText w:val="•"/>
      <w:lvlJc w:val="left"/>
      <w:pPr>
        <w:tabs>
          <w:tab w:val="num" w:pos="5040"/>
        </w:tabs>
        <w:ind w:left="5040" w:hanging="360"/>
      </w:pPr>
      <w:rPr>
        <w:rFonts w:ascii="Arial" w:hAnsi="Arial" w:hint="default"/>
      </w:rPr>
    </w:lvl>
    <w:lvl w:ilvl="7" w:tplc="6B5C16EA" w:tentative="1">
      <w:start w:val="1"/>
      <w:numFmt w:val="bullet"/>
      <w:lvlText w:val="•"/>
      <w:lvlJc w:val="left"/>
      <w:pPr>
        <w:tabs>
          <w:tab w:val="num" w:pos="5760"/>
        </w:tabs>
        <w:ind w:left="5760" w:hanging="360"/>
      </w:pPr>
      <w:rPr>
        <w:rFonts w:ascii="Arial" w:hAnsi="Arial" w:hint="default"/>
      </w:rPr>
    </w:lvl>
    <w:lvl w:ilvl="8" w:tplc="7690D998" w:tentative="1">
      <w:start w:val="1"/>
      <w:numFmt w:val="bullet"/>
      <w:lvlText w:val="•"/>
      <w:lvlJc w:val="left"/>
      <w:pPr>
        <w:tabs>
          <w:tab w:val="num" w:pos="6480"/>
        </w:tabs>
        <w:ind w:left="6480" w:hanging="360"/>
      </w:pPr>
      <w:rPr>
        <w:rFonts w:ascii="Arial" w:hAnsi="Arial" w:hint="default"/>
      </w:rPr>
    </w:lvl>
  </w:abstractNum>
  <w:abstractNum w:abstractNumId="5">
    <w:nsid w:val="1BB41089"/>
    <w:multiLevelType w:val="multilevel"/>
    <w:tmpl w:val="312A80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0E40F3"/>
    <w:multiLevelType w:val="hybridMultilevel"/>
    <w:tmpl w:val="D10A0F4A"/>
    <w:lvl w:ilvl="0" w:tplc="F412F50E">
      <w:start w:val="1"/>
      <w:numFmt w:val="bullet"/>
      <w:lvlText w:val="•"/>
      <w:lvlJc w:val="left"/>
      <w:pPr>
        <w:tabs>
          <w:tab w:val="num" w:pos="720"/>
        </w:tabs>
        <w:ind w:left="720" w:hanging="360"/>
      </w:pPr>
      <w:rPr>
        <w:rFonts w:ascii="Arial" w:hAnsi="Arial" w:hint="default"/>
      </w:rPr>
    </w:lvl>
    <w:lvl w:ilvl="1" w:tplc="DA8478D4" w:tentative="1">
      <w:start w:val="1"/>
      <w:numFmt w:val="bullet"/>
      <w:lvlText w:val="•"/>
      <w:lvlJc w:val="left"/>
      <w:pPr>
        <w:tabs>
          <w:tab w:val="num" w:pos="1440"/>
        </w:tabs>
        <w:ind w:left="1440" w:hanging="360"/>
      </w:pPr>
      <w:rPr>
        <w:rFonts w:ascii="Arial" w:hAnsi="Arial" w:hint="default"/>
      </w:rPr>
    </w:lvl>
    <w:lvl w:ilvl="2" w:tplc="E00E0E02" w:tentative="1">
      <w:start w:val="1"/>
      <w:numFmt w:val="bullet"/>
      <w:lvlText w:val="•"/>
      <w:lvlJc w:val="left"/>
      <w:pPr>
        <w:tabs>
          <w:tab w:val="num" w:pos="2160"/>
        </w:tabs>
        <w:ind w:left="2160" w:hanging="360"/>
      </w:pPr>
      <w:rPr>
        <w:rFonts w:ascii="Arial" w:hAnsi="Arial" w:hint="default"/>
      </w:rPr>
    </w:lvl>
    <w:lvl w:ilvl="3" w:tplc="B5D0A3A2" w:tentative="1">
      <w:start w:val="1"/>
      <w:numFmt w:val="bullet"/>
      <w:lvlText w:val="•"/>
      <w:lvlJc w:val="left"/>
      <w:pPr>
        <w:tabs>
          <w:tab w:val="num" w:pos="2880"/>
        </w:tabs>
        <w:ind w:left="2880" w:hanging="360"/>
      </w:pPr>
      <w:rPr>
        <w:rFonts w:ascii="Arial" w:hAnsi="Arial" w:hint="default"/>
      </w:rPr>
    </w:lvl>
    <w:lvl w:ilvl="4" w:tplc="154E9FC4" w:tentative="1">
      <w:start w:val="1"/>
      <w:numFmt w:val="bullet"/>
      <w:lvlText w:val="•"/>
      <w:lvlJc w:val="left"/>
      <w:pPr>
        <w:tabs>
          <w:tab w:val="num" w:pos="3600"/>
        </w:tabs>
        <w:ind w:left="3600" w:hanging="360"/>
      </w:pPr>
      <w:rPr>
        <w:rFonts w:ascii="Arial" w:hAnsi="Arial" w:hint="default"/>
      </w:rPr>
    </w:lvl>
    <w:lvl w:ilvl="5" w:tplc="B36E143C" w:tentative="1">
      <w:start w:val="1"/>
      <w:numFmt w:val="bullet"/>
      <w:lvlText w:val="•"/>
      <w:lvlJc w:val="left"/>
      <w:pPr>
        <w:tabs>
          <w:tab w:val="num" w:pos="4320"/>
        </w:tabs>
        <w:ind w:left="4320" w:hanging="360"/>
      </w:pPr>
      <w:rPr>
        <w:rFonts w:ascii="Arial" w:hAnsi="Arial" w:hint="default"/>
      </w:rPr>
    </w:lvl>
    <w:lvl w:ilvl="6" w:tplc="C8A29C58" w:tentative="1">
      <w:start w:val="1"/>
      <w:numFmt w:val="bullet"/>
      <w:lvlText w:val="•"/>
      <w:lvlJc w:val="left"/>
      <w:pPr>
        <w:tabs>
          <w:tab w:val="num" w:pos="5040"/>
        </w:tabs>
        <w:ind w:left="5040" w:hanging="360"/>
      </w:pPr>
      <w:rPr>
        <w:rFonts w:ascii="Arial" w:hAnsi="Arial" w:hint="default"/>
      </w:rPr>
    </w:lvl>
    <w:lvl w:ilvl="7" w:tplc="4AF4D2C2" w:tentative="1">
      <w:start w:val="1"/>
      <w:numFmt w:val="bullet"/>
      <w:lvlText w:val="•"/>
      <w:lvlJc w:val="left"/>
      <w:pPr>
        <w:tabs>
          <w:tab w:val="num" w:pos="5760"/>
        </w:tabs>
        <w:ind w:left="5760" w:hanging="360"/>
      </w:pPr>
      <w:rPr>
        <w:rFonts w:ascii="Arial" w:hAnsi="Arial" w:hint="default"/>
      </w:rPr>
    </w:lvl>
    <w:lvl w:ilvl="8" w:tplc="14AA3992" w:tentative="1">
      <w:start w:val="1"/>
      <w:numFmt w:val="bullet"/>
      <w:lvlText w:val="•"/>
      <w:lvlJc w:val="left"/>
      <w:pPr>
        <w:tabs>
          <w:tab w:val="num" w:pos="6480"/>
        </w:tabs>
        <w:ind w:left="6480" w:hanging="360"/>
      </w:pPr>
      <w:rPr>
        <w:rFonts w:ascii="Arial" w:hAnsi="Arial" w:hint="default"/>
      </w:rPr>
    </w:lvl>
  </w:abstractNum>
  <w:abstractNum w:abstractNumId="7">
    <w:nsid w:val="1F7C2237"/>
    <w:multiLevelType w:val="multilevel"/>
    <w:tmpl w:val="B378B8B4"/>
    <w:lvl w:ilvl="0">
      <w:start w:val="4"/>
      <w:numFmt w:val="decimal"/>
      <w:lvlText w:val="%1."/>
      <w:lvlJc w:val="left"/>
      <w:pPr>
        <w:ind w:left="720" w:hanging="360"/>
      </w:pPr>
      <w:rPr>
        <w:rFonts w:hint="default"/>
        <w:b/>
        <w:u w:val="single"/>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8">
    <w:nsid w:val="210741CA"/>
    <w:multiLevelType w:val="multilevel"/>
    <w:tmpl w:val="5FC6B20A"/>
    <w:lvl w:ilvl="0">
      <w:start w:val="5"/>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9">
    <w:nsid w:val="24592214"/>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A22E2A"/>
    <w:multiLevelType w:val="hybridMultilevel"/>
    <w:tmpl w:val="6CB6EDC0"/>
    <w:lvl w:ilvl="0" w:tplc="EF9CB75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284B04AF"/>
    <w:multiLevelType w:val="multilevel"/>
    <w:tmpl w:val="7AA210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713ACF"/>
    <w:multiLevelType w:val="multilevel"/>
    <w:tmpl w:val="C86EE1A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nsid w:val="2B214765"/>
    <w:multiLevelType w:val="multilevel"/>
    <w:tmpl w:val="91E45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9B7CFE"/>
    <w:multiLevelType w:val="hybridMultilevel"/>
    <w:tmpl w:val="D26E551E"/>
    <w:lvl w:ilvl="0" w:tplc="FB7A3090">
      <w:start w:val="1"/>
      <w:numFmt w:val="bullet"/>
      <w:lvlText w:val="•"/>
      <w:lvlJc w:val="left"/>
      <w:pPr>
        <w:tabs>
          <w:tab w:val="num" w:pos="720"/>
        </w:tabs>
        <w:ind w:left="720" w:hanging="360"/>
      </w:pPr>
      <w:rPr>
        <w:rFonts w:ascii="Arial" w:hAnsi="Arial" w:hint="default"/>
      </w:rPr>
    </w:lvl>
    <w:lvl w:ilvl="1" w:tplc="5414179A" w:tentative="1">
      <w:start w:val="1"/>
      <w:numFmt w:val="bullet"/>
      <w:lvlText w:val="•"/>
      <w:lvlJc w:val="left"/>
      <w:pPr>
        <w:tabs>
          <w:tab w:val="num" w:pos="1440"/>
        </w:tabs>
        <w:ind w:left="1440" w:hanging="360"/>
      </w:pPr>
      <w:rPr>
        <w:rFonts w:ascii="Arial" w:hAnsi="Arial" w:hint="default"/>
      </w:rPr>
    </w:lvl>
    <w:lvl w:ilvl="2" w:tplc="E620E1AE" w:tentative="1">
      <w:start w:val="1"/>
      <w:numFmt w:val="bullet"/>
      <w:lvlText w:val="•"/>
      <w:lvlJc w:val="left"/>
      <w:pPr>
        <w:tabs>
          <w:tab w:val="num" w:pos="2160"/>
        </w:tabs>
        <w:ind w:left="2160" w:hanging="360"/>
      </w:pPr>
      <w:rPr>
        <w:rFonts w:ascii="Arial" w:hAnsi="Arial" w:hint="default"/>
      </w:rPr>
    </w:lvl>
    <w:lvl w:ilvl="3" w:tplc="648A590E" w:tentative="1">
      <w:start w:val="1"/>
      <w:numFmt w:val="bullet"/>
      <w:lvlText w:val="•"/>
      <w:lvlJc w:val="left"/>
      <w:pPr>
        <w:tabs>
          <w:tab w:val="num" w:pos="2880"/>
        </w:tabs>
        <w:ind w:left="2880" w:hanging="360"/>
      </w:pPr>
      <w:rPr>
        <w:rFonts w:ascii="Arial" w:hAnsi="Arial" w:hint="default"/>
      </w:rPr>
    </w:lvl>
    <w:lvl w:ilvl="4" w:tplc="FC0AC676" w:tentative="1">
      <w:start w:val="1"/>
      <w:numFmt w:val="bullet"/>
      <w:lvlText w:val="•"/>
      <w:lvlJc w:val="left"/>
      <w:pPr>
        <w:tabs>
          <w:tab w:val="num" w:pos="3600"/>
        </w:tabs>
        <w:ind w:left="3600" w:hanging="360"/>
      </w:pPr>
      <w:rPr>
        <w:rFonts w:ascii="Arial" w:hAnsi="Arial" w:hint="default"/>
      </w:rPr>
    </w:lvl>
    <w:lvl w:ilvl="5" w:tplc="41084F1A" w:tentative="1">
      <w:start w:val="1"/>
      <w:numFmt w:val="bullet"/>
      <w:lvlText w:val="•"/>
      <w:lvlJc w:val="left"/>
      <w:pPr>
        <w:tabs>
          <w:tab w:val="num" w:pos="4320"/>
        </w:tabs>
        <w:ind w:left="4320" w:hanging="360"/>
      </w:pPr>
      <w:rPr>
        <w:rFonts w:ascii="Arial" w:hAnsi="Arial" w:hint="default"/>
      </w:rPr>
    </w:lvl>
    <w:lvl w:ilvl="6" w:tplc="ECF63A36" w:tentative="1">
      <w:start w:val="1"/>
      <w:numFmt w:val="bullet"/>
      <w:lvlText w:val="•"/>
      <w:lvlJc w:val="left"/>
      <w:pPr>
        <w:tabs>
          <w:tab w:val="num" w:pos="5040"/>
        </w:tabs>
        <w:ind w:left="5040" w:hanging="360"/>
      </w:pPr>
      <w:rPr>
        <w:rFonts w:ascii="Arial" w:hAnsi="Arial" w:hint="default"/>
      </w:rPr>
    </w:lvl>
    <w:lvl w:ilvl="7" w:tplc="A5AA0B90" w:tentative="1">
      <w:start w:val="1"/>
      <w:numFmt w:val="bullet"/>
      <w:lvlText w:val="•"/>
      <w:lvlJc w:val="left"/>
      <w:pPr>
        <w:tabs>
          <w:tab w:val="num" w:pos="5760"/>
        </w:tabs>
        <w:ind w:left="5760" w:hanging="360"/>
      </w:pPr>
      <w:rPr>
        <w:rFonts w:ascii="Arial" w:hAnsi="Arial" w:hint="default"/>
      </w:rPr>
    </w:lvl>
    <w:lvl w:ilvl="8" w:tplc="0CA69F00" w:tentative="1">
      <w:start w:val="1"/>
      <w:numFmt w:val="bullet"/>
      <w:lvlText w:val="•"/>
      <w:lvlJc w:val="left"/>
      <w:pPr>
        <w:tabs>
          <w:tab w:val="num" w:pos="6480"/>
        </w:tabs>
        <w:ind w:left="6480" w:hanging="360"/>
      </w:pPr>
      <w:rPr>
        <w:rFonts w:ascii="Arial" w:hAnsi="Arial" w:hint="default"/>
      </w:rPr>
    </w:lvl>
  </w:abstractNum>
  <w:abstractNum w:abstractNumId="16">
    <w:nsid w:val="2FF61AFA"/>
    <w:multiLevelType w:val="multilevel"/>
    <w:tmpl w:val="6046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4676DA"/>
    <w:multiLevelType w:val="hybridMultilevel"/>
    <w:tmpl w:val="FB5C9234"/>
    <w:lvl w:ilvl="0" w:tplc="F702B6DE">
      <w:start w:val="1"/>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31C703B"/>
    <w:multiLevelType w:val="multilevel"/>
    <w:tmpl w:val="C5D881C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45973FF"/>
    <w:multiLevelType w:val="hybridMultilevel"/>
    <w:tmpl w:val="A93042DA"/>
    <w:lvl w:ilvl="0" w:tplc="251CFE0A">
      <w:start w:val="1"/>
      <w:numFmt w:val="bullet"/>
      <w:lvlText w:val="•"/>
      <w:lvlJc w:val="left"/>
      <w:pPr>
        <w:tabs>
          <w:tab w:val="num" w:pos="720"/>
        </w:tabs>
        <w:ind w:left="720" w:hanging="360"/>
      </w:pPr>
      <w:rPr>
        <w:rFonts w:ascii="Arial" w:hAnsi="Arial" w:hint="default"/>
      </w:rPr>
    </w:lvl>
    <w:lvl w:ilvl="1" w:tplc="5854FDD6" w:tentative="1">
      <w:start w:val="1"/>
      <w:numFmt w:val="bullet"/>
      <w:lvlText w:val="•"/>
      <w:lvlJc w:val="left"/>
      <w:pPr>
        <w:tabs>
          <w:tab w:val="num" w:pos="1440"/>
        </w:tabs>
        <w:ind w:left="1440" w:hanging="360"/>
      </w:pPr>
      <w:rPr>
        <w:rFonts w:ascii="Arial" w:hAnsi="Arial" w:hint="default"/>
      </w:rPr>
    </w:lvl>
    <w:lvl w:ilvl="2" w:tplc="8D381448" w:tentative="1">
      <w:start w:val="1"/>
      <w:numFmt w:val="bullet"/>
      <w:lvlText w:val="•"/>
      <w:lvlJc w:val="left"/>
      <w:pPr>
        <w:tabs>
          <w:tab w:val="num" w:pos="2160"/>
        </w:tabs>
        <w:ind w:left="2160" w:hanging="360"/>
      </w:pPr>
      <w:rPr>
        <w:rFonts w:ascii="Arial" w:hAnsi="Arial" w:hint="default"/>
      </w:rPr>
    </w:lvl>
    <w:lvl w:ilvl="3" w:tplc="4CCC81CA" w:tentative="1">
      <w:start w:val="1"/>
      <w:numFmt w:val="bullet"/>
      <w:lvlText w:val="•"/>
      <w:lvlJc w:val="left"/>
      <w:pPr>
        <w:tabs>
          <w:tab w:val="num" w:pos="2880"/>
        </w:tabs>
        <w:ind w:left="2880" w:hanging="360"/>
      </w:pPr>
      <w:rPr>
        <w:rFonts w:ascii="Arial" w:hAnsi="Arial" w:hint="default"/>
      </w:rPr>
    </w:lvl>
    <w:lvl w:ilvl="4" w:tplc="A9C44094" w:tentative="1">
      <w:start w:val="1"/>
      <w:numFmt w:val="bullet"/>
      <w:lvlText w:val="•"/>
      <w:lvlJc w:val="left"/>
      <w:pPr>
        <w:tabs>
          <w:tab w:val="num" w:pos="3600"/>
        </w:tabs>
        <w:ind w:left="3600" w:hanging="360"/>
      </w:pPr>
      <w:rPr>
        <w:rFonts w:ascii="Arial" w:hAnsi="Arial" w:hint="default"/>
      </w:rPr>
    </w:lvl>
    <w:lvl w:ilvl="5" w:tplc="FC36639E" w:tentative="1">
      <w:start w:val="1"/>
      <w:numFmt w:val="bullet"/>
      <w:lvlText w:val="•"/>
      <w:lvlJc w:val="left"/>
      <w:pPr>
        <w:tabs>
          <w:tab w:val="num" w:pos="4320"/>
        </w:tabs>
        <w:ind w:left="4320" w:hanging="360"/>
      </w:pPr>
      <w:rPr>
        <w:rFonts w:ascii="Arial" w:hAnsi="Arial" w:hint="default"/>
      </w:rPr>
    </w:lvl>
    <w:lvl w:ilvl="6" w:tplc="2D6847C6" w:tentative="1">
      <w:start w:val="1"/>
      <w:numFmt w:val="bullet"/>
      <w:lvlText w:val="•"/>
      <w:lvlJc w:val="left"/>
      <w:pPr>
        <w:tabs>
          <w:tab w:val="num" w:pos="5040"/>
        </w:tabs>
        <w:ind w:left="5040" w:hanging="360"/>
      </w:pPr>
      <w:rPr>
        <w:rFonts w:ascii="Arial" w:hAnsi="Arial" w:hint="default"/>
      </w:rPr>
    </w:lvl>
    <w:lvl w:ilvl="7" w:tplc="C53E69B2" w:tentative="1">
      <w:start w:val="1"/>
      <w:numFmt w:val="bullet"/>
      <w:lvlText w:val="•"/>
      <w:lvlJc w:val="left"/>
      <w:pPr>
        <w:tabs>
          <w:tab w:val="num" w:pos="5760"/>
        </w:tabs>
        <w:ind w:left="5760" w:hanging="360"/>
      </w:pPr>
      <w:rPr>
        <w:rFonts w:ascii="Arial" w:hAnsi="Arial" w:hint="default"/>
      </w:rPr>
    </w:lvl>
    <w:lvl w:ilvl="8" w:tplc="695A42FE" w:tentative="1">
      <w:start w:val="1"/>
      <w:numFmt w:val="bullet"/>
      <w:lvlText w:val="•"/>
      <w:lvlJc w:val="left"/>
      <w:pPr>
        <w:tabs>
          <w:tab w:val="num" w:pos="6480"/>
        </w:tabs>
        <w:ind w:left="6480" w:hanging="360"/>
      </w:pPr>
      <w:rPr>
        <w:rFonts w:ascii="Arial" w:hAnsi="Arial" w:hint="default"/>
      </w:rPr>
    </w:lvl>
  </w:abstractNum>
  <w:abstractNum w:abstractNumId="20">
    <w:nsid w:val="34C77B7D"/>
    <w:multiLevelType w:val="hybridMultilevel"/>
    <w:tmpl w:val="9AE6E1AA"/>
    <w:lvl w:ilvl="0" w:tplc="EA4C2A24">
      <w:start w:val="1"/>
      <w:numFmt w:val="bullet"/>
      <w:lvlText w:val="•"/>
      <w:lvlJc w:val="left"/>
      <w:pPr>
        <w:tabs>
          <w:tab w:val="num" w:pos="720"/>
        </w:tabs>
        <w:ind w:left="720" w:hanging="360"/>
      </w:pPr>
      <w:rPr>
        <w:rFonts w:ascii="Arial" w:hAnsi="Arial" w:hint="default"/>
      </w:rPr>
    </w:lvl>
    <w:lvl w:ilvl="1" w:tplc="FFF8865E" w:tentative="1">
      <w:start w:val="1"/>
      <w:numFmt w:val="bullet"/>
      <w:lvlText w:val="•"/>
      <w:lvlJc w:val="left"/>
      <w:pPr>
        <w:tabs>
          <w:tab w:val="num" w:pos="1440"/>
        </w:tabs>
        <w:ind w:left="1440" w:hanging="360"/>
      </w:pPr>
      <w:rPr>
        <w:rFonts w:ascii="Arial" w:hAnsi="Arial" w:hint="default"/>
      </w:rPr>
    </w:lvl>
    <w:lvl w:ilvl="2" w:tplc="3800ABDC" w:tentative="1">
      <w:start w:val="1"/>
      <w:numFmt w:val="bullet"/>
      <w:lvlText w:val="•"/>
      <w:lvlJc w:val="left"/>
      <w:pPr>
        <w:tabs>
          <w:tab w:val="num" w:pos="2160"/>
        </w:tabs>
        <w:ind w:left="2160" w:hanging="360"/>
      </w:pPr>
      <w:rPr>
        <w:rFonts w:ascii="Arial" w:hAnsi="Arial" w:hint="default"/>
      </w:rPr>
    </w:lvl>
    <w:lvl w:ilvl="3" w:tplc="A7447C90" w:tentative="1">
      <w:start w:val="1"/>
      <w:numFmt w:val="bullet"/>
      <w:lvlText w:val="•"/>
      <w:lvlJc w:val="left"/>
      <w:pPr>
        <w:tabs>
          <w:tab w:val="num" w:pos="2880"/>
        </w:tabs>
        <w:ind w:left="2880" w:hanging="360"/>
      </w:pPr>
      <w:rPr>
        <w:rFonts w:ascii="Arial" w:hAnsi="Arial" w:hint="default"/>
      </w:rPr>
    </w:lvl>
    <w:lvl w:ilvl="4" w:tplc="FBF23C1E" w:tentative="1">
      <w:start w:val="1"/>
      <w:numFmt w:val="bullet"/>
      <w:lvlText w:val="•"/>
      <w:lvlJc w:val="left"/>
      <w:pPr>
        <w:tabs>
          <w:tab w:val="num" w:pos="3600"/>
        </w:tabs>
        <w:ind w:left="3600" w:hanging="360"/>
      </w:pPr>
      <w:rPr>
        <w:rFonts w:ascii="Arial" w:hAnsi="Arial" w:hint="default"/>
      </w:rPr>
    </w:lvl>
    <w:lvl w:ilvl="5" w:tplc="B0BA70FE" w:tentative="1">
      <w:start w:val="1"/>
      <w:numFmt w:val="bullet"/>
      <w:lvlText w:val="•"/>
      <w:lvlJc w:val="left"/>
      <w:pPr>
        <w:tabs>
          <w:tab w:val="num" w:pos="4320"/>
        </w:tabs>
        <w:ind w:left="4320" w:hanging="360"/>
      </w:pPr>
      <w:rPr>
        <w:rFonts w:ascii="Arial" w:hAnsi="Arial" w:hint="default"/>
      </w:rPr>
    </w:lvl>
    <w:lvl w:ilvl="6" w:tplc="23E2022A" w:tentative="1">
      <w:start w:val="1"/>
      <w:numFmt w:val="bullet"/>
      <w:lvlText w:val="•"/>
      <w:lvlJc w:val="left"/>
      <w:pPr>
        <w:tabs>
          <w:tab w:val="num" w:pos="5040"/>
        </w:tabs>
        <w:ind w:left="5040" w:hanging="360"/>
      </w:pPr>
      <w:rPr>
        <w:rFonts w:ascii="Arial" w:hAnsi="Arial" w:hint="default"/>
      </w:rPr>
    </w:lvl>
    <w:lvl w:ilvl="7" w:tplc="7158B7D4" w:tentative="1">
      <w:start w:val="1"/>
      <w:numFmt w:val="bullet"/>
      <w:lvlText w:val="•"/>
      <w:lvlJc w:val="left"/>
      <w:pPr>
        <w:tabs>
          <w:tab w:val="num" w:pos="5760"/>
        </w:tabs>
        <w:ind w:left="5760" w:hanging="360"/>
      </w:pPr>
      <w:rPr>
        <w:rFonts w:ascii="Arial" w:hAnsi="Arial" w:hint="default"/>
      </w:rPr>
    </w:lvl>
    <w:lvl w:ilvl="8" w:tplc="E4761DE4" w:tentative="1">
      <w:start w:val="1"/>
      <w:numFmt w:val="bullet"/>
      <w:lvlText w:val="•"/>
      <w:lvlJc w:val="left"/>
      <w:pPr>
        <w:tabs>
          <w:tab w:val="num" w:pos="6480"/>
        </w:tabs>
        <w:ind w:left="6480" w:hanging="360"/>
      </w:pPr>
      <w:rPr>
        <w:rFonts w:ascii="Arial" w:hAnsi="Arial" w:hint="default"/>
      </w:rPr>
    </w:lvl>
  </w:abstractNum>
  <w:abstractNum w:abstractNumId="21">
    <w:nsid w:val="38C344E8"/>
    <w:multiLevelType w:val="multilevel"/>
    <w:tmpl w:val="89D40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4">
    <w:nsid w:val="3F6F3EA1"/>
    <w:multiLevelType w:val="hybridMultilevel"/>
    <w:tmpl w:val="F03AA314"/>
    <w:lvl w:ilvl="0" w:tplc="A2D44940">
      <w:start w:val="1"/>
      <w:numFmt w:val="bullet"/>
      <w:lvlText w:val="•"/>
      <w:lvlJc w:val="left"/>
      <w:pPr>
        <w:tabs>
          <w:tab w:val="num" w:pos="720"/>
        </w:tabs>
        <w:ind w:left="720" w:hanging="360"/>
      </w:pPr>
      <w:rPr>
        <w:rFonts w:ascii="Arial" w:hAnsi="Arial" w:hint="default"/>
      </w:rPr>
    </w:lvl>
    <w:lvl w:ilvl="1" w:tplc="92900436" w:tentative="1">
      <w:start w:val="1"/>
      <w:numFmt w:val="bullet"/>
      <w:lvlText w:val="•"/>
      <w:lvlJc w:val="left"/>
      <w:pPr>
        <w:tabs>
          <w:tab w:val="num" w:pos="1440"/>
        </w:tabs>
        <w:ind w:left="1440" w:hanging="360"/>
      </w:pPr>
      <w:rPr>
        <w:rFonts w:ascii="Arial" w:hAnsi="Arial" w:hint="default"/>
      </w:rPr>
    </w:lvl>
    <w:lvl w:ilvl="2" w:tplc="C804C0F4" w:tentative="1">
      <w:start w:val="1"/>
      <w:numFmt w:val="bullet"/>
      <w:lvlText w:val="•"/>
      <w:lvlJc w:val="left"/>
      <w:pPr>
        <w:tabs>
          <w:tab w:val="num" w:pos="2160"/>
        </w:tabs>
        <w:ind w:left="2160" w:hanging="360"/>
      </w:pPr>
      <w:rPr>
        <w:rFonts w:ascii="Arial" w:hAnsi="Arial" w:hint="default"/>
      </w:rPr>
    </w:lvl>
    <w:lvl w:ilvl="3" w:tplc="D8049610" w:tentative="1">
      <w:start w:val="1"/>
      <w:numFmt w:val="bullet"/>
      <w:lvlText w:val="•"/>
      <w:lvlJc w:val="left"/>
      <w:pPr>
        <w:tabs>
          <w:tab w:val="num" w:pos="2880"/>
        </w:tabs>
        <w:ind w:left="2880" w:hanging="360"/>
      </w:pPr>
      <w:rPr>
        <w:rFonts w:ascii="Arial" w:hAnsi="Arial" w:hint="default"/>
      </w:rPr>
    </w:lvl>
    <w:lvl w:ilvl="4" w:tplc="62364488" w:tentative="1">
      <w:start w:val="1"/>
      <w:numFmt w:val="bullet"/>
      <w:lvlText w:val="•"/>
      <w:lvlJc w:val="left"/>
      <w:pPr>
        <w:tabs>
          <w:tab w:val="num" w:pos="3600"/>
        </w:tabs>
        <w:ind w:left="3600" w:hanging="360"/>
      </w:pPr>
      <w:rPr>
        <w:rFonts w:ascii="Arial" w:hAnsi="Arial" w:hint="default"/>
      </w:rPr>
    </w:lvl>
    <w:lvl w:ilvl="5" w:tplc="6B4A74C0" w:tentative="1">
      <w:start w:val="1"/>
      <w:numFmt w:val="bullet"/>
      <w:lvlText w:val="•"/>
      <w:lvlJc w:val="left"/>
      <w:pPr>
        <w:tabs>
          <w:tab w:val="num" w:pos="4320"/>
        </w:tabs>
        <w:ind w:left="4320" w:hanging="360"/>
      </w:pPr>
      <w:rPr>
        <w:rFonts w:ascii="Arial" w:hAnsi="Arial" w:hint="default"/>
      </w:rPr>
    </w:lvl>
    <w:lvl w:ilvl="6" w:tplc="4FF28BCC" w:tentative="1">
      <w:start w:val="1"/>
      <w:numFmt w:val="bullet"/>
      <w:lvlText w:val="•"/>
      <w:lvlJc w:val="left"/>
      <w:pPr>
        <w:tabs>
          <w:tab w:val="num" w:pos="5040"/>
        </w:tabs>
        <w:ind w:left="5040" w:hanging="360"/>
      </w:pPr>
      <w:rPr>
        <w:rFonts w:ascii="Arial" w:hAnsi="Arial" w:hint="default"/>
      </w:rPr>
    </w:lvl>
    <w:lvl w:ilvl="7" w:tplc="94309D26" w:tentative="1">
      <w:start w:val="1"/>
      <w:numFmt w:val="bullet"/>
      <w:lvlText w:val="•"/>
      <w:lvlJc w:val="left"/>
      <w:pPr>
        <w:tabs>
          <w:tab w:val="num" w:pos="5760"/>
        </w:tabs>
        <w:ind w:left="5760" w:hanging="360"/>
      </w:pPr>
      <w:rPr>
        <w:rFonts w:ascii="Arial" w:hAnsi="Arial" w:hint="default"/>
      </w:rPr>
    </w:lvl>
    <w:lvl w:ilvl="8" w:tplc="5692A3EC" w:tentative="1">
      <w:start w:val="1"/>
      <w:numFmt w:val="bullet"/>
      <w:lvlText w:val="•"/>
      <w:lvlJc w:val="left"/>
      <w:pPr>
        <w:tabs>
          <w:tab w:val="num" w:pos="6480"/>
        </w:tabs>
        <w:ind w:left="6480" w:hanging="360"/>
      </w:pPr>
      <w:rPr>
        <w:rFonts w:ascii="Arial" w:hAnsi="Arial" w:hint="default"/>
      </w:rPr>
    </w:lvl>
  </w:abstractNum>
  <w:abstractNum w:abstractNumId="2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29">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D306999"/>
    <w:multiLevelType w:val="hybridMultilevel"/>
    <w:tmpl w:val="C5641020"/>
    <w:lvl w:ilvl="0" w:tplc="1BEC871A">
      <w:start w:val="1"/>
      <w:numFmt w:val="bullet"/>
      <w:lvlText w:val="•"/>
      <w:lvlJc w:val="left"/>
      <w:pPr>
        <w:tabs>
          <w:tab w:val="num" w:pos="720"/>
        </w:tabs>
        <w:ind w:left="720" w:hanging="360"/>
      </w:pPr>
      <w:rPr>
        <w:rFonts w:ascii="Arial" w:hAnsi="Arial" w:hint="default"/>
      </w:rPr>
    </w:lvl>
    <w:lvl w:ilvl="1" w:tplc="6194CE18" w:tentative="1">
      <w:start w:val="1"/>
      <w:numFmt w:val="bullet"/>
      <w:lvlText w:val="•"/>
      <w:lvlJc w:val="left"/>
      <w:pPr>
        <w:tabs>
          <w:tab w:val="num" w:pos="1440"/>
        </w:tabs>
        <w:ind w:left="1440" w:hanging="360"/>
      </w:pPr>
      <w:rPr>
        <w:rFonts w:ascii="Arial" w:hAnsi="Arial" w:hint="default"/>
      </w:rPr>
    </w:lvl>
    <w:lvl w:ilvl="2" w:tplc="15F6D398" w:tentative="1">
      <w:start w:val="1"/>
      <w:numFmt w:val="bullet"/>
      <w:lvlText w:val="•"/>
      <w:lvlJc w:val="left"/>
      <w:pPr>
        <w:tabs>
          <w:tab w:val="num" w:pos="2160"/>
        </w:tabs>
        <w:ind w:left="2160" w:hanging="360"/>
      </w:pPr>
      <w:rPr>
        <w:rFonts w:ascii="Arial" w:hAnsi="Arial" w:hint="default"/>
      </w:rPr>
    </w:lvl>
    <w:lvl w:ilvl="3" w:tplc="07EEAF32" w:tentative="1">
      <w:start w:val="1"/>
      <w:numFmt w:val="bullet"/>
      <w:lvlText w:val="•"/>
      <w:lvlJc w:val="left"/>
      <w:pPr>
        <w:tabs>
          <w:tab w:val="num" w:pos="2880"/>
        </w:tabs>
        <w:ind w:left="2880" w:hanging="360"/>
      </w:pPr>
      <w:rPr>
        <w:rFonts w:ascii="Arial" w:hAnsi="Arial" w:hint="default"/>
      </w:rPr>
    </w:lvl>
    <w:lvl w:ilvl="4" w:tplc="C5EC93DA" w:tentative="1">
      <w:start w:val="1"/>
      <w:numFmt w:val="bullet"/>
      <w:lvlText w:val="•"/>
      <w:lvlJc w:val="left"/>
      <w:pPr>
        <w:tabs>
          <w:tab w:val="num" w:pos="3600"/>
        </w:tabs>
        <w:ind w:left="3600" w:hanging="360"/>
      </w:pPr>
      <w:rPr>
        <w:rFonts w:ascii="Arial" w:hAnsi="Arial" w:hint="default"/>
      </w:rPr>
    </w:lvl>
    <w:lvl w:ilvl="5" w:tplc="9744808C" w:tentative="1">
      <w:start w:val="1"/>
      <w:numFmt w:val="bullet"/>
      <w:lvlText w:val="•"/>
      <w:lvlJc w:val="left"/>
      <w:pPr>
        <w:tabs>
          <w:tab w:val="num" w:pos="4320"/>
        </w:tabs>
        <w:ind w:left="4320" w:hanging="360"/>
      </w:pPr>
      <w:rPr>
        <w:rFonts w:ascii="Arial" w:hAnsi="Arial" w:hint="default"/>
      </w:rPr>
    </w:lvl>
    <w:lvl w:ilvl="6" w:tplc="17D005FC" w:tentative="1">
      <w:start w:val="1"/>
      <w:numFmt w:val="bullet"/>
      <w:lvlText w:val="•"/>
      <w:lvlJc w:val="left"/>
      <w:pPr>
        <w:tabs>
          <w:tab w:val="num" w:pos="5040"/>
        </w:tabs>
        <w:ind w:left="5040" w:hanging="360"/>
      </w:pPr>
      <w:rPr>
        <w:rFonts w:ascii="Arial" w:hAnsi="Arial" w:hint="default"/>
      </w:rPr>
    </w:lvl>
    <w:lvl w:ilvl="7" w:tplc="EFDC5BE8" w:tentative="1">
      <w:start w:val="1"/>
      <w:numFmt w:val="bullet"/>
      <w:lvlText w:val="•"/>
      <w:lvlJc w:val="left"/>
      <w:pPr>
        <w:tabs>
          <w:tab w:val="num" w:pos="5760"/>
        </w:tabs>
        <w:ind w:left="5760" w:hanging="360"/>
      </w:pPr>
      <w:rPr>
        <w:rFonts w:ascii="Arial" w:hAnsi="Arial" w:hint="default"/>
      </w:rPr>
    </w:lvl>
    <w:lvl w:ilvl="8" w:tplc="3B743CCC" w:tentative="1">
      <w:start w:val="1"/>
      <w:numFmt w:val="bullet"/>
      <w:lvlText w:val="•"/>
      <w:lvlJc w:val="left"/>
      <w:pPr>
        <w:tabs>
          <w:tab w:val="num" w:pos="6480"/>
        </w:tabs>
        <w:ind w:left="6480" w:hanging="360"/>
      </w:pPr>
      <w:rPr>
        <w:rFonts w:ascii="Arial" w:hAnsi="Arial" w:hint="default"/>
      </w:rPr>
    </w:lvl>
  </w:abstractNum>
  <w:abstractNum w:abstractNumId="31">
    <w:nsid w:val="514F78EB"/>
    <w:multiLevelType w:val="multilevel"/>
    <w:tmpl w:val="1E4485E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384F2D"/>
    <w:multiLevelType w:val="hybridMultilevel"/>
    <w:tmpl w:val="4C829E86"/>
    <w:lvl w:ilvl="0" w:tplc="013473CE">
      <w:start w:val="1"/>
      <w:numFmt w:val="bullet"/>
      <w:lvlText w:val="•"/>
      <w:lvlJc w:val="left"/>
      <w:pPr>
        <w:tabs>
          <w:tab w:val="num" w:pos="720"/>
        </w:tabs>
        <w:ind w:left="720" w:hanging="360"/>
      </w:pPr>
      <w:rPr>
        <w:rFonts w:ascii="Arial" w:hAnsi="Arial" w:hint="default"/>
      </w:rPr>
    </w:lvl>
    <w:lvl w:ilvl="1" w:tplc="306E33F4" w:tentative="1">
      <w:start w:val="1"/>
      <w:numFmt w:val="bullet"/>
      <w:lvlText w:val="•"/>
      <w:lvlJc w:val="left"/>
      <w:pPr>
        <w:tabs>
          <w:tab w:val="num" w:pos="1440"/>
        </w:tabs>
        <w:ind w:left="1440" w:hanging="360"/>
      </w:pPr>
      <w:rPr>
        <w:rFonts w:ascii="Arial" w:hAnsi="Arial" w:hint="default"/>
      </w:rPr>
    </w:lvl>
    <w:lvl w:ilvl="2" w:tplc="86920C80" w:tentative="1">
      <w:start w:val="1"/>
      <w:numFmt w:val="bullet"/>
      <w:lvlText w:val="•"/>
      <w:lvlJc w:val="left"/>
      <w:pPr>
        <w:tabs>
          <w:tab w:val="num" w:pos="2160"/>
        </w:tabs>
        <w:ind w:left="2160" w:hanging="360"/>
      </w:pPr>
      <w:rPr>
        <w:rFonts w:ascii="Arial" w:hAnsi="Arial" w:hint="default"/>
      </w:rPr>
    </w:lvl>
    <w:lvl w:ilvl="3" w:tplc="DCCC2FE6" w:tentative="1">
      <w:start w:val="1"/>
      <w:numFmt w:val="bullet"/>
      <w:lvlText w:val="•"/>
      <w:lvlJc w:val="left"/>
      <w:pPr>
        <w:tabs>
          <w:tab w:val="num" w:pos="2880"/>
        </w:tabs>
        <w:ind w:left="2880" w:hanging="360"/>
      </w:pPr>
      <w:rPr>
        <w:rFonts w:ascii="Arial" w:hAnsi="Arial" w:hint="default"/>
      </w:rPr>
    </w:lvl>
    <w:lvl w:ilvl="4" w:tplc="F760A47E" w:tentative="1">
      <w:start w:val="1"/>
      <w:numFmt w:val="bullet"/>
      <w:lvlText w:val="•"/>
      <w:lvlJc w:val="left"/>
      <w:pPr>
        <w:tabs>
          <w:tab w:val="num" w:pos="3600"/>
        </w:tabs>
        <w:ind w:left="3600" w:hanging="360"/>
      </w:pPr>
      <w:rPr>
        <w:rFonts w:ascii="Arial" w:hAnsi="Arial" w:hint="default"/>
      </w:rPr>
    </w:lvl>
    <w:lvl w:ilvl="5" w:tplc="199CB836" w:tentative="1">
      <w:start w:val="1"/>
      <w:numFmt w:val="bullet"/>
      <w:lvlText w:val="•"/>
      <w:lvlJc w:val="left"/>
      <w:pPr>
        <w:tabs>
          <w:tab w:val="num" w:pos="4320"/>
        </w:tabs>
        <w:ind w:left="4320" w:hanging="360"/>
      </w:pPr>
      <w:rPr>
        <w:rFonts w:ascii="Arial" w:hAnsi="Arial" w:hint="default"/>
      </w:rPr>
    </w:lvl>
    <w:lvl w:ilvl="6" w:tplc="72A6B7D8" w:tentative="1">
      <w:start w:val="1"/>
      <w:numFmt w:val="bullet"/>
      <w:lvlText w:val="•"/>
      <w:lvlJc w:val="left"/>
      <w:pPr>
        <w:tabs>
          <w:tab w:val="num" w:pos="5040"/>
        </w:tabs>
        <w:ind w:left="5040" w:hanging="360"/>
      </w:pPr>
      <w:rPr>
        <w:rFonts w:ascii="Arial" w:hAnsi="Arial" w:hint="default"/>
      </w:rPr>
    </w:lvl>
    <w:lvl w:ilvl="7" w:tplc="6EAE9A42" w:tentative="1">
      <w:start w:val="1"/>
      <w:numFmt w:val="bullet"/>
      <w:lvlText w:val="•"/>
      <w:lvlJc w:val="left"/>
      <w:pPr>
        <w:tabs>
          <w:tab w:val="num" w:pos="5760"/>
        </w:tabs>
        <w:ind w:left="5760" w:hanging="360"/>
      </w:pPr>
      <w:rPr>
        <w:rFonts w:ascii="Arial" w:hAnsi="Arial" w:hint="default"/>
      </w:rPr>
    </w:lvl>
    <w:lvl w:ilvl="8" w:tplc="497220C0" w:tentative="1">
      <w:start w:val="1"/>
      <w:numFmt w:val="bullet"/>
      <w:lvlText w:val="•"/>
      <w:lvlJc w:val="left"/>
      <w:pPr>
        <w:tabs>
          <w:tab w:val="num" w:pos="6480"/>
        </w:tabs>
        <w:ind w:left="6480" w:hanging="360"/>
      </w:pPr>
      <w:rPr>
        <w:rFonts w:ascii="Arial" w:hAnsi="Arial" w:hint="default"/>
      </w:rPr>
    </w:lvl>
  </w:abstractNum>
  <w:abstractNum w:abstractNumId="33">
    <w:nsid w:val="54D95B49"/>
    <w:multiLevelType w:val="hybridMultilevel"/>
    <w:tmpl w:val="01964D10"/>
    <w:lvl w:ilvl="0" w:tplc="D67250AE">
      <w:start w:val="1"/>
      <w:numFmt w:val="decimal"/>
      <w:lvlText w:val="%1."/>
      <w:lvlJc w:val="left"/>
      <w:pPr>
        <w:ind w:left="1080" w:hanging="360"/>
      </w:pPr>
      <w:rPr>
        <w:rFonts w:hint="default"/>
      </w:rPr>
    </w:lvl>
    <w:lvl w:ilvl="1" w:tplc="FD789D54">
      <w:start w:val="1"/>
      <w:numFmt w:val="decimal"/>
      <w:lvlText w:val="%2."/>
      <w:lvlJc w:val="left"/>
      <w:pPr>
        <w:ind w:left="1800" w:hanging="360"/>
      </w:pPr>
      <w:rPr>
        <w:b w:val="0"/>
        <w:i w:val="0"/>
      </w:rPr>
    </w:lvl>
    <w:lvl w:ilvl="2" w:tplc="102239DA">
      <w:start w:val="1"/>
      <w:numFmt w:val="lowerRoman"/>
      <w:lvlText w:val="%3."/>
      <w:lvlJc w:val="right"/>
      <w:pPr>
        <w:ind w:left="2520" w:hanging="180"/>
      </w:pPr>
      <w:rPr>
        <w:b/>
      </w:rPr>
    </w:lvl>
    <w:lvl w:ilvl="3" w:tplc="6C02FAF2">
      <w:start w:val="1"/>
      <w:numFmt w:val="decimal"/>
      <w:lvlText w:val="%4."/>
      <w:lvlJc w:val="left"/>
      <w:pPr>
        <w:ind w:left="3240" w:hanging="360"/>
      </w:pPr>
      <w:rPr>
        <w:b/>
      </w:rPr>
    </w:lvl>
    <w:lvl w:ilvl="4" w:tplc="B22EFBEE">
      <w:start w:val="1"/>
      <w:numFmt w:val="lowerLetter"/>
      <w:lvlText w:val="%5."/>
      <w:lvlJc w:val="left"/>
      <w:pPr>
        <w:ind w:left="3960" w:hanging="360"/>
      </w:pPr>
      <w:rPr>
        <w:rFonts w:hint="default"/>
        <w:color w:val="auto"/>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60FF6441"/>
    <w:multiLevelType w:val="hybridMultilevel"/>
    <w:tmpl w:val="7400B662"/>
    <w:lvl w:ilvl="0" w:tplc="B80E77F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B0023DB"/>
    <w:multiLevelType w:val="hybridMultilevel"/>
    <w:tmpl w:val="92AEC1B2"/>
    <w:lvl w:ilvl="0" w:tplc="8552026C">
      <w:start w:val="1"/>
      <w:numFmt w:val="bullet"/>
      <w:lvlText w:val="•"/>
      <w:lvlJc w:val="left"/>
      <w:pPr>
        <w:tabs>
          <w:tab w:val="num" w:pos="720"/>
        </w:tabs>
        <w:ind w:left="720" w:hanging="360"/>
      </w:pPr>
      <w:rPr>
        <w:rFonts w:ascii="Arial" w:hAnsi="Arial" w:hint="default"/>
      </w:rPr>
    </w:lvl>
    <w:lvl w:ilvl="1" w:tplc="3ADA1E26" w:tentative="1">
      <w:start w:val="1"/>
      <w:numFmt w:val="bullet"/>
      <w:lvlText w:val="•"/>
      <w:lvlJc w:val="left"/>
      <w:pPr>
        <w:tabs>
          <w:tab w:val="num" w:pos="1440"/>
        </w:tabs>
        <w:ind w:left="1440" w:hanging="360"/>
      </w:pPr>
      <w:rPr>
        <w:rFonts w:ascii="Arial" w:hAnsi="Arial" w:hint="default"/>
      </w:rPr>
    </w:lvl>
    <w:lvl w:ilvl="2" w:tplc="DCBCB71A" w:tentative="1">
      <w:start w:val="1"/>
      <w:numFmt w:val="bullet"/>
      <w:lvlText w:val="•"/>
      <w:lvlJc w:val="left"/>
      <w:pPr>
        <w:tabs>
          <w:tab w:val="num" w:pos="2160"/>
        </w:tabs>
        <w:ind w:left="2160" w:hanging="360"/>
      </w:pPr>
      <w:rPr>
        <w:rFonts w:ascii="Arial" w:hAnsi="Arial" w:hint="default"/>
      </w:rPr>
    </w:lvl>
    <w:lvl w:ilvl="3" w:tplc="DA1E4638" w:tentative="1">
      <w:start w:val="1"/>
      <w:numFmt w:val="bullet"/>
      <w:lvlText w:val="•"/>
      <w:lvlJc w:val="left"/>
      <w:pPr>
        <w:tabs>
          <w:tab w:val="num" w:pos="2880"/>
        </w:tabs>
        <w:ind w:left="2880" w:hanging="360"/>
      </w:pPr>
      <w:rPr>
        <w:rFonts w:ascii="Arial" w:hAnsi="Arial" w:hint="default"/>
      </w:rPr>
    </w:lvl>
    <w:lvl w:ilvl="4" w:tplc="3580F5A4" w:tentative="1">
      <w:start w:val="1"/>
      <w:numFmt w:val="bullet"/>
      <w:lvlText w:val="•"/>
      <w:lvlJc w:val="left"/>
      <w:pPr>
        <w:tabs>
          <w:tab w:val="num" w:pos="3600"/>
        </w:tabs>
        <w:ind w:left="3600" w:hanging="360"/>
      </w:pPr>
      <w:rPr>
        <w:rFonts w:ascii="Arial" w:hAnsi="Arial" w:hint="default"/>
      </w:rPr>
    </w:lvl>
    <w:lvl w:ilvl="5" w:tplc="1730F7D4" w:tentative="1">
      <w:start w:val="1"/>
      <w:numFmt w:val="bullet"/>
      <w:lvlText w:val="•"/>
      <w:lvlJc w:val="left"/>
      <w:pPr>
        <w:tabs>
          <w:tab w:val="num" w:pos="4320"/>
        </w:tabs>
        <w:ind w:left="4320" w:hanging="360"/>
      </w:pPr>
      <w:rPr>
        <w:rFonts w:ascii="Arial" w:hAnsi="Arial" w:hint="default"/>
      </w:rPr>
    </w:lvl>
    <w:lvl w:ilvl="6" w:tplc="28989A4E" w:tentative="1">
      <w:start w:val="1"/>
      <w:numFmt w:val="bullet"/>
      <w:lvlText w:val="•"/>
      <w:lvlJc w:val="left"/>
      <w:pPr>
        <w:tabs>
          <w:tab w:val="num" w:pos="5040"/>
        </w:tabs>
        <w:ind w:left="5040" w:hanging="360"/>
      </w:pPr>
      <w:rPr>
        <w:rFonts w:ascii="Arial" w:hAnsi="Arial" w:hint="default"/>
      </w:rPr>
    </w:lvl>
    <w:lvl w:ilvl="7" w:tplc="25A47C16" w:tentative="1">
      <w:start w:val="1"/>
      <w:numFmt w:val="bullet"/>
      <w:lvlText w:val="•"/>
      <w:lvlJc w:val="left"/>
      <w:pPr>
        <w:tabs>
          <w:tab w:val="num" w:pos="5760"/>
        </w:tabs>
        <w:ind w:left="5760" w:hanging="360"/>
      </w:pPr>
      <w:rPr>
        <w:rFonts w:ascii="Arial" w:hAnsi="Arial" w:hint="default"/>
      </w:rPr>
    </w:lvl>
    <w:lvl w:ilvl="8" w:tplc="FFAE7478" w:tentative="1">
      <w:start w:val="1"/>
      <w:numFmt w:val="bullet"/>
      <w:lvlText w:val="•"/>
      <w:lvlJc w:val="left"/>
      <w:pPr>
        <w:tabs>
          <w:tab w:val="num" w:pos="6480"/>
        </w:tabs>
        <w:ind w:left="6480" w:hanging="360"/>
      </w:pPr>
      <w:rPr>
        <w:rFonts w:ascii="Arial" w:hAnsi="Arial" w:hint="default"/>
      </w:rPr>
    </w:lvl>
  </w:abstractNum>
  <w:abstractNum w:abstractNumId="38">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40">
    <w:nsid w:val="6EE64132"/>
    <w:multiLevelType w:val="multilevel"/>
    <w:tmpl w:val="BFFE0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6B005E9"/>
    <w:multiLevelType w:val="hybridMultilevel"/>
    <w:tmpl w:val="FD06952A"/>
    <w:lvl w:ilvl="0" w:tplc="E02CAFE4">
      <w:start w:val="1"/>
      <w:numFmt w:val="bullet"/>
      <w:lvlText w:val="•"/>
      <w:lvlJc w:val="left"/>
      <w:pPr>
        <w:tabs>
          <w:tab w:val="num" w:pos="720"/>
        </w:tabs>
        <w:ind w:left="720" w:hanging="360"/>
      </w:pPr>
      <w:rPr>
        <w:rFonts w:ascii="Arial" w:hAnsi="Arial" w:hint="default"/>
      </w:rPr>
    </w:lvl>
    <w:lvl w:ilvl="1" w:tplc="700AB514" w:tentative="1">
      <w:start w:val="1"/>
      <w:numFmt w:val="bullet"/>
      <w:lvlText w:val="•"/>
      <w:lvlJc w:val="left"/>
      <w:pPr>
        <w:tabs>
          <w:tab w:val="num" w:pos="1440"/>
        </w:tabs>
        <w:ind w:left="1440" w:hanging="360"/>
      </w:pPr>
      <w:rPr>
        <w:rFonts w:ascii="Arial" w:hAnsi="Arial" w:hint="default"/>
      </w:rPr>
    </w:lvl>
    <w:lvl w:ilvl="2" w:tplc="4FD86F32" w:tentative="1">
      <w:start w:val="1"/>
      <w:numFmt w:val="bullet"/>
      <w:lvlText w:val="•"/>
      <w:lvlJc w:val="left"/>
      <w:pPr>
        <w:tabs>
          <w:tab w:val="num" w:pos="2160"/>
        </w:tabs>
        <w:ind w:left="2160" w:hanging="360"/>
      </w:pPr>
      <w:rPr>
        <w:rFonts w:ascii="Arial" w:hAnsi="Arial" w:hint="default"/>
      </w:rPr>
    </w:lvl>
    <w:lvl w:ilvl="3" w:tplc="5F42FDBE" w:tentative="1">
      <w:start w:val="1"/>
      <w:numFmt w:val="bullet"/>
      <w:lvlText w:val="•"/>
      <w:lvlJc w:val="left"/>
      <w:pPr>
        <w:tabs>
          <w:tab w:val="num" w:pos="2880"/>
        </w:tabs>
        <w:ind w:left="2880" w:hanging="360"/>
      </w:pPr>
      <w:rPr>
        <w:rFonts w:ascii="Arial" w:hAnsi="Arial" w:hint="default"/>
      </w:rPr>
    </w:lvl>
    <w:lvl w:ilvl="4" w:tplc="0F441888" w:tentative="1">
      <w:start w:val="1"/>
      <w:numFmt w:val="bullet"/>
      <w:lvlText w:val="•"/>
      <w:lvlJc w:val="left"/>
      <w:pPr>
        <w:tabs>
          <w:tab w:val="num" w:pos="3600"/>
        </w:tabs>
        <w:ind w:left="3600" w:hanging="360"/>
      </w:pPr>
      <w:rPr>
        <w:rFonts w:ascii="Arial" w:hAnsi="Arial" w:hint="default"/>
      </w:rPr>
    </w:lvl>
    <w:lvl w:ilvl="5" w:tplc="77AA3336" w:tentative="1">
      <w:start w:val="1"/>
      <w:numFmt w:val="bullet"/>
      <w:lvlText w:val="•"/>
      <w:lvlJc w:val="left"/>
      <w:pPr>
        <w:tabs>
          <w:tab w:val="num" w:pos="4320"/>
        </w:tabs>
        <w:ind w:left="4320" w:hanging="360"/>
      </w:pPr>
      <w:rPr>
        <w:rFonts w:ascii="Arial" w:hAnsi="Arial" w:hint="default"/>
      </w:rPr>
    </w:lvl>
    <w:lvl w:ilvl="6" w:tplc="E7740966" w:tentative="1">
      <w:start w:val="1"/>
      <w:numFmt w:val="bullet"/>
      <w:lvlText w:val="•"/>
      <w:lvlJc w:val="left"/>
      <w:pPr>
        <w:tabs>
          <w:tab w:val="num" w:pos="5040"/>
        </w:tabs>
        <w:ind w:left="5040" w:hanging="360"/>
      </w:pPr>
      <w:rPr>
        <w:rFonts w:ascii="Arial" w:hAnsi="Arial" w:hint="default"/>
      </w:rPr>
    </w:lvl>
    <w:lvl w:ilvl="7" w:tplc="D9E0EF8C" w:tentative="1">
      <w:start w:val="1"/>
      <w:numFmt w:val="bullet"/>
      <w:lvlText w:val="•"/>
      <w:lvlJc w:val="left"/>
      <w:pPr>
        <w:tabs>
          <w:tab w:val="num" w:pos="5760"/>
        </w:tabs>
        <w:ind w:left="5760" w:hanging="360"/>
      </w:pPr>
      <w:rPr>
        <w:rFonts w:ascii="Arial" w:hAnsi="Arial" w:hint="default"/>
      </w:rPr>
    </w:lvl>
    <w:lvl w:ilvl="8" w:tplc="88744CE4" w:tentative="1">
      <w:start w:val="1"/>
      <w:numFmt w:val="bullet"/>
      <w:lvlText w:val="•"/>
      <w:lvlJc w:val="left"/>
      <w:pPr>
        <w:tabs>
          <w:tab w:val="num" w:pos="6480"/>
        </w:tabs>
        <w:ind w:left="6480" w:hanging="360"/>
      </w:pPr>
      <w:rPr>
        <w:rFonts w:ascii="Arial" w:hAnsi="Arial" w:hint="default"/>
      </w:rPr>
    </w:lvl>
  </w:abstractNum>
  <w:abstractNum w:abstractNumId="4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25"/>
  </w:num>
  <w:num w:numId="4">
    <w:abstractNumId w:val="22"/>
  </w:num>
  <w:num w:numId="5">
    <w:abstractNumId w:val="26"/>
  </w:num>
  <w:num w:numId="6">
    <w:abstractNumId w:val="47"/>
  </w:num>
  <w:num w:numId="7">
    <w:abstractNumId w:val="27"/>
  </w:num>
  <w:num w:numId="8">
    <w:abstractNumId w:val="39"/>
  </w:num>
  <w:num w:numId="9">
    <w:abstractNumId w:val="43"/>
  </w:num>
  <w:num w:numId="10">
    <w:abstractNumId w:val="2"/>
  </w:num>
  <w:num w:numId="11">
    <w:abstractNumId w:val="28"/>
  </w:num>
  <w:num w:numId="12">
    <w:abstractNumId w:val="45"/>
  </w:num>
  <w:num w:numId="13">
    <w:abstractNumId w:val="14"/>
  </w:num>
  <w:num w:numId="14">
    <w:abstractNumId w:val="38"/>
  </w:num>
  <w:num w:numId="15">
    <w:abstractNumId w:val="23"/>
  </w:num>
  <w:num w:numId="16">
    <w:abstractNumId w:val="34"/>
  </w:num>
  <w:num w:numId="17">
    <w:abstractNumId w:val="42"/>
  </w:num>
  <w:num w:numId="18">
    <w:abstractNumId w:val="44"/>
  </w:num>
  <w:num w:numId="19">
    <w:abstractNumId w:val="40"/>
  </w:num>
  <w:num w:numId="20">
    <w:abstractNumId w:val="12"/>
  </w:num>
  <w:num w:numId="21">
    <w:abstractNumId w:val="1"/>
  </w:num>
  <w:num w:numId="22">
    <w:abstractNumId w:val="29"/>
  </w:num>
  <w:num w:numId="23">
    <w:abstractNumId w:val="16"/>
  </w:num>
  <w:num w:numId="24">
    <w:abstractNumId w:val="5"/>
  </w:num>
  <w:num w:numId="25">
    <w:abstractNumId w:val="41"/>
  </w:num>
  <w:num w:numId="26">
    <w:abstractNumId w:val="18"/>
  </w:num>
  <w:num w:numId="27">
    <w:abstractNumId w:val="0"/>
  </w:num>
  <w:num w:numId="28">
    <w:abstractNumId w:val="9"/>
  </w:num>
  <w:num w:numId="29">
    <w:abstractNumId w:val="31"/>
  </w:num>
  <w:num w:numId="30">
    <w:abstractNumId w:val="10"/>
  </w:num>
  <w:num w:numId="31">
    <w:abstractNumId w:val="17"/>
  </w:num>
  <w:num w:numId="32">
    <w:abstractNumId w:val="3"/>
  </w:num>
  <w:num w:numId="33">
    <w:abstractNumId w:val="33"/>
  </w:num>
  <w:num w:numId="34">
    <w:abstractNumId w:val="21"/>
  </w:num>
  <w:num w:numId="35">
    <w:abstractNumId w:val="20"/>
  </w:num>
  <w:num w:numId="36">
    <w:abstractNumId w:val="6"/>
  </w:num>
  <w:num w:numId="37">
    <w:abstractNumId w:val="19"/>
  </w:num>
  <w:num w:numId="38">
    <w:abstractNumId w:val="4"/>
  </w:num>
  <w:num w:numId="39">
    <w:abstractNumId w:val="24"/>
  </w:num>
  <w:num w:numId="40">
    <w:abstractNumId w:val="46"/>
  </w:num>
  <w:num w:numId="41">
    <w:abstractNumId w:val="15"/>
  </w:num>
  <w:num w:numId="42">
    <w:abstractNumId w:val="32"/>
  </w:num>
  <w:num w:numId="43">
    <w:abstractNumId w:val="37"/>
  </w:num>
  <w:num w:numId="44">
    <w:abstractNumId w:val="30"/>
  </w:num>
  <w:num w:numId="45">
    <w:abstractNumId w:val="36"/>
  </w:num>
  <w:num w:numId="46">
    <w:abstractNumId w:val="8"/>
  </w:num>
  <w:num w:numId="47">
    <w:abstractNumId w:val="7"/>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177B"/>
    <w:rsid w:val="00001C09"/>
    <w:rsid w:val="00001FCB"/>
    <w:rsid w:val="000024E3"/>
    <w:rsid w:val="00002B21"/>
    <w:rsid w:val="0000324B"/>
    <w:rsid w:val="000035CB"/>
    <w:rsid w:val="00006974"/>
    <w:rsid w:val="00007B95"/>
    <w:rsid w:val="00007BA6"/>
    <w:rsid w:val="00007C06"/>
    <w:rsid w:val="000103A3"/>
    <w:rsid w:val="0001082C"/>
    <w:rsid w:val="00010884"/>
    <w:rsid w:val="0001278C"/>
    <w:rsid w:val="0001285C"/>
    <w:rsid w:val="000145F6"/>
    <w:rsid w:val="0001480F"/>
    <w:rsid w:val="000178B7"/>
    <w:rsid w:val="00020281"/>
    <w:rsid w:val="00020A4A"/>
    <w:rsid w:val="00022B19"/>
    <w:rsid w:val="00022D67"/>
    <w:rsid w:val="00023F3A"/>
    <w:rsid w:val="000240C7"/>
    <w:rsid w:val="000260C5"/>
    <w:rsid w:val="000263A5"/>
    <w:rsid w:val="00027091"/>
    <w:rsid w:val="000307FB"/>
    <w:rsid w:val="00030BFA"/>
    <w:rsid w:val="00031DD6"/>
    <w:rsid w:val="00031E0B"/>
    <w:rsid w:val="00034403"/>
    <w:rsid w:val="00034892"/>
    <w:rsid w:val="000366EF"/>
    <w:rsid w:val="0003743B"/>
    <w:rsid w:val="00040A86"/>
    <w:rsid w:val="00040BFB"/>
    <w:rsid w:val="00040F70"/>
    <w:rsid w:val="0004211F"/>
    <w:rsid w:val="000425A5"/>
    <w:rsid w:val="000425B3"/>
    <w:rsid w:val="00042EDF"/>
    <w:rsid w:val="00043415"/>
    <w:rsid w:val="00043DD9"/>
    <w:rsid w:val="000447D3"/>
    <w:rsid w:val="0004492B"/>
    <w:rsid w:val="00045518"/>
    <w:rsid w:val="00045E1D"/>
    <w:rsid w:val="00046150"/>
    <w:rsid w:val="00046F63"/>
    <w:rsid w:val="000527E4"/>
    <w:rsid w:val="000538AC"/>
    <w:rsid w:val="0005446D"/>
    <w:rsid w:val="00054C85"/>
    <w:rsid w:val="00055921"/>
    <w:rsid w:val="00055B4E"/>
    <w:rsid w:val="00055C8E"/>
    <w:rsid w:val="00056BAE"/>
    <w:rsid w:val="00057478"/>
    <w:rsid w:val="00057CD0"/>
    <w:rsid w:val="00057EAB"/>
    <w:rsid w:val="0006036E"/>
    <w:rsid w:val="000605F6"/>
    <w:rsid w:val="00062599"/>
    <w:rsid w:val="00062D05"/>
    <w:rsid w:val="0006309A"/>
    <w:rsid w:val="0006432C"/>
    <w:rsid w:val="00065154"/>
    <w:rsid w:val="00065201"/>
    <w:rsid w:val="00065F7B"/>
    <w:rsid w:val="0006704A"/>
    <w:rsid w:val="00067264"/>
    <w:rsid w:val="00067473"/>
    <w:rsid w:val="000715E3"/>
    <w:rsid w:val="000717C2"/>
    <w:rsid w:val="00071882"/>
    <w:rsid w:val="00071FC4"/>
    <w:rsid w:val="000734ED"/>
    <w:rsid w:val="00074615"/>
    <w:rsid w:val="000761F1"/>
    <w:rsid w:val="000814A3"/>
    <w:rsid w:val="00081AC8"/>
    <w:rsid w:val="00082153"/>
    <w:rsid w:val="0008360B"/>
    <w:rsid w:val="00083D3D"/>
    <w:rsid w:val="00085A09"/>
    <w:rsid w:val="00085DA4"/>
    <w:rsid w:val="000864D3"/>
    <w:rsid w:val="00086C59"/>
    <w:rsid w:val="0008761C"/>
    <w:rsid w:val="0009095E"/>
    <w:rsid w:val="00090C56"/>
    <w:rsid w:val="00090C7B"/>
    <w:rsid w:val="00091938"/>
    <w:rsid w:val="00092039"/>
    <w:rsid w:val="00093875"/>
    <w:rsid w:val="00093B44"/>
    <w:rsid w:val="00093EA0"/>
    <w:rsid w:val="00093F79"/>
    <w:rsid w:val="00094380"/>
    <w:rsid w:val="00094D18"/>
    <w:rsid w:val="00094E3A"/>
    <w:rsid w:val="00094F51"/>
    <w:rsid w:val="000951B6"/>
    <w:rsid w:val="0009526A"/>
    <w:rsid w:val="00095609"/>
    <w:rsid w:val="00096152"/>
    <w:rsid w:val="00096882"/>
    <w:rsid w:val="00097829"/>
    <w:rsid w:val="000A1023"/>
    <w:rsid w:val="000A1121"/>
    <w:rsid w:val="000A1C36"/>
    <w:rsid w:val="000A1C47"/>
    <w:rsid w:val="000A3474"/>
    <w:rsid w:val="000A3C01"/>
    <w:rsid w:val="000A44FC"/>
    <w:rsid w:val="000A4B03"/>
    <w:rsid w:val="000A4D53"/>
    <w:rsid w:val="000A5818"/>
    <w:rsid w:val="000A6F03"/>
    <w:rsid w:val="000A70AD"/>
    <w:rsid w:val="000A71D0"/>
    <w:rsid w:val="000A73F7"/>
    <w:rsid w:val="000B06B2"/>
    <w:rsid w:val="000B0953"/>
    <w:rsid w:val="000B0FC0"/>
    <w:rsid w:val="000B1128"/>
    <w:rsid w:val="000B21F2"/>
    <w:rsid w:val="000B33AC"/>
    <w:rsid w:val="000B4507"/>
    <w:rsid w:val="000B56A5"/>
    <w:rsid w:val="000B652C"/>
    <w:rsid w:val="000B7996"/>
    <w:rsid w:val="000C0147"/>
    <w:rsid w:val="000C09A4"/>
    <w:rsid w:val="000C0DD4"/>
    <w:rsid w:val="000C18CF"/>
    <w:rsid w:val="000C1A24"/>
    <w:rsid w:val="000C1A48"/>
    <w:rsid w:val="000C27D1"/>
    <w:rsid w:val="000C2A4A"/>
    <w:rsid w:val="000C3500"/>
    <w:rsid w:val="000C3752"/>
    <w:rsid w:val="000C3B56"/>
    <w:rsid w:val="000C3D09"/>
    <w:rsid w:val="000C4423"/>
    <w:rsid w:val="000C4E92"/>
    <w:rsid w:val="000C52F6"/>
    <w:rsid w:val="000C5E91"/>
    <w:rsid w:val="000C5FCF"/>
    <w:rsid w:val="000C6825"/>
    <w:rsid w:val="000C6EC8"/>
    <w:rsid w:val="000D01E8"/>
    <w:rsid w:val="000D0651"/>
    <w:rsid w:val="000D09B8"/>
    <w:rsid w:val="000D0E00"/>
    <w:rsid w:val="000D1488"/>
    <w:rsid w:val="000D1E92"/>
    <w:rsid w:val="000D281C"/>
    <w:rsid w:val="000D2D6D"/>
    <w:rsid w:val="000D3E3E"/>
    <w:rsid w:val="000D4257"/>
    <w:rsid w:val="000D54E2"/>
    <w:rsid w:val="000D5BC9"/>
    <w:rsid w:val="000D6371"/>
    <w:rsid w:val="000D7BD5"/>
    <w:rsid w:val="000E039B"/>
    <w:rsid w:val="000E03E1"/>
    <w:rsid w:val="000E0909"/>
    <w:rsid w:val="000E1183"/>
    <w:rsid w:val="000E19AD"/>
    <w:rsid w:val="000E2009"/>
    <w:rsid w:val="000E367A"/>
    <w:rsid w:val="000E3CEA"/>
    <w:rsid w:val="000E43CE"/>
    <w:rsid w:val="000E57F2"/>
    <w:rsid w:val="000E6982"/>
    <w:rsid w:val="000E6A92"/>
    <w:rsid w:val="000E7828"/>
    <w:rsid w:val="000F006A"/>
    <w:rsid w:val="000F0238"/>
    <w:rsid w:val="000F0282"/>
    <w:rsid w:val="000F11DC"/>
    <w:rsid w:val="000F122C"/>
    <w:rsid w:val="000F1488"/>
    <w:rsid w:val="000F15DF"/>
    <w:rsid w:val="000F1AA7"/>
    <w:rsid w:val="000F1D3A"/>
    <w:rsid w:val="000F21BE"/>
    <w:rsid w:val="000F339D"/>
    <w:rsid w:val="000F448E"/>
    <w:rsid w:val="000F4756"/>
    <w:rsid w:val="000F4F6D"/>
    <w:rsid w:val="000F674D"/>
    <w:rsid w:val="00100221"/>
    <w:rsid w:val="00101697"/>
    <w:rsid w:val="001019C8"/>
    <w:rsid w:val="00101F35"/>
    <w:rsid w:val="001021C8"/>
    <w:rsid w:val="00102856"/>
    <w:rsid w:val="0010374D"/>
    <w:rsid w:val="00104160"/>
    <w:rsid w:val="0010563E"/>
    <w:rsid w:val="00105A04"/>
    <w:rsid w:val="00106B94"/>
    <w:rsid w:val="00106CAF"/>
    <w:rsid w:val="00106E6F"/>
    <w:rsid w:val="00106F22"/>
    <w:rsid w:val="00107D56"/>
    <w:rsid w:val="00111791"/>
    <w:rsid w:val="0011233F"/>
    <w:rsid w:val="001130F7"/>
    <w:rsid w:val="001136E3"/>
    <w:rsid w:val="00114252"/>
    <w:rsid w:val="00115D6F"/>
    <w:rsid w:val="00116A56"/>
    <w:rsid w:val="00116AFE"/>
    <w:rsid w:val="00116D4F"/>
    <w:rsid w:val="00117A30"/>
    <w:rsid w:val="00117C76"/>
    <w:rsid w:val="00117EDD"/>
    <w:rsid w:val="001206C6"/>
    <w:rsid w:val="0012072B"/>
    <w:rsid w:val="001211ED"/>
    <w:rsid w:val="001225A8"/>
    <w:rsid w:val="00122F71"/>
    <w:rsid w:val="0012382B"/>
    <w:rsid w:val="001240F3"/>
    <w:rsid w:val="001251FB"/>
    <w:rsid w:val="00125234"/>
    <w:rsid w:val="001257B8"/>
    <w:rsid w:val="001274B1"/>
    <w:rsid w:val="00132F0C"/>
    <w:rsid w:val="001336C5"/>
    <w:rsid w:val="00133AD2"/>
    <w:rsid w:val="00135F61"/>
    <w:rsid w:val="00136B02"/>
    <w:rsid w:val="0013708A"/>
    <w:rsid w:val="00137104"/>
    <w:rsid w:val="00137533"/>
    <w:rsid w:val="0013767E"/>
    <w:rsid w:val="001401C5"/>
    <w:rsid w:val="0014063E"/>
    <w:rsid w:val="00140754"/>
    <w:rsid w:val="00140B2F"/>
    <w:rsid w:val="00140F7F"/>
    <w:rsid w:val="00141BA4"/>
    <w:rsid w:val="001431BF"/>
    <w:rsid w:val="00143C13"/>
    <w:rsid w:val="00143CA9"/>
    <w:rsid w:val="00144216"/>
    <w:rsid w:val="00144AA1"/>
    <w:rsid w:val="001451D2"/>
    <w:rsid w:val="001464CA"/>
    <w:rsid w:val="001467FE"/>
    <w:rsid w:val="00147560"/>
    <w:rsid w:val="00147E33"/>
    <w:rsid w:val="00150067"/>
    <w:rsid w:val="0015105C"/>
    <w:rsid w:val="001515B8"/>
    <w:rsid w:val="00151930"/>
    <w:rsid w:val="001527BA"/>
    <w:rsid w:val="0015301E"/>
    <w:rsid w:val="001534A9"/>
    <w:rsid w:val="00153A00"/>
    <w:rsid w:val="00154442"/>
    <w:rsid w:val="001574B8"/>
    <w:rsid w:val="001606ED"/>
    <w:rsid w:val="00161411"/>
    <w:rsid w:val="0016213F"/>
    <w:rsid w:val="001621AF"/>
    <w:rsid w:val="0016229B"/>
    <w:rsid w:val="0016256E"/>
    <w:rsid w:val="00162C65"/>
    <w:rsid w:val="00162FF4"/>
    <w:rsid w:val="001630ED"/>
    <w:rsid w:val="0016380C"/>
    <w:rsid w:val="00164966"/>
    <w:rsid w:val="00166028"/>
    <w:rsid w:val="00166D4F"/>
    <w:rsid w:val="00166FEA"/>
    <w:rsid w:val="0016713E"/>
    <w:rsid w:val="00170612"/>
    <w:rsid w:val="00170CA0"/>
    <w:rsid w:val="00171014"/>
    <w:rsid w:val="0017211A"/>
    <w:rsid w:val="001742FB"/>
    <w:rsid w:val="00174322"/>
    <w:rsid w:val="0017493A"/>
    <w:rsid w:val="00174A5A"/>
    <w:rsid w:val="00174C95"/>
    <w:rsid w:val="00175780"/>
    <w:rsid w:val="001764A1"/>
    <w:rsid w:val="00176724"/>
    <w:rsid w:val="00177707"/>
    <w:rsid w:val="001778C5"/>
    <w:rsid w:val="00180FB9"/>
    <w:rsid w:val="001826F2"/>
    <w:rsid w:val="001833CA"/>
    <w:rsid w:val="00183D40"/>
    <w:rsid w:val="00183D72"/>
    <w:rsid w:val="00183EF2"/>
    <w:rsid w:val="00184679"/>
    <w:rsid w:val="001851A7"/>
    <w:rsid w:val="00186B01"/>
    <w:rsid w:val="00186E0A"/>
    <w:rsid w:val="00187A95"/>
    <w:rsid w:val="00193CFC"/>
    <w:rsid w:val="00193F4A"/>
    <w:rsid w:val="0019530C"/>
    <w:rsid w:val="001953F1"/>
    <w:rsid w:val="001956B8"/>
    <w:rsid w:val="001958D2"/>
    <w:rsid w:val="00195C38"/>
    <w:rsid w:val="00195CD6"/>
    <w:rsid w:val="00197E83"/>
    <w:rsid w:val="001A1AF9"/>
    <w:rsid w:val="001A23D4"/>
    <w:rsid w:val="001A2FDB"/>
    <w:rsid w:val="001A3D01"/>
    <w:rsid w:val="001A40E0"/>
    <w:rsid w:val="001A5E1A"/>
    <w:rsid w:val="001A638F"/>
    <w:rsid w:val="001A6D85"/>
    <w:rsid w:val="001A7EE5"/>
    <w:rsid w:val="001B002C"/>
    <w:rsid w:val="001B1854"/>
    <w:rsid w:val="001B26AD"/>
    <w:rsid w:val="001B2C1B"/>
    <w:rsid w:val="001B3204"/>
    <w:rsid w:val="001B5148"/>
    <w:rsid w:val="001B5F62"/>
    <w:rsid w:val="001B5F69"/>
    <w:rsid w:val="001B6F8F"/>
    <w:rsid w:val="001B71DB"/>
    <w:rsid w:val="001B7332"/>
    <w:rsid w:val="001B75D0"/>
    <w:rsid w:val="001C008B"/>
    <w:rsid w:val="001C04DC"/>
    <w:rsid w:val="001C24C9"/>
    <w:rsid w:val="001C2B77"/>
    <w:rsid w:val="001C3408"/>
    <w:rsid w:val="001C3A3F"/>
    <w:rsid w:val="001C4419"/>
    <w:rsid w:val="001C7D2B"/>
    <w:rsid w:val="001D0406"/>
    <w:rsid w:val="001D08C0"/>
    <w:rsid w:val="001D172F"/>
    <w:rsid w:val="001D2522"/>
    <w:rsid w:val="001D2AE4"/>
    <w:rsid w:val="001D33A1"/>
    <w:rsid w:val="001D3E08"/>
    <w:rsid w:val="001D3FA0"/>
    <w:rsid w:val="001D447C"/>
    <w:rsid w:val="001D48D5"/>
    <w:rsid w:val="001D530C"/>
    <w:rsid w:val="001D5B63"/>
    <w:rsid w:val="001D5C82"/>
    <w:rsid w:val="001D61D5"/>
    <w:rsid w:val="001D62FA"/>
    <w:rsid w:val="001D715E"/>
    <w:rsid w:val="001E1A51"/>
    <w:rsid w:val="001E2735"/>
    <w:rsid w:val="001E359F"/>
    <w:rsid w:val="001E56D2"/>
    <w:rsid w:val="001E5983"/>
    <w:rsid w:val="001E5A9A"/>
    <w:rsid w:val="001E6826"/>
    <w:rsid w:val="001E7663"/>
    <w:rsid w:val="001F1A6C"/>
    <w:rsid w:val="001F1F2F"/>
    <w:rsid w:val="001F1FD3"/>
    <w:rsid w:val="001F2447"/>
    <w:rsid w:val="001F43F1"/>
    <w:rsid w:val="001F475F"/>
    <w:rsid w:val="001F538A"/>
    <w:rsid w:val="001F61E5"/>
    <w:rsid w:val="001F68A2"/>
    <w:rsid w:val="001F71BA"/>
    <w:rsid w:val="001F7389"/>
    <w:rsid w:val="001F7B03"/>
    <w:rsid w:val="00200AC3"/>
    <w:rsid w:val="00200ADD"/>
    <w:rsid w:val="00200DBD"/>
    <w:rsid w:val="00201B5F"/>
    <w:rsid w:val="00202964"/>
    <w:rsid w:val="002040E9"/>
    <w:rsid w:val="00205FA3"/>
    <w:rsid w:val="00206360"/>
    <w:rsid w:val="00206798"/>
    <w:rsid w:val="00206BD8"/>
    <w:rsid w:val="00206F17"/>
    <w:rsid w:val="0020777F"/>
    <w:rsid w:val="002078C8"/>
    <w:rsid w:val="00207996"/>
    <w:rsid w:val="00210B80"/>
    <w:rsid w:val="00210DB0"/>
    <w:rsid w:val="0021145D"/>
    <w:rsid w:val="0021243F"/>
    <w:rsid w:val="00212CB5"/>
    <w:rsid w:val="00213B58"/>
    <w:rsid w:val="00214467"/>
    <w:rsid w:val="00214529"/>
    <w:rsid w:val="0021510C"/>
    <w:rsid w:val="00215403"/>
    <w:rsid w:val="00216EE2"/>
    <w:rsid w:val="002173D9"/>
    <w:rsid w:val="00220A16"/>
    <w:rsid w:val="00220E16"/>
    <w:rsid w:val="00222296"/>
    <w:rsid w:val="0022319E"/>
    <w:rsid w:val="00223F94"/>
    <w:rsid w:val="00224C31"/>
    <w:rsid w:val="00225070"/>
    <w:rsid w:val="002251DA"/>
    <w:rsid w:val="002253DE"/>
    <w:rsid w:val="00225D81"/>
    <w:rsid w:val="00226266"/>
    <w:rsid w:val="002263D6"/>
    <w:rsid w:val="00226528"/>
    <w:rsid w:val="00226AD8"/>
    <w:rsid w:val="002271BF"/>
    <w:rsid w:val="00227652"/>
    <w:rsid w:val="002278E1"/>
    <w:rsid w:val="00227FE4"/>
    <w:rsid w:val="00231BA4"/>
    <w:rsid w:val="00232505"/>
    <w:rsid w:val="002326CF"/>
    <w:rsid w:val="00234B66"/>
    <w:rsid w:val="00234CB3"/>
    <w:rsid w:val="00234EE5"/>
    <w:rsid w:val="002352DD"/>
    <w:rsid w:val="00235324"/>
    <w:rsid w:val="00235549"/>
    <w:rsid w:val="00235E41"/>
    <w:rsid w:val="00240123"/>
    <w:rsid w:val="00240DF5"/>
    <w:rsid w:val="00241ECD"/>
    <w:rsid w:val="002427FD"/>
    <w:rsid w:val="00243030"/>
    <w:rsid w:val="002435C2"/>
    <w:rsid w:val="00244F02"/>
    <w:rsid w:val="00245513"/>
    <w:rsid w:val="00250D5A"/>
    <w:rsid w:val="0025274E"/>
    <w:rsid w:val="0025277E"/>
    <w:rsid w:val="002536B0"/>
    <w:rsid w:val="0025379E"/>
    <w:rsid w:val="00253BBC"/>
    <w:rsid w:val="0025556E"/>
    <w:rsid w:val="00255862"/>
    <w:rsid w:val="00257091"/>
    <w:rsid w:val="00257CE3"/>
    <w:rsid w:val="00260B94"/>
    <w:rsid w:val="0026233E"/>
    <w:rsid w:val="002637FB"/>
    <w:rsid w:val="002643C6"/>
    <w:rsid w:val="0026698E"/>
    <w:rsid w:val="00270159"/>
    <w:rsid w:val="0027038F"/>
    <w:rsid w:val="00271304"/>
    <w:rsid w:val="00271B31"/>
    <w:rsid w:val="00272BC3"/>
    <w:rsid w:val="00272D31"/>
    <w:rsid w:val="00273AB7"/>
    <w:rsid w:val="00274E69"/>
    <w:rsid w:val="00274F92"/>
    <w:rsid w:val="00275F3D"/>
    <w:rsid w:val="0027675D"/>
    <w:rsid w:val="00276BC5"/>
    <w:rsid w:val="00276F2A"/>
    <w:rsid w:val="002773EF"/>
    <w:rsid w:val="00280F33"/>
    <w:rsid w:val="00281953"/>
    <w:rsid w:val="00281999"/>
    <w:rsid w:val="00283C39"/>
    <w:rsid w:val="00283CE0"/>
    <w:rsid w:val="002841AD"/>
    <w:rsid w:val="00285240"/>
    <w:rsid w:val="002856BE"/>
    <w:rsid w:val="00285A83"/>
    <w:rsid w:val="002861D7"/>
    <w:rsid w:val="002865C5"/>
    <w:rsid w:val="00286F1D"/>
    <w:rsid w:val="00286FAA"/>
    <w:rsid w:val="0028705B"/>
    <w:rsid w:val="00290A36"/>
    <w:rsid w:val="00290D6D"/>
    <w:rsid w:val="002922B7"/>
    <w:rsid w:val="002929A5"/>
    <w:rsid w:val="00293A75"/>
    <w:rsid w:val="00293F45"/>
    <w:rsid w:val="00295384"/>
    <w:rsid w:val="002955C3"/>
    <w:rsid w:val="00295FD5"/>
    <w:rsid w:val="00296321"/>
    <w:rsid w:val="00296686"/>
    <w:rsid w:val="002974CF"/>
    <w:rsid w:val="00297B19"/>
    <w:rsid w:val="002A2150"/>
    <w:rsid w:val="002A4227"/>
    <w:rsid w:val="002A42AC"/>
    <w:rsid w:val="002A529D"/>
    <w:rsid w:val="002A5327"/>
    <w:rsid w:val="002A583C"/>
    <w:rsid w:val="002A7C5E"/>
    <w:rsid w:val="002B0164"/>
    <w:rsid w:val="002B070E"/>
    <w:rsid w:val="002B1403"/>
    <w:rsid w:val="002B1D86"/>
    <w:rsid w:val="002B2E9B"/>
    <w:rsid w:val="002B2F5E"/>
    <w:rsid w:val="002B4B7B"/>
    <w:rsid w:val="002B5B5C"/>
    <w:rsid w:val="002B6817"/>
    <w:rsid w:val="002B7134"/>
    <w:rsid w:val="002B79F1"/>
    <w:rsid w:val="002C0121"/>
    <w:rsid w:val="002C09EB"/>
    <w:rsid w:val="002C0B44"/>
    <w:rsid w:val="002C1737"/>
    <w:rsid w:val="002C2798"/>
    <w:rsid w:val="002C2E51"/>
    <w:rsid w:val="002C3518"/>
    <w:rsid w:val="002C366F"/>
    <w:rsid w:val="002C43C9"/>
    <w:rsid w:val="002C4558"/>
    <w:rsid w:val="002C5CAE"/>
    <w:rsid w:val="002C63E3"/>
    <w:rsid w:val="002C67A0"/>
    <w:rsid w:val="002C7A0A"/>
    <w:rsid w:val="002D11B7"/>
    <w:rsid w:val="002D38F2"/>
    <w:rsid w:val="002D3B7C"/>
    <w:rsid w:val="002D4361"/>
    <w:rsid w:val="002D46DE"/>
    <w:rsid w:val="002D47E9"/>
    <w:rsid w:val="002D4C82"/>
    <w:rsid w:val="002D5A79"/>
    <w:rsid w:val="002D5B85"/>
    <w:rsid w:val="002D614D"/>
    <w:rsid w:val="002D6241"/>
    <w:rsid w:val="002D6659"/>
    <w:rsid w:val="002D6FE7"/>
    <w:rsid w:val="002D7459"/>
    <w:rsid w:val="002E2612"/>
    <w:rsid w:val="002E293E"/>
    <w:rsid w:val="002E3170"/>
    <w:rsid w:val="002E3304"/>
    <w:rsid w:val="002E4762"/>
    <w:rsid w:val="002E5165"/>
    <w:rsid w:val="002E5549"/>
    <w:rsid w:val="002E6CD9"/>
    <w:rsid w:val="002E7243"/>
    <w:rsid w:val="002E729C"/>
    <w:rsid w:val="002E733F"/>
    <w:rsid w:val="002E7794"/>
    <w:rsid w:val="002F0745"/>
    <w:rsid w:val="002F2489"/>
    <w:rsid w:val="002F268F"/>
    <w:rsid w:val="002F2AD1"/>
    <w:rsid w:val="002F315F"/>
    <w:rsid w:val="002F3753"/>
    <w:rsid w:val="002F4977"/>
    <w:rsid w:val="002F4C9E"/>
    <w:rsid w:val="002F5DF9"/>
    <w:rsid w:val="002F6972"/>
    <w:rsid w:val="002F7336"/>
    <w:rsid w:val="002F7EDF"/>
    <w:rsid w:val="00300A15"/>
    <w:rsid w:val="003010FF"/>
    <w:rsid w:val="00301458"/>
    <w:rsid w:val="00301D78"/>
    <w:rsid w:val="003028CC"/>
    <w:rsid w:val="00303020"/>
    <w:rsid w:val="0030362B"/>
    <w:rsid w:val="00304944"/>
    <w:rsid w:val="00304B1B"/>
    <w:rsid w:val="003055FF"/>
    <w:rsid w:val="00305DCB"/>
    <w:rsid w:val="00306127"/>
    <w:rsid w:val="003069F9"/>
    <w:rsid w:val="00306B9A"/>
    <w:rsid w:val="00306C71"/>
    <w:rsid w:val="0030708C"/>
    <w:rsid w:val="00307A9A"/>
    <w:rsid w:val="00307F75"/>
    <w:rsid w:val="00310040"/>
    <w:rsid w:val="00310851"/>
    <w:rsid w:val="00311134"/>
    <w:rsid w:val="0031122D"/>
    <w:rsid w:val="00311256"/>
    <w:rsid w:val="00311515"/>
    <w:rsid w:val="00311717"/>
    <w:rsid w:val="00311757"/>
    <w:rsid w:val="00311D3D"/>
    <w:rsid w:val="00312440"/>
    <w:rsid w:val="00312C08"/>
    <w:rsid w:val="003131EC"/>
    <w:rsid w:val="0031457D"/>
    <w:rsid w:val="00315F26"/>
    <w:rsid w:val="00317D6B"/>
    <w:rsid w:val="00320277"/>
    <w:rsid w:val="00320980"/>
    <w:rsid w:val="00321076"/>
    <w:rsid w:val="00321370"/>
    <w:rsid w:val="00321E1B"/>
    <w:rsid w:val="003222A0"/>
    <w:rsid w:val="003225A8"/>
    <w:rsid w:val="00322813"/>
    <w:rsid w:val="0032394D"/>
    <w:rsid w:val="003242E8"/>
    <w:rsid w:val="00326EAF"/>
    <w:rsid w:val="003275BD"/>
    <w:rsid w:val="00330764"/>
    <w:rsid w:val="0033094D"/>
    <w:rsid w:val="00331366"/>
    <w:rsid w:val="00331748"/>
    <w:rsid w:val="0033186A"/>
    <w:rsid w:val="003324F3"/>
    <w:rsid w:val="003351EA"/>
    <w:rsid w:val="0033560C"/>
    <w:rsid w:val="003362BF"/>
    <w:rsid w:val="003368D6"/>
    <w:rsid w:val="00336902"/>
    <w:rsid w:val="00336964"/>
    <w:rsid w:val="00337A62"/>
    <w:rsid w:val="00340CB0"/>
    <w:rsid w:val="003411BA"/>
    <w:rsid w:val="00342903"/>
    <w:rsid w:val="00343138"/>
    <w:rsid w:val="0034326F"/>
    <w:rsid w:val="00343F80"/>
    <w:rsid w:val="00346959"/>
    <w:rsid w:val="00346AC3"/>
    <w:rsid w:val="00347324"/>
    <w:rsid w:val="0034784A"/>
    <w:rsid w:val="003504F9"/>
    <w:rsid w:val="00350AAD"/>
    <w:rsid w:val="00350AF2"/>
    <w:rsid w:val="00350F5E"/>
    <w:rsid w:val="00351C60"/>
    <w:rsid w:val="00352684"/>
    <w:rsid w:val="00352C8B"/>
    <w:rsid w:val="00353891"/>
    <w:rsid w:val="00354128"/>
    <w:rsid w:val="00354A85"/>
    <w:rsid w:val="003557D1"/>
    <w:rsid w:val="00355FBD"/>
    <w:rsid w:val="00356068"/>
    <w:rsid w:val="0035624A"/>
    <w:rsid w:val="00356489"/>
    <w:rsid w:val="0035651F"/>
    <w:rsid w:val="00357182"/>
    <w:rsid w:val="0035720F"/>
    <w:rsid w:val="00360534"/>
    <w:rsid w:val="00360A08"/>
    <w:rsid w:val="00360F13"/>
    <w:rsid w:val="00360FC9"/>
    <w:rsid w:val="00362E56"/>
    <w:rsid w:val="0036394E"/>
    <w:rsid w:val="00363FB5"/>
    <w:rsid w:val="00365270"/>
    <w:rsid w:val="00365407"/>
    <w:rsid w:val="00365444"/>
    <w:rsid w:val="0036654F"/>
    <w:rsid w:val="00367655"/>
    <w:rsid w:val="003676E5"/>
    <w:rsid w:val="00370943"/>
    <w:rsid w:val="003717E5"/>
    <w:rsid w:val="00371D3E"/>
    <w:rsid w:val="00373315"/>
    <w:rsid w:val="00373581"/>
    <w:rsid w:val="00373763"/>
    <w:rsid w:val="00373AF7"/>
    <w:rsid w:val="00374A23"/>
    <w:rsid w:val="00374B09"/>
    <w:rsid w:val="00375307"/>
    <w:rsid w:val="003756D6"/>
    <w:rsid w:val="0037580B"/>
    <w:rsid w:val="00376D71"/>
    <w:rsid w:val="003802EE"/>
    <w:rsid w:val="00380AEA"/>
    <w:rsid w:val="00383F38"/>
    <w:rsid w:val="003858EE"/>
    <w:rsid w:val="00385E89"/>
    <w:rsid w:val="00387339"/>
    <w:rsid w:val="0039028A"/>
    <w:rsid w:val="00390415"/>
    <w:rsid w:val="003905D5"/>
    <w:rsid w:val="0039062B"/>
    <w:rsid w:val="003912D1"/>
    <w:rsid w:val="003916F4"/>
    <w:rsid w:val="00391938"/>
    <w:rsid w:val="00391A6B"/>
    <w:rsid w:val="0039263E"/>
    <w:rsid w:val="003938A5"/>
    <w:rsid w:val="003945A8"/>
    <w:rsid w:val="00394D4A"/>
    <w:rsid w:val="00395F2C"/>
    <w:rsid w:val="00396651"/>
    <w:rsid w:val="00396854"/>
    <w:rsid w:val="00396B2C"/>
    <w:rsid w:val="00397329"/>
    <w:rsid w:val="003A2DCF"/>
    <w:rsid w:val="003A3A4A"/>
    <w:rsid w:val="003A3F2C"/>
    <w:rsid w:val="003A45C5"/>
    <w:rsid w:val="003A6484"/>
    <w:rsid w:val="003A699B"/>
    <w:rsid w:val="003A7138"/>
    <w:rsid w:val="003A7368"/>
    <w:rsid w:val="003B071D"/>
    <w:rsid w:val="003B1DDF"/>
    <w:rsid w:val="003B1E48"/>
    <w:rsid w:val="003B2154"/>
    <w:rsid w:val="003B2561"/>
    <w:rsid w:val="003B2859"/>
    <w:rsid w:val="003B3320"/>
    <w:rsid w:val="003B36A5"/>
    <w:rsid w:val="003B3CB3"/>
    <w:rsid w:val="003B4A93"/>
    <w:rsid w:val="003B53CC"/>
    <w:rsid w:val="003B5E93"/>
    <w:rsid w:val="003B6800"/>
    <w:rsid w:val="003B6FF9"/>
    <w:rsid w:val="003B7FC4"/>
    <w:rsid w:val="003C12D7"/>
    <w:rsid w:val="003C18BE"/>
    <w:rsid w:val="003C3C3A"/>
    <w:rsid w:val="003C484E"/>
    <w:rsid w:val="003C52BF"/>
    <w:rsid w:val="003C5DDF"/>
    <w:rsid w:val="003C690B"/>
    <w:rsid w:val="003C70A3"/>
    <w:rsid w:val="003C74F2"/>
    <w:rsid w:val="003C7FDA"/>
    <w:rsid w:val="003D02FC"/>
    <w:rsid w:val="003D2462"/>
    <w:rsid w:val="003D3AA7"/>
    <w:rsid w:val="003D3D1B"/>
    <w:rsid w:val="003D42D0"/>
    <w:rsid w:val="003D4732"/>
    <w:rsid w:val="003D5009"/>
    <w:rsid w:val="003D5642"/>
    <w:rsid w:val="003D5C49"/>
    <w:rsid w:val="003D5E01"/>
    <w:rsid w:val="003D7DB6"/>
    <w:rsid w:val="003E0A96"/>
    <w:rsid w:val="003E15D0"/>
    <w:rsid w:val="003E1C19"/>
    <w:rsid w:val="003E3651"/>
    <w:rsid w:val="003E37F2"/>
    <w:rsid w:val="003E499F"/>
    <w:rsid w:val="003E4F2A"/>
    <w:rsid w:val="003E5177"/>
    <w:rsid w:val="003E5481"/>
    <w:rsid w:val="003E589F"/>
    <w:rsid w:val="003E6484"/>
    <w:rsid w:val="003E68A7"/>
    <w:rsid w:val="003E6BE5"/>
    <w:rsid w:val="003E7076"/>
    <w:rsid w:val="003E7C46"/>
    <w:rsid w:val="003E7D90"/>
    <w:rsid w:val="003F0F37"/>
    <w:rsid w:val="003F14DD"/>
    <w:rsid w:val="003F171B"/>
    <w:rsid w:val="003F1946"/>
    <w:rsid w:val="003F2AA6"/>
    <w:rsid w:val="003F2E90"/>
    <w:rsid w:val="003F3407"/>
    <w:rsid w:val="003F3833"/>
    <w:rsid w:val="003F5088"/>
    <w:rsid w:val="003F5887"/>
    <w:rsid w:val="003F627E"/>
    <w:rsid w:val="003F6570"/>
    <w:rsid w:val="003F66B1"/>
    <w:rsid w:val="003F7396"/>
    <w:rsid w:val="003F77EE"/>
    <w:rsid w:val="00400391"/>
    <w:rsid w:val="0040199F"/>
    <w:rsid w:val="00401D6E"/>
    <w:rsid w:val="0040200D"/>
    <w:rsid w:val="00402CA3"/>
    <w:rsid w:val="00402DAA"/>
    <w:rsid w:val="00403C47"/>
    <w:rsid w:val="00403E2D"/>
    <w:rsid w:val="00403F62"/>
    <w:rsid w:val="00404154"/>
    <w:rsid w:val="0040576C"/>
    <w:rsid w:val="00405856"/>
    <w:rsid w:val="004058AD"/>
    <w:rsid w:val="00406414"/>
    <w:rsid w:val="0040667B"/>
    <w:rsid w:val="00406C94"/>
    <w:rsid w:val="004070BE"/>
    <w:rsid w:val="0040753A"/>
    <w:rsid w:val="004077FF"/>
    <w:rsid w:val="00407B64"/>
    <w:rsid w:val="00410566"/>
    <w:rsid w:val="004109EF"/>
    <w:rsid w:val="00411C2B"/>
    <w:rsid w:val="00411C85"/>
    <w:rsid w:val="00412380"/>
    <w:rsid w:val="004123FC"/>
    <w:rsid w:val="00412689"/>
    <w:rsid w:val="00412961"/>
    <w:rsid w:val="004130C6"/>
    <w:rsid w:val="00413469"/>
    <w:rsid w:val="00413DA0"/>
    <w:rsid w:val="00414059"/>
    <w:rsid w:val="004140C9"/>
    <w:rsid w:val="00414350"/>
    <w:rsid w:val="0041469F"/>
    <w:rsid w:val="004150F3"/>
    <w:rsid w:val="00415B85"/>
    <w:rsid w:val="00417A3C"/>
    <w:rsid w:val="00420EED"/>
    <w:rsid w:val="00422AD7"/>
    <w:rsid w:val="00422B62"/>
    <w:rsid w:val="004231A6"/>
    <w:rsid w:val="004234F3"/>
    <w:rsid w:val="00423621"/>
    <w:rsid w:val="00423FC4"/>
    <w:rsid w:val="004245CD"/>
    <w:rsid w:val="0042591A"/>
    <w:rsid w:val="00425B07"/>
    <w:rsid w:val="00425FBF"/>
    <w:rsid w:val="00426526"/>
    <w:rsid w:val="004272F8"/>
    <w:rsid w:val="004276B0"/>
    <w:rsid w:val="0043111F"/>
    <w:rsid w:val="00431942"/>
    <w:rsid w:val="0043196A"/>
    <w:rsid w:val="0043258E"/>
    <w:rsid w:val="0043370E"/>
    <w:rsid w:val="00433DE0"/>
    <w:rsid w:val="00434469"/>
    <w:rsid w:val="004352FF"/>
    <w:rsid w:val="004355BD"/>
    <w:rsid w:val="004358E1"/>
    <w:rsid w:val="00435922"/>
    <w:rsid w:val="00435E07"/>
    <w:rsid w:val="00440009"/>
    <w:rsid w:val="0044052D"/>
    <w:rsid w:val="004411FD"/>
    <w:rsid w:val="00442C47"/>
    <w:rsid w:val="004436A2"/>
    <w:rsid w:val="00443CEC"/>
    <w:rsid w:val="00444204"/>
    <w:rsid w:val="004444BB"/>
    <w:rsid w:val="00444FF5"/>
    <w:rsid w:val="004465B6"/>
    <w:rsid w:val="00446D5C"/>
    <w:rsid w:val="00447139"/>
    <w:rsid w:val="00447C6C"/>
    <w:rsid w:val="004500AC"/>
    <w:rsid w:val="00451285"/>
    <w:rsid w:val="00451432"/>
    <w:rsid w:val="0045163F"/>
    <w:rsid w:val="00453128"/>
    <w:rsid w:val="004539C0"/>
    <w:rsid w:val="004558FA"/>
    <w:rsid w:val="004559FE"/>
    <w:rsid w:val="00455C20"/>
    <w:rsid w:val="004568F1"/>
    <w:rsid w:val="00457233"/>
    <w:rsid w:val="00457786"/>
    <w:rsid w:val="004611E2"/>
    <w:rsid w:val="00462482"/>
    <w:rsid w:val="0046272D"/>
    <w:rsid w:val="0046279F"/>
    <w:rsid w:val="0046388F"/>
    <w:rsid w:val="00463C21"/>
    <w:rsid w:val="00464BEE"/>
    <w:rsid w:val="00465991"/>
    <w:rsid w:val="0046745A"/>
    <w:rsid w:val="00470BCF"/>
    <w:rsid w:val="00471056"/>
    <w:rsid w:val="00471DC4"/>
    <w:rsid w:val="00471F3F"/>
    <w:rsid w:val="004727B1"/>
    <w:rsid w:val="00474C5B"/>
    <w:rsid w:val="00476C99"/>
    <w:rsid w:val="004779FF"/>
    <w:rsid w:val="00477F67"/>
    <w:rsid w:val="004807A4"/>
    <w:rsid w:val="004814D5"/>
    <w:rsid w:val="00481F52"/>
    <w:rsid w:val="004832EE"/>
    <w:rsid w:val="00483414"/>
    <w:rsid w:val="00483843"/>
    <w:rsid w:val="00483F7C"/>
    <w:rsid w:val="004847CC"/>
    <w:rsid w:val="00485EBF"/>
    <w:rsid w:val="00486DD0"/>
    <w:rsid w:val="00487908"/>
    <w:rsid w:val="004900B6"/>
    <w:rsid w:val="0049072B"/>
    <w:rsid w:val="004914E2"/>
    <w:rsid w:val="004945D5"/>
    <w:rsid w:val="00494DC6"/>
    <w:rsid w:val="00494F63"/>
    <w:rsid w:val="00495EB6"/>
    <w:rsid w:val="004965FE"/>
    <w:rsid w:val="00496886"/>
    <w:rsid w:val="00496E1C"/>
    <w:rsid w:val="00497337"/>
    <w:rsid w:val="004A0F6F"/>
    <w:rsid w:val="004A14B1"/>
    <w:rsid w:val="004A1E53"/>
    <w:rsid w:val="004A3A50"/>
    <w:rsid w:val="004A4095"/>
    <w:rsid w:val="004A563A"/>
    <w:rsid w:val="004A6668"/>
    <w:rsid w:val="004A68E7"/>
    <w:rsid w:val="004A6AC1"/>
    <w:rsid w:val="004A7E89"/>
    <w:rsid w:val="004B02DE"/>
    <w:rsid w:val="004B0FFE"/>
    <w:rsid w:val="004B1C95"/>
    <w:rsid w:val="004B24DD"/>
    <w:rsid w:val="004B3023"/>
    <w:rsid w:val="004B3EB7"/>
    <w:rsid w:val="004B458A"/>
    <w:rsid w:val="004B5557"/>
    <w:rsid w:val="004B5A5C"/>
    <w:rsid w:val="004B6E42"/>
    <w:rsid w:val="004B7209"/>
    <w:rsid w:val="004B753B"/>
    <w:rsid w:val="004C0F58"/>
    <w:rsid w:val="004C1647"/>
    <w:rsid w:val="004C1890"/>
    <w:rsid w:val="004C1EFF"/>
    <w:rsid w:val="004C207A"/>
    <w:rsid w:val="004C250A"/>
    <w:rsid w:val="004C2795"/>
    <w:rsid w:val="004C3048"/>
    <w:rsid w:val="004C43E1"/>
    <w:rsid w:val="004C488B"/>
    <w:rsid w:val="004C4B33"/>
    <w:rsid w:val="004C5025"/>
    <w:rsid w:val="004C52E2"/>
    <w:rsid w:val="004C616A"/>
    <w:rsid w:val="004C6C7B"/>
    <w:rsid w:val="004D12FF"/>
    <w:rsid w:val="004D15EF"/>
    <w:rsid w:val="004D1E0B"/>
    <w:rsid w:val="004D28BC"/>
    <w:rsid w:val="004D29EA"/>
    <w:rsid w:val="004D35F6"/>
    <w:rsid w:val="004D3C46"/>
    <w:rsid w:val="004D49E9"/>
    <w:rsid w:val="004D4BDB"/>
    <w:rsid w:val="004D59F9"/>
    <w:rsid w:val="004D67BD"/>
    <w:rsid w:val="004D75DA"/>
    <w:rsid w:val="004D799A"/>
    <w:rsid w:val="004E062B"/>
    <w:rsid w:val="004E360F"/>
    <w:rsid w:val="004E3B21"/>
    <w:rsid w:val="004E48CB"/>
    <w:rsid w:val="004E53CB"/>
    <w:rsid w:val="004E7E2F"/>
    <w:rsid w:val="004F114E"/>
    <w:rsid w:val="004F15C8"/>
    <w:rsid w:val="004F278E"/>
    <w:rsid w:val="004F3089"/>
    <w:rsid w:val="004F4A3F"/>
    <w:rsid w:val="004F5153"/>
    <w:rsid w:val="004F5774"/>
    <w:rsid w:val="004F66FC"/>
    <w:rsid w:val="004F673C"/>
    <w:rsid w:val="004F7528"/>
    <w:rsid w:val="0050146D"/>
    <w:rsid w:val="00501C9E"/>
    <w:rsid w:val="00502083"/>
    <w:rsid w:val="0050215B"/>
    <w:rsid w:val="005021A3"/>
    <w:rsid w:val="00502469"/>
    <w:rsid w:val="005037D5"/>
    <w:rsid w:val="005039CA"/>
    <w:rsid w:val="00503C95"/>
    <w:rsid w:val="00504502"/>
    <w:rsid w:val="005046D5"/>
    <w:rsid w:val="00504C35"/>
    <w:rsid w:val="00505F98"/>
    <w:rsid w:val="00507658"/>
    <w:rsid w:val="00510EB8"/>
    <w:rsid w:val="00512131"/>
    <w:rsid w:val="005121A4"/>
    <w:rsid w:val="00512A4E"/>
    <w:rsid w:val="00514C34"/>
    <w:rsid w:val="00514C7B"/>
    <w:rsid w:val="005162A2"/>
    <w:rsid w:val="005162B1"/>
    <w:rsid w:val="00516687"/>
    <w:rsid w:val="0051668F"/>
    <w:rsid w:val="00517847"/>
    <w:rsid w:val="005200D1"/>
    <w:rsid w:val="005201E4"/>
    <w:rsid w:val="005205FD"/>
    <w:rsid w:val="005207E0"/>
    <w:rsid w:val="00521DBA"/>
    <w:rsid w:val="00521FB6"/>
    <w:rsid w:val="005226B4"/>
    <w:rsid w:val="00523294"/>
    <w:rsid w:val="0052350D"/>
    <w:rsid w:val="00523998"/>
    <w:rsid w:val="0052455C"/>
    <w:rsid w:val="0052585E"/>
    <w:rsid w:val="005261B2"/>
    <w:rsid w:val="00526C75"/>
    <w:rsid w:val="005271F1"/>
    <w:rsid w:val="00527D8B"/>
    <w:rsid w:val="005303C0"/>
    <w:rsid w:val="0053042D"/>
    <w:rsid w:val="00531123"/>
    <w:rsid w:val="0053115D"/>
    <w:rsid w:val="005315BB"/>
    <w:rsid w:val="0053240A"/>
    <w:rsid w:val="005334E5"/>
    <w:rsid w:val="00533FC0"/>
    <w:rsid w:val="005350F2"/>
    <w:rsid w:val="005370FC"/>
    <w:rsid w:val="005376B2"/>
    <w:rsid w:val="00540347"/>
    <w:rsid w:val="00541138"/>
    <w:rsid w:val="00541578"/>
    <w:rsid w:val="00541D30"/>
    <w:rsid w:val="00542897"/>
    <w:rsid w:val="00542D36"/>
    <w:rsid w:val="00544FD8"/>
    <w:rsid w:val="00545A76"/>
    <w:rsid w:val="005461A2"/>
    <w:rsid w:val="005461A9"/>
    <w:rsid w:val="00546439"/>
    <w:rsid w:val="005473B0"/>
    <w:rsid w:val="005479D8"/>
    <w:rsid w:val="0055001E"/>
    <w:rsid w:val="00550CC3"/>
    <w:rsid w:val="00551792"/>
    <w:rsid w:val="00552905"/>
    <w:rsid w:val="00552AE3"/>
    <w:rsid w:val="005534D2"/>
    <w:rsid w:val="005537E8"/>
    <w:rsid w:val="005550DA"/>
    <w:rsid w:val="00556600"/>
    <w:rsid w:val="005608EF"/>
    <w:rsid w:val="00560C2A"/>
    <w:rsid w:val="005615DC"/>
    <w:rsid w:val="00561786"/>
    <w:rsid w:val="00563131"/>
    <w:rsid w:val="0056343E"/>
    <w:rsid w:val="00563E85"/>
    <w:rsid w:val="00563FD0"/>
    <w:rsid w:val="00564054"/>
    <w:rsid w:val="00564103"/>
    <w:rsid w:val="005650EC"/>
    <w:rsid w:val="00565160"/>
    <w:rsid w:val="00565889"/>
    <w:rsid w:val="00565978"/>
    <w:rsid w:val="005673BD"/>
    <w:rsid w:val="00567704"/>
    <w:rsid w:val="005713BD"/>
    <w:rsid w:val="00571448"/>
    <w:rsid w:val="00571A96"/>
    <w:rsid w:val="00571B56"/>
    <w:rsid w:val="00572508"/>
    <w:rsid w:val="005730A4"/>
    <w:rsid w:val="0057466F"/>
    <w:rsid w:val="00574697"/>
    <w:rsid w:val="00574F72"/>
    <w:rsid w:val="00575D04"/>
    <w:rsid w:val="00576F2F"/>
    <w:rsid w:val="005802EA"/>
    <w:rsid w:val="00581075"/>
    <w:rsid w:val="0058107D"/>
    <w:rsid w:val="00581283"/>
    <w:rsid w:val="00581389"/>
    <w:rsid w:val="0058282F"/>
    <w:rsid w:val="00582F95"/>
    <w:rsid w:val="00584B29"/>
    <w:rsid w:val="00585828"/>
    <w:rsid w:val="005865F7"/>
    <w:rsid w:val="00586688"/>
    <w:rsid w:val="005866F0"/>
    <w:rsid w:val="005867ED"/>
    <w:rsid w:val="00586CE2"/>
    <w:rsid w:val="00587C7B"/>
    <w:rsid w:val="005902A6"/>
    <w:rsid w:val="00590805"/>
    <w:rsid w:val="00591858"/>
    <w:rsid w:val="005921DA"/>
    <w:rsid w:val="00592478"/>
    <w:rsid w:val="00592816"/>
    <w:rsid w:val="00594EE1"/>
    <w:rsid w:val="00595F9F"/>
    <w:rsid w:val="00596477"/>
    <w:rsid w:val="00597594"/>
    <w:rsid w:val="005A0F8C"/>
    <w:rsid w:val="005A27BF"/>
    <w:rsid w:val="005A3F8B"/>
    <w:rsid w:val="005A3FCE"/>
    <w:rsid w:val="005A4B75"/>
    <w:rsid w:val="005A4C6B"/>
    <w:rsid w:val="005A4E7B"/>
    <w:rsid w:val="005A56DA"/>
    <w:rsid w:val="005A6284"/>
    <w:rsid w:val="005A6503"/>
    <w:rsid w:val="005A730A"/>
    <w:rsid w:val="005A734D"/>
    <w:rsid w:val="005B01B6"/>
    <w:rsid w:val="005B07B5"/>
    <w:rsid w:val="005B1E51"/>
    <w:rsid w:val="005B4B10"/>
    <w:rsid w:val="005B4BBF"/>
    <w:rsid w:val="005B6043"/>
    <w:rsid w:val="005B671D"/>
    <w:rsid w:val="005B6C0C"/>
    <w:rsid w:val="005B714D"/>
    <w:rsid w:val="005B715F"/>
    <w:rsid w:val="005C0A2C"/>
    <w:rsid w:val="005C0CA4"/>
    <w:rsid w:val="005C1033"/>
    <w:rsid w:val="005C11B7"/>
    <w:rsid w:val="005C17F5"/>
    <w:rsid w:val="005C1ECC"/>
    <w:rsid w:val="005C2930"/>
    <w:rsid w:val="005C5144"/>
    <w:rsid w:val="005C53DC"/>
    <w:rsid w:val="005C5C66"/>
    <w:rsid w:val="005C5D74"/>
    <w:rsid w:val="005C6490"/>
    <w:rsid w:val="005D0FE4"/>
    <w:rsid w:val="005D1018"/>
    <w:rsid w:val="005D2507"/>
    <w:rsid w:val="005D25A5"/>
    <w:rsid w:val="005D29D0"/>
    <w:rsid w:val="005D2FBE"/>
    <w:rsid w:val="005D3AC5"/>
    <w:rsid w:val="005D3CAC"/>
    <w:rsid w:val="005D3D88"/>
    <w:rsid w:val="005D5AA2"/>
    <w:rsid w:val="005D6034"/>
    <w:rsid w:val="005D6883"/>
    <w:rsid w:val="005E04F5"/>
    <w:rsid w:val="005E0B52"/>
    <w:rsid w:val="005E11A8"/>
    <w:rsid w:val="005E1508"/>
    <w:rsid w:val="005E181F"/>
    <w:rsid w:val="005E2D9F"/>
    <w:rsid w:val="005E2FE0"/>
    <w:rsid w:val="005E336D"/>
    <w:rsid w:val="005E348F"/>
    <w:rsid w:val="005E410C"/>
    <w:rsid w:val="005E4538"/>
    <w:rsid w:val="005E4B75"/>
    <w:rsid w:val="005E70EC"/>
    <w:rsid w:val="005F03F0"/>
    <w:rsid w:val="005F0430"/>
    <w:rsid w:val="005F0457"/>
    <w:rsid w:val="005F0462"/>
    <w:rsid w:val="005F05FB"/>
    <w:rsid w:val="005F2133"/>
    <w:rsid w:val="005F2949"/>
    <w:rsid w:val="005F2A56"/>
    <w:rsid w:val="005F2BE2"/>
    <w:rsid w:val="005F301A"/>
    <w:rsid w:val="005F38FD"/>
    <w:rsid w:val="005F4437"/>
    <w:rsid w:val="005F47CB"/>
    <w:rsid w:val="005F4DE4"/>
    <w:rsid w:val="005F4FE1"/>
    <w:rsid w:val="005F525E"/>
    <w:rsid w:val="005F553B"/>
    <w:rsid w:val="005F5780"/>
    <w:rsid w:val="005F6373"/>
    <w:rsid w:val="005F67D0"/>
    <w:rsid w:val="005F67E9"/>
    <w:rsid w:val="005F7263"/>
    <w:rsid w:val="00601FB6"/>
    <w:rsid w:val="00602DD6"/>
    <w:rsid w:val="00603829"/>
    <w:rsid w:val="00603CBB"/>
    <w:rsid w:val="00604B26"/>
    <w:rsid w:val="00606193"/>
    <w:rsid w:val="0060634C"/>
    <w:rsid w:val="00606AF7"/>
    <w:rsid w:val="00607795"/>
    <w:rsid w:val="0060792B"/>
    <w:rsid w:val="00607E4E"/>
    <w:rsid w:val="00610821"/>
    <w:rsid w:val="006109D6"/>
    <w:rsid w:val="00610A5D"/>
    <w:rsid w:val="00610D7D"/>
    <w:rsid w:val="00611CC2"/>
    <w:rsid w:val="00612614"/>
    <w:rsid w:val="0061309E"/>
    <w:rsid w:val="006130EF"/>
    <w:rsid w:val="00613AB9"/>
    <w:rsid w:val="00614460"/>
    <w:rsid w:val="006144E2"/>
    <w:rsid w:val="00614679"/>
    <w:rsid w:val="00614FB8"/>
    <w:rsid w:val="00615771"/>
    <w:rsid w:val="00616D22"/>
    <w:rsid w:val="00616EE4"/>
    <w:rsid w:val="00617030"/>
    <w:rsid w:val="00617930"/>
    <w:rsid w:val="00620802"/>
    <w:rsid w:val="00620857"/>
    <w:rsid w:val="0062090B"/>
    <w:rsid w:val="00620AA2"/>
    <w:rsid w:val="006235CE"/>
    <w:rsid w:val="00624265"/>
    <w:rsid w:val="006248BC"/>
    <w:rsid w:val="00625059"/>
    <w:rsid w:val="006250ED"/>
    <w:rsid w:val="00626A03"/>
    <w:rsid w:val="00626A8D"/>
    <w:rsid w:val="006275B8"/>
    <w:rsid w:val="006278B2"/>
    <w:rsid w:val="00630969"/>
    <w:rsid w:val="00630FF0"/>
    <w:rsid w:val="0063103C"/>
    <w:rsid w:val="00631F60"/>
    <w:rsid w:val="006326C4"/>
    <w:rsid w:val="00632F04"/>
    <w:rsid w:val="00633BEB"/>
    <w:rsid w:val="00633CE2"/>
    <w:rsid w:val="006340C8"/>
    <w:rsid w:val="006345FD"/>
    <w:rsid w:val="00634ECF"/>
    <w:rsid w:val="006353BA"/>
    <w:rsid w:val="0063664A"/>
    <w:rsid w:val="00637577"/>
    <w:rsid w:val="00637868"/>
    <w:rsid w:val="00640030"/>
    <w:rsid w:val="00640476"/>
    <w:rsid w:val="00641697"/>
    <w:rsid w:val="006435B9"/>
    <w:rsid w:val="00643965"/>
    <w:rsid w:val="00643E58"/>
    <w:rsid w:val="00644C37"/>
    <w:rsid w:val="006462BC"/>
    <w:rsid w:val="00646900"/>
    <w:rsid w:val="006469ED"/>
    <w:rsid w:val="00646B86"/>
    <w:rsid w:val="00647296"/>
    <w:rsid w:val="00647800"/>
    <w:rsid w:val="00651518"/>
    <w:rsid w:val="00651C93"/>
    <w:rsid w:val="00651FCC"/>
    <w:rsid w:val="00652FE3"/>
    <w:rsid w:val="00654AE3"/>
    <w:rsid w:val="0065583A"/>
    <w:rsid w:val="00657744"/>
    <w:rsid w:val="006579A4"/>
    <w:rsid w:val="00660237"/>
    <w:rsid w:val="00661135"/>
    <w:rsid w:val="00661CAA"/>
    <w:rsid w:val="00662475"/>
    <w:rsid w:val="006630F3"/>
    <w:rsid w:val="00663330"/>
    <w:rsid w:val="006638C8"/>
    <w:rsid w:val="00664FDB"/>
    <w:rsid w:val="00665F91"/>
    <w:rsid w:val="00666446"/>
    <w:rsid w:val="006664FB"/>
    <w:rsid w:val="0066674D"/>
    <w:rsid w:val="00666B12"/>
    <w:rsid w:val="00670EB2"/>
    <w:rsid w:val="00670F88"/>
    <w:rsid w:val="00671DC8"/>
    <w:rsid w:val="00673A5D"/>
    <w:rsid w:val="00674C04"/>
    <w:rsid w:val="006774FA"/>
    <w:rsid w:val="00677C8E"/>
    <w:rsid w:val="00677FB9"/>
    <w:rsid w:val="00680085"/>
    <w:rsid w:val="0068135D"/>
    <w:rsid w:val="00681AC5"/>
    <w:rsid w:val="00681F2F"/>
    <w:rsid w:val="00683946"/>
    <w:rsid w:val="00684805"/>
    <w:rsid w:val="00684B84"/>
    <w:rsid w:val="006850BA"/>
    <w:rsid w:val="0068531D"/>
    <w:rsid w:val="00685917"/>
    <w:rsid w:val="00686192"/>
    <w:rsid w:val="00686818"/>
    <w:rsid w:val="006870B1"/>
    <w:rsid w:val="00687B45"/>
    <w:rsid w:val="006906AD"/>
    <w:rsid w:val="00690C35"/>
    <w:rsid w:val="00690DB7"/>
    <w:rsid w:val="00691468"/>
    <w:rsid w:val="0069229F"/>
    <w:rsid w:val="00692737"/>
    <w:rsid w:val="00692A7B"/>
    <w:rsid w:val="00692CFB"/>
    <w:rsid w:val="00694293"/>
    <w:rsid w:val="006958A9"/>
    <w:rsid w:val="0069595A"/>
    <w:rsid w:val="00697405"/>
    <w:rsid w:val="0069778F"/>
    <w:rsid w:val="00697E80"/>
    <w:rsid w:val="006A0E3A"/>
    <w:rsid w:val="006A20E7"/>
    <w:rsid w:val="006A256A"/>
    <w:rsid w:val="006A3DFE"/>
    <w:rsid w:val="006A453E"/>
    <w:rsid w:val="006A7904"/>
    <w:rsid w:val="006B01A7"/>
    <w:rsid w:val="006B044A"/>
    <w:rsid w:val="006B1F4A"/>
    <w:rsid w:val="006B23DD"/>
    <w:rsid w:val="006B2BE5"/>
    <w:rsid w:val="006B3012"/>
    <w:rsid w:val="006B4156"/>
    <w:rsid w:val="006B4516"/>
    <w:rsid w:val="006B55AB"/>
    <w:rsid w:val="006B63DD"/>
    <w:rsid w:val="006B66DA"/>
    <w:rsid w:val="006B670F"/>
    <w:rsid w:val="006B6786"/>
    <w:rsid w:val="006C1DFA"/>
    <w:rsid w:val="006C27AD"/>
    <w:rsid w:val="006C2959"/>
    <w:rsid w:val="006C29CF"/>
    <w:rsid w:val="006C2DA6"/>
    <w:rsid w:val="006C3507"/>
    <w:rsid w:val="006C36BB"/>
    <w:rsid w:val="006C414B"/>
    <w:rsid w:val="006C46CA"/>
    <w:rsid w:val="006C4E63"/>
    <w:rsid w:val="006C5ADB"/>
    <w:rsid w:val="006C75E7"/>
    <w:rsid w:val="006D0235"/>
    <w:rsid w:val="006D0364"/>
    <w:rsid w:val="006D0C96"/>
    <w:rsid w:val="006D1097"/>
    <w:rsid w:val="006D1DCD"/>
    <w:rsid w:val="006D20BF"/>
    <w:rsid w:val="006D2981"/>
    <w:rsid w:val="006D3FA8"/>
    <w:rsid w:val="006D4231"/>
    <w:rsid w:val="006D4BB9"/>
    <w:rsid w:val="006D4E8B"/>
    <w:rsid w:val="006D51C3"/>
    <w:rsid w:val="006D7AC1"/>
    <w:rsid w:val="006E0A04"/>
    <w:rsid w:val="006E1CA8"/>
    <w:rsid w:val="006E279E"/>
    <w:rsid w:val="006E2D2D"/>
    <w:rsid w:val="006E34CF"/>
    <w:rsid w:val="006E380E"/>
    <w:rsid w:val="006E4F10"/>
    <w:rsid w:val="006E50E7"/>
    <w:rsid w:val="006E569C"/>
    <w:rsid w:val="006E5FD7"/>
    <w:rsid w:val="006E626C"/>
    <w:rsid w:val="006E63CC"/>
    <w:rsid w:val="006E6414"/>
    <w:rsid w:val="006E6CE7"/>
    <w:rsid w:val="006E7B1E"/>
    <w:rsid w:val="006F1313"/>
    <w:rsid w:val="006F1771"/>
    <w:rsid w:val="006F25EB"/>
    <w:rsid w:val="006F2E2B"/>
    <w:rsid w:val="006F49D4"/>
    <w:rsid w:val="006F4E9B"/>
    <w:rsid w:val="006F6327"/>
    <w:rsid w:val="006F69B6"/>
    <w:rsid w:val="006F716B"/>
    <w:rsid w:val="006F7A4E"/>
    <w:rsid w:val="0070087A"/>
    <w:rsid w:val="00700D81"/>
    <w:rsid w:val="00701B4F"/>
    <w:rsid w:val="00701D58"/>
    <w:rsid w:val="007025CB"/>
    <w:rsid w:val="00702762"/>
    <w:rsid w:val="00702B2E"/>
    <w:rsid w:val="00702F55"/>
    <w:rsid w:val="00704053"/>
    <w:rsid w:val="00704677"/>
    <w:rsid w:val="00704BFC"/>
    <w:rsid w:val="00704CAA"/>
    <w:rsid w:val="00704E8C"/>
    <w:rsid w:val="007051E9"/>
    <w:rsid w:val="00707371"/>
    <w:rsid w:val="00707471"/>
    <w:rsid w:val="00707AE9"/>
    <w:rsid w:val="00707BBC"/>
    <w:rsid w:val="00707D7A"/>
    <w:rsid w:val="00711379"/>
    <w:rsid w:val="00711B0B"/>
    <w:rsid w:val="00711BF1"/>
    <w:rsid w:val="00713223"/>
    <w:rsid w:val="007139A3"/>
    <w:rsid w:val="0071490C"/>
    <w:rsid w:val="0071587A"/>
    <w:rsid w:val="00715A73"/>
    <w:rsid w:val="007163B9"/>
    <w:rsid w:val="007169ED"/>
    <w:rsid w:val="00721A6B"/>
    <w:rsid w:val="00721E0A"/>
    <w:rsid w:val="00723A14"/>
    <w:rsid w:val="00723D17"/>
    <w:rsid w:val="00724EFF"/>
    <w:rsid w:val="0072501A"/>
    <w:rsid w:val="007259FC"/>
    <w:rsid w:val="00726B88"/>
    <w:rsid w:val="00726F61"/>
    <w:rsid w:val="00730135"/>
    <w:rsid w:val="007301B3"/>
    <w:rsid w:val="00730A16"/>
    <w:rsid w:val="007315B7"/>
    <w:rsid w:val="0073185E"/>
    <w:rsid w:val="00731B84"/>
    <w:rsid w:val="00731BBD"/>
    <w:rsid w:val="007328AC"/>
    <w:rsid w:val="00733723"/>
    <w:rsid w:val="00733F1E"/>
    <w:rsid w:val="0073435C"/>
    <w:rsid w:val="00734DCE"/>
    <w:rsid w:val="0073552C"/>
    <w:rsid w:val="007358A7"/>
    <w:rsid w:val="00736023"/>
    <w:rsid w:val="00736187"/>
    <w:rsid w:val="007368B6"/>
    <w:rsid w:val="007375FB"/>
    <w:rsid w:val="00737A2B"/>
    <w:rsid w:val="00740A58"/>
    <w:rsid w:val="00740E14"/>
    <w:rsid w:val="007422D2"/>
    <w:rsid w:val="007438D9"/>
    <w:rsid w:val="00745C12"/>
    <w:rsid w:val="007462A9"/>
    <w:rsid w:val="00746439"/>
    <w:rsid w:val="00746495"/>
    <w:rsid w:val="007467B5"/>
    <w:rsid w:val="007467EC"/>
    <w:rsid w:val="00747290"/>
    <w:rsid w:val="00750FF6"/>
    <w:rsid w:val="007510E7"/>
    <w:rsid w:val="0075194D"/>
    <w:rsid w:val="00751CB7"/>
    <w:rsid w:val="007533A3"/>
    <w:rsid w:val="007533D1"/>
    <w:rsid w:val="00754853"/>
    <w:rsid w:val="00754E50"/>
    <w:rsid w:val="00755232"/>
    <w:rsid w:val="0075528B"/>
    <w:rsid w:val="00755DA5"/>
    <w:rsid w:val="00755F7A"/>
    <w:rsid w:val="00756585"/>
    <w:rsid w:val="00756749"/>
    <w:rsid w:val="00756E2E"/>
    <w:rsid w:val="00757558"/>
    <w:rsid w:val="00757664"/>
    <w:rsid w:val="00761237"/>
    <w:rsid w:val="0076286B"/>
    <w:rsid w:val="00762BB5"/>
    <w:rsid w:val="007639F9"/>
    <w:rsid w:val="00763B90"/>
    <w:rsid w:val="00764598"/>
    <w:rsid w:val="00764B97"/>
    <w:rsid w:val="00764FF5"/>
    <w:rsid w:val="00765B48"/>
    <w:rsid w:val="00766B4A"/>
    <w:rsid w:val="00767940"/>
    <w:rsid w:val="00767F50"/>
    <w:rsid w:val="007701EA"/>
    <w:rsid w:val="007703FA"/>
    <w:rsid w:val="00771145"/>
    <w:rsid w:val="00772BDD"/>
    <w:rsid w:val="00772D90"/>
    <w:rsid w:val="00772F91"/>
    <w:rsid w:val="00773E2F"/>
    <w:rsid w:val="00774F34"/>
    <w:rsid w:val="007754F4"/>
    <w:rsid w:val="007756B7"/>
    <w:rsid w:val="007760F3"/>
    <w:rsid w:val="00776B7B"/>
    <w:rsid w:val="007773E3"/>
    <w:rsid w:val="007778D1"/>
    <w:rsid w:val="00777A41"/>
    <w:rsid w:val="00777BA1"/>
    <w:rsid w:val="00777FBC"/>
    <w:rsid w:val="00781B8B"/>
    <w:rsid w:val="007830DE"/>
    <w:rsid w:val="00783EE4"/>
    <w:rsid w:val="007843E1"/>
    <w:rsid w:val="007853E7"/>
    <w:rsid w:val="007856F8"/>
    <w:rsid w:val="007862DB"/>
    <w:rsid w:val="00786305"/>
    <w:rsid w:val="00787049"/>
    <w:rsid w:val="00787B91"/>
    <w:rsid w:val="00790AEB"/>
    <w:rsid w:val="00790D21"/>
    <w:rsid w:val="007916D8"/>
    <w:rsid w:val="00791E3F"/>
    <w:rsid w:val="0079298B"/>
    <w:rsid w:val="0079321C"/>
    <w:rsid w:val="0079354A"/>
    <w:rsid w:val="007937EA"/>
    <w:rsid w:val="00793FCD"/>
    <w:rsid w:val="00795CE7"/>
    <w:rsid w:val="007962F7"/>
    <w:rsid w:val="0079680A"/>
    <w:rsid w:val="00797D4F"/>
    <w:rsid w:val="007A03B7"/>
    <w:rsid w:val="007A03E7"/>
    <w:rsid w:val="007A14D5"/>
    <w:rsid w:val="007A2A52"/>
    <w:rsid w:val="007A42CD"/>
    <w:rsid w:val="007A460A"/>
    <w:rsid w:val="007A5942"/>
    <w:rsid w:val="007A68E4"/>
    <w:rsid w:val="007A6A17"/>
    <w:rsid w:val="007A766B"/>
    <w:rsid w:val="007A78EE"/>
    <w:rsid w:val="007A7A9C"/>
    <w:rsid w:val="007A7E19"/>
    <w:rsid w:val="007B0507"/>
    <w:rsid w:val="007B0EBA"/>
    <w:rsid w:val="007B2DFF"/>
    <w:rsid w:val="007B2EE0"/>
    <w:rsid w:val="007B384E"/>
    <w:rsid w:val="007B4FB9"/>
    <w:rsid w:val="007B519C"/>
    <w:rsid w:val="007B7B0D"/>
    <w:rsid w:val="007B7B2D"/>
    <w:rsid w:val="007B7BB9"/>
    <w:rsid w:val="007C032A"/>
    <w:rsid w:val="007C04D1"/>
    <w:rsid w:val="007C0EF3"/>
    <w:rsid w:val="007C0FB9"/>
    <w:rsid w:val="007C1EEB"/>
    <w:rsid w:val="007C29C0"/>
    <w:rsid w:val="007C2C86"/>
    <w:rsid w:val="007C423E"/>
    <w:rsid w:val="007C47F9"/>
    <w:rsid w:val="007C49F4"/>
    <w:rsid w:val="007C50BE"/>
    <w:rsid w:val="007C59A5"/>
    <w:rsid w:val="007C7896"/>
    <w:rsid w:val="007D057C"/>
    <w:rsid w:val="007D0D61"/>
    <w:rsid w:val="007D109E"/>
    <w:rsid w:val="007D175B"/>
    <w:rsid w:val="007D1ED8"/>
    <w:rsid w:val="007D250C"/>
    <w:rsid w:val="007D2C6F"/>
    <w:rsid w:val="007D4F2D"/>
    <w:rsid w:val="007D53BF"/>
    <w:rsid w:val="007D641F"/>
    <w:rsid w:val="007D68AD"/>
    <w:rsid w:val="007D739D"/>
    <w:rsid w:val="007E1957"/>
    <w:rsid w:val="007E1EC9"/>
    <w:rsid w:val="007E270D"/>
    <w:rsid w:val="007E30D3"/>
    <w:rsid w:val="007E3855"/>
    <w:rsid w:val="007E42E8"/>
    <w:rsid w:val="007E43FA"/>
    <w:rsid w:val="007E467B"/>
    <w:rsid w:val="007E47D8"/>
    <w:rsid w:val="007E554A"/>
    <w:rsid w:val="007E6186"/>
    <w:rsid w:val="007E65DB"/>
    <w:rsid w:val="007E6861"/>
    <w:rsid w:val="007E6FDE"/>
    <w:rsid w:val="007E7679"/>
    <w:rsid w:val="007F04D2"/>
    <w:rsid w:val="007F0B47"/>
    <w:rsid w:val="007F134E"/>
    <w:rsid w:val="007F1A29"/>
    <w:rsid w:val="007F258A"/>
    <w:rsid w:val="007F2AAA"/>
    <w:rsid w:val="007F33CA"/>
    <w:rsid w:val="007F405E"/>
    <w:rsid w:val="007F5A4B"/>
    <w:rsid w:val="007F6B68"/>
    <w:rsid w:val="007F6FE6"/>
    <w:rsid w:val="00800017"/>
    <w:rsid w:val="00800E30"/>
    <w:rsid w:val="008011F4"/>
    <w:rsid w:val="00801846"/>
    <w:rsid w:val="00801B00"/>
    <w:rsid w:val="00802080"/>
    <w:rsid w:val="008025AB"/>
    <w:rsid w:val="00802C31"/>
    <w:rsid w:val="00802ED6"/>
    <w:rsid w:val="00803EFB"/>
    <w:rsid w:val="0080460E"/>
    <w:rsid w:val="0080496F"/>
    <w:rsid w:val="008056C3"/>
    <w:rsid w:val="00805FC1"/>
    <w:rsid w:val="00806BC7"/>
    <w:rsid w:val="008071C3"/>
    <w:rsid w:val="0081047F"/>
    <w:rsid w:val="0081149B"/>
    <w:rsid w:val="00812656"/>
    <w:rsid w:val="00812675"/>
    <w:rsid w:val="008135AD"/>
    <w:rsid w:val="00814348"/>
    <w:rsid w:val="00816389"/>
    <w:rsid w:val="00817456"/>
    <w:rsid w:val="0081766D"/>
    <w:rsid w:val="00821E04"/>
    <w:rsid w:val="00822AB4"/>
    <w:rsid w:val="0082349E"/>
    <w:rsid w:val="0082372C"/>
    <w:rsid w:val="00823931"/>
    <w:rsid w:val="0082446D"/>
    <w:rsid w:val="00825C9B"/>
    <w:rsid w:val="008263CA"/>
    <w:rsid w:val="00826638"/>
    <w:rsid w:val="0082710F"/>
    <w:rsid w:val="0082726B"/>
    <w:rsid w:val="00827533"/>
    <w:rsid w:val="00827EC8"/>
    <w:rsid w:val="00830746"/>
    <w:rsid w:val="0083132F"/>
    <w:rsid w:val="008317B7"/>
    <w:rsid w:val="00831D45"/>
    <w:rsid w:val="00831EE3"/>
    <w:rsid w:val="008320AB"/>
    <w:rsid w:val="0083306D"/>
    <w:rsid w:val="00833F92"/>
    <w:rsid w:val="00835D81"/>
    <w:rsid w:val="00835E1C"/>
    <w:rsid w:val="00836418"/>
    <w:rsid w:val="0083686A"/>
    <w:rsid w:val="00840982"/>
    <w:rsid w:val="00840B24"/>
    <w:rsid w:val="00840D65"/>
    <w:rsid w:val="00841179"/>
    <w:rsid w:val="00842A4D"/>
    <w:rsid w:val="00843803"/>
    <w:rsid w:val="00843F8A"/>
    <w:rsid w:val="008442EB"/>
    <w:rsid w:val="008449A4"/>
    <w:rsid w:val="00845008"/>
    <w:rsid w:val="008451B4"/>
    <w:rsid w:val="00845205"/>
    <w:rsid w:val="00845AC1"/>
    <w:rsid w:val="00846566"/>
    <w:rsid w:val="00847100"/>
    <w:rsid w:val="00847354"/>
    <w:rsid w:val="00847568"/>
    <w:rsid w:val="00850EFE"/>
    <w:rsid w:val="00851983"/>
    <w:rsid w:val="00851A40"/>
    <w:rsid w:val="00851C8C"/>
    <w:rsid w:val="00852A42"/>
    <w:rsid w:val="0085417B"/>
    <w:rsid w:val="0085467E"/>
    <w:rsid w:val="008546D0"/>
    <w:rsid w:val="008547CA"/>
    <w:rsid w:val="00854C77"/>
    <w:rsid w:val="00854DB4"/>
    <w:rsid w:val="00855321"/>
    <w:rsid w:val="00855769"/>
    <w:rsid w:val="00855F16"/>
    <w:rsid w:val="0085630C"/>
    <w:rsid w:val="008564F6"/>
    <w:rsid w:val="00857834"/>
    <w:rsid w:val="008604C9"/>
    <w:rsid w:val="00860986"/>
    <w:rsid w:val="008616CC"/>
    <w:rsid w:val="00863144"/>
    <w:rsid w:val="00863764"/>
    <w:rsid w:val="0086392F"/>
    <w:rsid w:val="0086436D"/>
    <w:rsid w:val="0086504B"/>
    <w:rsid w:val="0086657E"/>
    <w:rsid w:val="0086709B"/>
    <w:rsid w:val="00870737"/>
    <w:rsid w:val="0087095D"/>
    <w:rsid w:val="00873267"/>
    <w:rsid w:val="00873EA0"/>
    <w:rsid w:val="00874A65"/>
    <w:rsid w:val="00875AFA"/>
    <w:rsid w:val="00876576"/>
    <w:rsid w:val="008767EB"/>
    <w:rsid w:val="00877578"/>
    <w:rsid w:val="008809EB"/>
    <w:rsid w:val="00880C60"/>
    <w:rsid w:val="00880E88"/>
    <w:rsid w:val="008814BF"/>
    <w:rsid w:val="008817CA"/>
    <w:rsid w:val="00884DA9"/>
    <w:rsid w:val="0088509C"/>
    <w:rsid w:val="00886C22"/>
    <w:rsid w:val="00890C7F"/>
    <w:rsid w:val="00892AA3"/>
    <w:rsid w:val="00892B0A"/>
    <w:rsid w:val="0089551B"/>
    <w:rsid w:val="00895828"/>
    <w:rsid w:val="00895F5E"/>
    <w:rsid w:val="00897972"/>
    <w:rsid w:val="008A1259"/>
    <w:rsid w:val="008A1272"/>
    <w:rsid w:val="008A15A9"/>
    <w:rsid w:val="008A1D97"/>
    <w:rsid w:val="008A2E97"/>
    <w:rsid w:val="008A3242"/>
    <w:rsid w:val="008A4795"/>
    <w:rsid w:val="008A501D"/>
    <w:rsid w:val="008A74C3"/>
    <w:rsid w:val="008B084D"/>
    <w:rsid w:val="008B12CF"/>
    <w:rsid w:val="008B1653"/>
    <w:rsid w:val="008B19C0"/>
    <w:rsid w:val="008B31F1"/>
    <w:rsid w:val="008B3800"/>
    <w:rsid w:val="008B38F1"/>
    <w:rsid w:val="008B4040"/>
    <w:rsid w:val="008B474E"/>
    <w:rsid w:val="008B4EAC"/>
    <w:rsid w:val="008B734A"/>
    <w:rsid w:val="008B74E5"/>
    <w:rsid w:val="008B7884"/>
    <w:rsid w:val="008B7B85"/>
    <w:rsid w:val="008C1647"/>
    <w:rsid w:val="008C1D29"/>
    <w:rsid w:val="008C2D9C"/>
    <w:rsid w:val="008C434C"/>
    <w:rsid w:val="008C5108"/>
    <w:rsid w:val="008C577E"/>
    <w:rsid w:val="008C6385"/>
    <w:rsid w:val="008C70E7"/>
    <w:rsid w:val="008D12B8"/>
    <w:rsid w:val="008D1510"/>
    <w:rsid w:val="008D34CF"/>
    <w:rsid w:val="008D3CD1"/>
    <w:rsid w:val="008D421D"/>
    <w:rsid w:val="008D4752"/>
    <w:rsid w:val="008D47C2"/>
    <w:rsid w:val="008D4C7F"/>
    <w:rsid w:val="008D5346"/>
    <w:rsid w:val="008D5672"/>
    <w:rsid w:val="008D5927"/>
    <w:rsid w:val="008D7518"/>
    <w:rsid w:val="008D755C"/>
    <w:rsid w:val="008D7852"/>
    <w:rsid w:val="008D7F49"/>
    <w:rsid w:val="008E0877"/>
    <w:rsid w:val="008E1728"/>
    <w:rsid w:val="008E20DF"/>
    <w:rsid w:val="008E255B"/>
    <w:rsid w:val="008E2C69"/>
    <w:rsid w:val="008E3AA4"/>
    <w:rsid w:val="008E3FCD"/>
    <w:rsid w:val="008E4560"/>
    <w:rsid w:val="008E4583"/>
    <w:rsid w:val="008E4662"/>
    <w:rsid w:val="008E4D82"/>
    <w:rsid w:val="008E5528"/>
    <w:rsid w:val="008E5732"/>
    <w:rsid w:val="008E5C54"/>
    <w:rsid w:val="008E6276"/>
    <w:rsid w:val="008E6B2F"/>
    <w:rsid w:val="008E7A0B"/>
    <w:rsid w:val="008F0073"/>
    <w:rsid w:val="008F0909"/>
    <w:rsid w:val="008F0BAA"/>
    <w:rsid w:val="008F0D8B"/>
    <w:rsid w:val="008F104C"/>
    <w:rsid w:val="008F1597"/>
    <w:rsid w:val="008F159C"/>
    <w:rsid w:val="008F1A92"/>
    <w:rsid w:val="008F1DAB"/>
    <w:rsid w:val="008F277A"/>
    <w:rsid w:val="008F2E1F"/>
    <w:rsid w:val="008F41EE"/>
    <w:rsid w:val="008F43FB"/>
    <w:rsid w:val="008F56A5"/>
    <w:rsid w:val="008F6874"/>
    <w:rsid w:val="008F68A5"/>
    <w:rsid w:val="008F7958"/>
    <w:rsid w:val="008F7C02"/>
    <w:rsid w:val="008F7D30"/>
    <w:rsid w:val="009005D2"/>
    <w:rsid w:val="009009C1"/>
    <w:rsid w:val="0090168A"/>
    <w:rsid w:val="009021A8"/>
    <w:rsid w:val="009025F1"/>
    <w:rsid w:val="00902782"/>
    <w:rsid w:val="00903DED"/>
    <w:rsid w:val="009046E2"/>
    <w:rsid w:val="0090675B"/>
    <w:rsid w:val="009068C5"/>
    <w:rsid w:val="00906D48"/>
    <w:rsid w:val="0090731E"/>
    <w:rsid w:val="00910C72"/>
    <w:rsid w:val="00910D0F"/>
    <w:rsid w:val="00911133"/>
    <w:rsid w:val="009119E8"/>
    <w:rsid w:val="00912AC5"/>
    <w:rsid w:val="00912CFB"/>
    <w:rsid w:val="0091321E"/>
    <w:rsid w:val="0091383A"/>
    <w:rsid w:val="00914172"/>
    <w:rsid w:val="00914BBC"/>
    <w:rsid w:val="00914EE4"/>
    <w:rsid w:val="00915827"/>
    <w:rsid w:val="00916A29"/>
    <w:rsid w:val="0091747E"/>
    <w:rsid w:val="009200EE"/>
    <w:rsid w:val="00922E14"/>
    <w:rsid w:val="00924925"/>
    <w:rsid w:val="00926158"/>
    <w:rsid w:val="009263B1"/>
    <w:rsid w:val="00926594"/>
    <w:rsid w:val="009269BD"/>
    <w:rsid w:val="00926E4A"/>
    <w:rsid w:val="00927BB6"/>
    <w:rsid w:val="00927DED"/>
    <w:rsid w:val="00930D3C"/>
    <w:rsid w:val="00931304"/>
    <w:rsid w:val="0093154B"/>
    <w:rsid w:val="00933355"/>
    <w:rsid w:val="00933D67"/>
    <w:rsid w:val="009347B2"/>
    <w:rsid w:val="00936511"/>
    <w:rsid w:val="00936905"/>
    <w:rsid w:val="009369BE"/>
    <w:rsid w:val="0093702A"/>
    <w:rsid w:val="00941508"/>
    <w:rsid w:val="00943C60"/>
    <w:rsid w:val="009441CB"/>
    <w:rsid w:val="009458A0"/>
    <w:rsid w:val="0094772A"/>
    <w:rsid w:val="00947E72"/>
    <w:rsid w:val="0095049F"/>
    <w:rsid w:val="00952262"/>
    <w:rsid w:val="00952CBF"/>
    <w:rsid w:val="00952CC6"/>
    <w:rsid w:val="00953A95"/>
    <w:rsid w:val="00954A33"/>
    <w:rsid w:val="00954C02"/>
    <w:rsid w:val="00955786"/>
    <w:rsid w:val="00955A19"/>
    <w:rsid w:val="009567C6"/>
    <w:rsid w:val="009627F3"/>
    <w:rsid w:val="00963242"/>
    <w:rsid w:val="00963256"/>
    <w:rsid w:val="0096417D"/>
    <w:rsid w:val="009643CB"/>
    <w:rsid w:val="009651A4"/>
    <w:rsid w:val="009652D7"/>
    <w:rsid w:val="009670A2"/>
    <w:rsid w:val="00967333"/>
    <w:rsid w:val="009677ED"/>
    <w:rsid w:val="009678CB"/>
    <w:rsid w:val="0097020D"/>
    <w:rsid w:val="00970BEF"/>
    <w:rsid w:val="00971D1C"/>
    <w:rsid w:val="0097257B"/>
    <w:rsid w:val="00972F06"/>
    <w:rsid w:val="00973707"/>
    <w:rsid w:val="00974359"/>
    <w:rsid w:val="00974A1D"/>
    <w:rsid w:val="009750A6"/>
    <w:rsid w:val="009758AF"/>
    <w:rsid w:val="00975C07"/>
    <w:rsid w:val="009764C8"/>
    <w:rsid w:val="00976DB3"/>
    <w:rsid w:val="00976F56"/>
    <w:rsid w:val="00980097"/>
    <w:rsid w:val="00980190"/>
    <w:rsid w:val="00980D10"/>
    <w:rsid w:val="00982967"/>
    <w:rsid w:val="00983C21"/>
    <w:rsid w:val="00985B8A"/>
    <w:rsid w:val="00986D3B"/>
    <w:rsid w:val="009879FC"/>
    <w:rsid w:val="00987B38"/>
    <w:rsid w:val="00987C0A"/>
    <w:rsid w:val="00987E02"/>
    <w:rsid w:val="009910BA"/>
    <w:rsid w:val="00992598"/>
    <w:rsid w:val="009925FD"/>
    <w:rsid w:val="009943ED"/>
    <w:rsid w:val="00994654"/>
    <w:rsid w:val="00994EA5"/>
    <w:rsid w:val="00995B91"/>
    <w:rsid w:val="009967DF"/>
    <w:rsid w:val="00997032"/>
    <w:rsid w:val="00997735"/>
    <w:rsid w:val="009A00E2"/>
    <w:rsid w:val="009A1585"/>
    <w:rsid w:val="009A185E"/>
    <w:rsid w:val="009A360C"/>
    <w:rsid w:val="009A3E37"/>
    <w:rsid w:val="009A5135"/>
    <w:rsid w:val="009A5AB2"/>
    <w:rsid w:val="009A7184"/>
    <w:rsid w:val="009A7503"/>
    <w:rsid w:val="009A76FA"/>
    <w:rsid w:val="009A77F9"/>
    <w:rsid w:val="009B03F6"/>
    <w:rsid w:val="009B2323"/>
    <w:rsid w:val="009B23DF"/>
    <w:rsid w:val="009B3C0B"/>
    <w:rsid w:val="009B3E39"/>
    <w:rsid w:val="009B495D"/>
    <w:rsid w:val="009B4C3A"/>
    <w:rsid w:val="009B516A"/>
    <w:rsid w:val="009B549A"/>
    <w:rsid w:val="009B567A"/>
    <w:rsid w:val="009B5DB8"/>
    <w:rsid w:val="009B6440"/>
    <w:rsid w:val="009B7712"/>
    <w:rsid w:val="009C03B1"/>
    <w:rsid w:val="009C05BF"/>
    <w:rsid w:val="009C0A00"/>
    <w:rsid w:val="009C20E3"/>
    <w:rsid w:val="009C2490"/>
    <w:rsid w:val="009C305F"/>
    <w:rsid w:val="009C411D"/>
    <w:rsid w:val="009C520E"/>
    <w:rsid w:val="009C57D2"/>
    <w:rsid w:val="009C581F"/>
    <w:rsid w:val="009C62DF"/>
    <w:rsid w:val="009D0886"/>
    <w:rsid w:val="009D09BC"/>
    <w:rsid w:val="009D0AE6"/>
    <w:rsid w:val="009D2563"/>
    <w:rsid w:val="009D396C"/>
    <w:rsid w:val="009D44D2"/>
    <w:rsid w:val="009D694A"/>
    <w:rsid w:val="009D7E8B"/>
    <w:rsid w:val="009E01D3"/>
    <w:rsid w:val="009E10AD"/>
    <w:rsid w:val="009E1609"/>
    <w:rsid w:val="009E179D"/>
    <w:rsid w:val="009E19AE"/>
    <w:rsid w:val="009E1C89"/>
    <w:rsid w:val="009E31C5"/>
    <w:rsid w:val="009E41DB"/>
    <w:rsid w:val="009E4C52"/>
    <w:rsid w:val="009E4EE3"/>
    <w:rsid w:val="009E55AD"/>
    <w:rsid w:val="009E561B"/>
    <w:rsid w:val="009E5C57"/>
    <w:rsid w:val="009E680F"/>
    <w:rsid w:val="009E7A53"/>
    <w:rsid w:val="009F0260"/>
    <w:rsid w:val="009F04A7"/>
    <w:rsid w:val="009F08E5"/>
    <w:rsid w:val="009F13F6"/>
    <w:rsid w:val="009F225B"/>
    <w:rsid w:val="009F3516"/>
    <w:rsid w:val="009F44CF"/>
    <w:rsid w:val="009F6B24"/>
    <w:rsid w:val="009F6E54"/>
    <w:rsid w:val="00A0017D"/>
    <w:rsid w:val="00A0074E"/>
    <w:rsid w:val="00A0074F"/>
    <w:rsid w:val="00A007F3"/>
    <w:rsid w:val="00A011DC"/>
    <w:rsid w:val="00A01932"/>
    <w:rsid w:val="00A01FC8"/>
    <w:rsid w:val="00A020FF"/>
    <w:rsid w:val="00A04676"/>
    <w:rsid w:val="00A04825"/>
    <w:rsid w:val="00A050DB"/>
    <w:rsid w:val="00A056A3"/>
    <w:rsid w:val="00A067AC"/>
    <w:rsid w:val="00A068E4"/>
    <w:rsid w:val="00A07554"/>
    <w:rsid w:val="00A077CB"/>
    <w:rsid w:val="00A07D84"/>
    <w:rsid w:val="00A10D62"/>
    <w:rsid w:val="00A11132"/>
    <w:rsid w:val="00A11361"/>
    <w:rsid w:val="00A12A21"/>
    <w:rsid w:val="00A12FE9"/>
    <w:rsid w:val="00A14524"/>
    <w:rsid w:val="00A1495E"/>
    <w:rsid w:val="00A14FE4"/>
    <w:rsid w:val="00A151DD"/>
    <w:rsid w:val="00A17763"/>
    <w:rsid w:val="00A178C8"/>
    <w:rsid w:val="00A17971"/>
    <w:rsid w:val="00A17CE4"/>
    <w:rsid w:val="00A20C47"/>
    <w:rsid w:val="00A21D87"/>
    <w:rsid w:val="00A21E11"/>
    <w:rsid w:val="00A22CC1"/>
    <w:rsid w:val="00A22D89"/>
    <w:rsid w:val="00A23597"/>
    <w:rsid w:val="00A24F09"/>
    <w:rsid w:val="00A250A6"/>
    <w:rsid w:val="00A25825"/>
    <w:rsid w:val="00A25FDB"/>
    <w:rsid w:val="00A2726A"/>
    <w:rsid w:val="00A3002D"/>
    <w:rsid w:val="00A308DA"/>
    <w:rsid w:val="00A31158"/>
    <w:rsid w:val="00A313AA"/>
    <w:rsid w:val="00A31811"/>
    <w:rsid w:val="00A33176"/>
    <w:rsid w:val="00A371DA"/>
    <w:rsid w:val="00A40266"/>
    <w:rsid w:val="00A40ECC"/>
    <w:rsid w:val="00A40FF6"/>
    <w:rsid w:val="00A41292"/>
    <w:rsid w:val="00A42713"/>
    <w:rsid w:val="00A4291C"/>
    <w:rsid w:val="00A43C37"/>
    <w:rsid w:val="00A440F5"/>
    <w:rsid w:val="00A46087"/>
    <w:rsid w:val="00A47AB0"/>
    <w:rsid w:val="00A51030"/>
    <w:rsid w:val="00A514D4"/>
    <w:rsid w:val="00A52219"/>
    <w:rsid w:val="00A548FB"/>
    <w:rsid w:val="00A5515C"/>
    <w:rsid w:val="00A5520D"/>
    <w:rsid w:val="00A55970"/>
    <w:rsid w:val="00A55ADA"/>
    <w:rsid w:val="00A55BF0"/>
    <w:rsid w:val="00A56092"/>
    <w:rsid w:val="00A56303"/>
    <w:rsid w:val="00A565FE"/>
    <w:rsid w:val="00A56C74"/>
    <w:rsid w:val="00A570C2"/>
    <w:rsid w:val="00A57691"/>
    <w:rsid w:val="00A60515"/>
    <w:rsid w:val="00A62081"/>
    <w:rsid w:val="00A62383"/>
    <w:rsid w:val="00A6275F"/>
    <w:rsid w:val="00A62C05"/>
    <w:rsid w:val="00A63339"/>
    <w:rsid w:val="00A6356D"/>
    <w:rsid w:val="00A63A97"/>
    <w:rsid w:val="00A65B7F"/>
    <w:rsid w:val="00A66AEB"/>
    <w:rsid w:val="00A66E73"/>
    <w:rsid w:val="00A70532"/>
    <w:rsid w:val="00A719DF"/>
    <w:rsid w:val="00A71AD9"/>
    <w:rsid w:val="00A72033"/>
    <w:rsid w:val="00A72366"/>
    <w:rsid w:val="00A72C1B"/>
    <w:rsid w:val="00A73A19"/>
    <w:rsid w:val="00A749BC"/>
    <w:rsid w:val="00A75A85"/>
    <w:rsid w:val="00A75F7F"/>
    <w:rsid w:val="00A773D1"/>
    <w:rsid w:val="00A773F1"/>
    <w:rsid w:val="00A8071F"/>
    <w:rsid w:val="00A80C65"/>
    <w:rsid w:val="00A817BD"/>
    <w:rsid w:val="00A8263B"/>
    <w:rsid w:val="00A82D33"/>
    <w:rsid w:val="00A83107"/>
    <w:rsid w:val="00A84298"/>
    <w:rsid w:val="00A8574F"/>
    <w:rsid w:val="00A8777D"/>
    <w:rsid w:val="00A9066E"/>
    <w:rsid w:val="00A9178F"/>
    <w:rsid w:val="00A91FFB"/>
    <w:rsid w:val="00A9348F"/>
    <w:rsid w:val="00A938AF"/>
    <w:rsid w:val="00A938F3"/>
    <w:rsid w:val="00A93C89"/>
    <w:rsid w:val="00A93E0A"/>
    <w:rsid w:val="00A94197"/>
    <w:rsid w:val="00A952D2"/>
    <w:rsid w:val="00A956AB"/>
    <w:rsid w:val="00A97D19"/>
    <w:rsid w:val="00AA049C"/>
    <w:rsid w:val="00AA054E"/>
    <w:rsid w:val="00AA09A7"/>
    <w:rsid w:val="00AA0DEE"/>
    <w:rsid w:val="00AA1277"/>
    <w:rsid w:val="00AA1DD6"/>
    <w:rsid w:val="00AA1F55"/>
    <w:rsid w:val="00AA2552"/>
    <w:rsid w:val="00AA2562"/>
    <w:rsid w:val="00AA2B40"/>
    <w:rsid w:val="00AA2F22"/>
    <w:rsid w:val="00AA3495"/>
    <w:rsid w:val="00AA36DA"/>
    <w:rsid w:val="00AA48E5"/>
    <w:rsid w:val="00AA5643"/>
    <w:rsid w:val="00AA5690"/>
    <w:rsid w:val="00AA5A3C"/>
    <w:rsid w:val="00AA5BEC"/>
    <w:rsid w:val="00AA5F7B"/>
    <w:rsid w:val="00AA6382"/>
    <w:rsid w:val="00AA70BE"/>
    <w:rsid w:val="00AA7691"/>
    <w:rsid w:val="00AA7AE5"/>
    <w:rsid w:val="00AB0D7E"/>
    <w:rsid w:val="00AB1500"/>
    <w:rsid w:val="00AB1C67"/>
    <w:rsid w:val="00AB1E64"/>
    <w:rsid w:val="00AB231C"/>
    <w:rsid w:val="00AB4FCE"/>
    <w:rsid w:val="00AB5234"/>
    <w:rsid w:val="00AB6E1C"/>
    <w:rsid w:val="00AB7A7F"/>
    <w:rsid w:val="00AB7F2B"/>
    <w:rsid w:val="00AC0626"/>
    <w:rsid w:val="00AC0AB2"/>
    <w:rsid w:val="00AC0F15"/>
    <w:rsid w:val="00AC1308"/>
    <w:rsid w:val="00AC228B"/>
    <w:rsid w:val="00AC340F"/>
    <w:rsid w:val="00AC41F6"/>
    <w:rsid w:val="00AC5176"/>
    <w:rsid w:val="00AC7EF5"/>
    <w:rsid w:val="00AD0686"/>
    <w:rsid w:val="00AD18F4"/>
    <w:rsid w:val="00AD315E"/>
    <w:rsid w:val="00AD386E"/>
    <w:rsid w:val="00AD3CC5"/>
    <w:rsid w:val="00AD3D6D"/>
    <w:rsid w:val="00AD4180"/>
    <w:rsid w:val="00AD52C5"/>
    <w:rsid w:val="00AD66B0"/>
    <w:rsid w:val="00AE02B2"/>
    <w:rsid w:val="00AE1090"/>
    <w:rsid w:val="00AE1AC4"/>
    <w:rsid w:val="00AE1B4F"/>
    <w:rsid w:val="00AE2654"/>
    <w:rsid w:val="00AE27A9"/>
    <w:rsid w:val="00AE29E9"/>
    <w:rsid w:val="00AE2C07"/>
    <w:rsid w:val="00AE469E"/>
    <w:rsid w:val="00AE491C"/>
    <w:rsid w:val="00AE56F4"/>
    <w:rsid w:val="00AE62DC"/>
    <w:rsid w:val="00AE70F6"/>
    <w:rsid w:val="00AF063D"/>
    <w:rsid w:val="00AF08C3"/>
    <w:rsid w:val="00AF0ED9"/>
    <w:rsid w:val="00AF2177"/>
    <w:rsid w:val="00AF33BD"/>
    <w:rsid w:val="00AF341B"/>
    <w:rsid w:val="00AF368E"/>
    <w:rsid w:val="00AF3963"/>
    <w:rsid w:val="00AF3D86"/>
    <w:rsid w:val="00AF4091"/>
    <w:rsid w:val="00AF4D0A"/>
    <w:rsid w:val="00AF4DE7"/>
    <w:rsid w:val="00AF56FA"/>
    <w:rsid w:val="00AF6A6F"/>
    <w:rsid w:val="00AF728C"/>
    <w:rsid w:val="00AF7745"/>
    <w:rsid w:val="00AF7830"/>
    <w:rsid w:val="00B00A20"/>
    <w:rsid w:val="00B0166D"/>
    <w:rsid w:val="00B02C25"/>
    <w:rsid w:val="00B03335"/>
    <w:rsid w:val="00B03E3E"/>
    <w:rsid w:val="00B0440F"/>
    <w:rsid w:val="00B04EF6"/>
    <w:rsid w:val="00B05DBE"/>
    <w:rsid w:val="00B1017E"/>
    <w:rsid w:val="00B107AB"/>
    <w:rsid w:val="00B116C1"/>
    <w:rsid w:val="00B11AAE"/>
    <w:rsid w:val="00B1293B"/>
    <w:rsid w:val="00B129F6"/>
    <w:rsid w:val="00B12F1D"/>
    <w:rsid w:val="00B13FE8"/>
    <w:rsid w:val="00B14049"/>
    <w:rsid w:val="00B15D4F"/>
    <w:rsid w:val="00B16860"/>
    <w:rsid w:val="00B17B20"/>
    <w:rsid w:val="00B21466"/>
    <w:rsid w:val="00B22010"/>
    <w:rsid w:val="00B22AA1"/>
    <w:rsid w:val="00B234B1"/>
    <w:rsid w:val="00B23599"/>
    <w:rsid w:val="00B23E93"/>
    <w:rsid w:val="00B24A0D"/>
    <w:rsid w:val="00B25BFE"/>
    <w:rsid w:val="00B25F25"/>
    <w:rsid w:val="00B301D1"/>
    <w:rsid w:val="00B309B7"/>
    <w:rsid w:val="00B30BBA"/>
    <w:rsid w:val="00B310AC"/>
    <w:rsid w:val="00B31C8B"/>
    <w:rsid w:val="00B32517"/>
    <w:rsid w:val="00B332CA"/>
    <w:rsid w:val="00B33311"/>
    <w:rsid w:val="00B335B3"/>
    <w:rsid w:val="00B33A21"/>
    <w:rsid w:val="00B33DCB"/>
    <w:rsid w:val="00B3523E"/>
    <w:rsid w:val="00B355B5"/>
    <w:rsid w:val="00B35872"/>
    <w:rsid w:val="00B35CCD"/>
    <w:rsid w:val="00B36ADD"/>
    <w:rsid w:val="00B36D33"/>
    <w:rsid w:val="00B4045E"/>
    <w:rsid w:val="00B4122F"/>
    <w:rsid w:val="00B420C9"/>
    <w:rsid w:val="00B4225E"/>
    <w:rsid w:val="00B42DFD"/>
    <w:rsid w:val="00B432E0"/>
    <w:rsid w:val="00B44017"/>
    <w:rsid w:val="00B45073"/>
    <w:rsid w:val="00B45678"/>
    <w:rsid w:val="00B461FD"/>
    <w:rsid w:val="00B478D4"/>
    <w:rsid w:val="00B47F51"/>
    <w:rsid w:val="00B50517"/>
    <w:rsid w:val="00B51023"/>
    <w:rsid w:val="00B5247D"/>
    <w:rsid w:val="00B53692"/>
    <w:rsid w:val="00B53B47"/>
    <w:rsid w:val="00B53ECA"/>
    <w:rsid w:val="00B54895"/>
    <w:rsid w:val="00B55DDD"/>
    <w:rsid w:val="00B560A5"/>
    <w:rsid w:val="00B562F5"/>
    <w:rsid w:val="00B563C0"/>
    <w:rsid w:val="00B57E3A"/>
    <w:rsid w:val="00B602F8"/>
    <w:rsid w:val="00B6066A"/>
    <w:rsid w:val="00B608A4"/>
    <w:rsid w:val="00B61CB5"/>
    <w:rsid w:val="00B61E9D"/>
    <w:rsid w:val="00B62021"/>
    <w:rsid w:val="00B6302B"/>
    <w:rsid w:val="00B63093"/>
    <w:rsid w:val="00B63C2E"/>
    <w:rsid w:val="00B6492A"/>
    <w:rsid w:val="00B64E72"/>
    <w:rsid w:val="00B65CAB"/>
    <w:rsid w:val="00B66968"/>
    <w:rsid w:val="00B674AC"/>
    <w:rsid w:val="00B674FF"/>
    <w:rsid w:val="00B677E7"/>
    <w:rsid w:val="00B67B94"/>
    <w:rsid w:val="00B71C92"/>
    <w:rsid w:val="00B71CE2"/>
    <w:rsid w:val="00B73877"/>
    <w:rsid w:val="00B73965"/>
    <w:rsid w:val="00B73A02"/>
    <w:rsid w:val="00B73DC6"/>
    <w:rsid w:val="00B74115"/>
    <w:rsid w:val="00B74AFC"/>
    <w:rsid w:val="00B750B1"/>
    <w:rsid w:val="00B755B5"/>
    <w:rsid w:val="00B7598E"/>
    <w:rsid w:val="00B7621E"/>
    <w:rsid w:val="00B76D85"/>
    <w:rsid w:val="00B77539"/>
    <w:rsid w:val="00B8061A"/>
    <w:rsid w:val="00B808B5"/>
    <w:rsid w:val="00B81197"/>
    <w:rsid w:val="00B81547"/>
    <w:rsid w:val="00B81ACC"/>
    <w:rsid w:val="00B81FEF"/>
    <w:rsid w:val="00B827FC"/>
    <w:rsid w:val="00B83646"/>
    <w:rsid w:val="00B83B51"/>
    <w:rsid w:val="00B84A46"/>
    <w:rsid w:val="00B85C46"/>
    <w:rsid w:val="00B86462"/>
    <w:rsid w:val="00B86C85"/>
    <w:rsid w:val="00B86D79"/>
    <w:rsid w:val="00B86F86"/>
    <w:rsid w:val="00B90C0C"/>
    <w:rsid w:val="00B90DBE"/>
    <w:rsid w:val="00B9131D"/>
    <w:rsid w:val="00B91A0B"/>
    <w:rsid w:val="00B91B63"/>
    <w:rsid w:val="00B957D8"/>
    <w:rsid w:val="00B9646C"/>
    <w:rsid w:val="00B96D3F"/>
    <w:rsid w:val="00B974E2"/>
    <w:rsid w:val="00BA101B"/>
    <w:rsid w:val="00BA1BF9"/>
    <w:rsid w:val="00BA2339"/>
    <w:rsid w:val="00BA355D"/>
    <w:rsid w:val="00BA386F"/>
    <w:rsid w:val="00BA4FF0"/>
    <w:rsid w:val="00BA5552"/>
    <w:rsid w:val="00BA6C03"/>
    <w:rsid w:val="00BA6DF5"/>
    <w:rsid w:val="00BA7C16"/>
    <w:rsid w:val="00BB0648"/>
    <w:rsid w:val="00BB0785"/>
    <w:rsid w:val="00BB0D5B"/>
    <w:rsid w:val="00BB13CC"/>
    <w:rsid w:val="00BB18B6"/>
    <w:rsid w:val="00BB1E48"/>
    <w:rsid w:val="00BB2424"/>
    <w:rsid w:val="00BB2F9D"/>
    <w:rsid w:val="00BB44C9"/>
    <w:rsid w:val="00BB5E13"/>
    <w:rsid w:val="00BB7282"/>
    <w:rsid w:val="00BB72FF"/>
    <w:rsid w:val="00BB78D5"/>
    <w:rsid w:val="00BB7F94"/>
    <w:rsid w:val="00BC0570"/>
    <w:rsid w:val="00BC09B5"/>
    <w:rsid w:val="00BC1622"/>
    <w:rsid w:val="00BC1742"/>
    <w:rsid w:val="00BC17C8"/>
    <w:rsid w:val="00BC3E27"/>
    <w:rsid w:val="00BC4C06"/>
    <w:rsid w:val="00BC5910"/>
    <w:rsid w:val="00BC5F70"/>
    <w:rsid w:val="00BC73B6"/>
    <w:rsid w:val="00BD0223"/>
    <w:rsid w:val="00BD0271"/>
    <w:rsid w:val="00BD0803"/>
    <w:rsid w:val="00BD0C94"/>
    <w:rsid w:val="00BD0E0D"/>
    <w:rsid w:val="00BD223F"/>
    <w:rsid w:val="00BD29AD"/>
    <w:rsid w:val="00BD32B2"/>
    <w:rsid w:val="00BD3522"/>
    <w:rsid w:val="00BD3920"/>
    <w:rsid w:val="00BD4057"/>
    <w:rsid w:val="00BD5216"/>
    <w:rsid w:val="00BD5937"/>
    <w:rsid w:val="00BD5A52"/>
    <w:rsid w:val="00BD746C"/>
    <w:rsid w:val="00BE000A"/>
    <w:rsid w:val="00BE0D30"/>
    <w:rsid w:val="00BE2187"/>
    <w:rsid w:val="00BE34B6"/>
    <w:rsid w:val="00BE35D7"/>
    <w:rsid w:val="00BE4417"/>
    <w:rsid w:val="00BE4A47"/>
    <w:rsid w:val="00BE4DC9"/>
    <w:rsid w:val="00BE5306"/>
    <w:rsid w:val="00BE53AC"/>
    <w:rsid w:val="00BE67D7"/>
    <w:rsid w:val="00BE6D91"/>
    <w:rsid w:val="00BF0D38"/>
    <w:rsid w:val="00BF13AB"/>
    <w:rsid w:val="00BF1BA7"/>
    <w:rsid w:val="00BF21BD"/>
    <w:rsid w:val="00BF3A8B"/>
    <w:rsid w:val="00BF3B8C"/>
    <w:rsid w:val="00BF4A01"/>
    <w:rsid w:val="00BF4A49"/>
    <w:rsid w:val="00BF620E"/>
    <w:rsid w:val="00BF64DE"/>
    <w:rsid w:val="00BF68DE"/>
    <w:rsid w:val="00BF73E4"/>
    <w:rsid w:val="00C01D2E"/>
    <w:rsid w:val="00C01EB2"/>
    <w:rsid w:val="00C020D3"/>
    <w:rsid w:val="00C02157"/>
    <w:rsid w:val="00C02A8E"/>
    <w:rsid w:val="00C02D41"/>
    <w:rsid w:val="00C02E9F"/>
    <w:rsid w:val="00C035C9"/>
    <w:rsid w:val="00C038EA"/>
    <w:rsid w:val="00C04177"/>
    <w:rsid w:val="00C054C3"/>
    <w:rsid w:val="00C0667C"/>
    <w:rsid w:val="00C06E5D"/>
    <w:rsid w:val="00C07277"/>
    <w:rsid w:val="00C10248"/>
    <w:rsid w:val="00C102D2"/>
    <w:rsid w:val="00C10B98"/>
    <w:rsid w:val="00C117B4"/>
    <w:rsid w:val="00C11EA5"/>
    <w:rsid w:val="00C12790"/>
    <w:rsid w:val="00C12F44"/>
    <w:rsid w:val="00C13CC1"/>
    <w:rsid w:val="00C149DF"/>
    <w:rsid w:val="00C14A49"/>
    <w:rsid w:val="00C156D2"/>
    <w:rsid w:val="00C15B9D"/>
    <w:rsid w:val="00C15D80"/>
    <w:rsid w:val="00C16833"/>
    <w:rsid w:val="00C16AA4"/>
    <w:rsid w:val="00C1718E"/>
    <w:rsid w:val="00C17A9C"/>
    <w:rsid w:val="00C20526"/>
    <w:rsid w:val="00C206DA"/>
    <w:rsid w:val="00C20BF1"/>
    <w:rsid w:val="00C2187B"/>
    <w:rsid w:val="00C21993"/>
    <w:rsid w:val="00C224A5"/>
    <w:rsid w:val="00C22502"/>
    <w:rsid w:val="00C22748"/>
    <w:rsid w:val="00C22FAF"/>
    <w:rsid w:val="00C2384F"/>
    <w:rsid w:val="00C24497"/>
    <w:rsid w:val="00C2473F"/>
    <w:rsid w:val="00C2542A"/>
    <w:rsid w:val="00C2587A"/>
    <w:rsid w:val="00C267FB"/>
    <w:rsid w:val="00C27679"/>
    <w:rsid w:val="00C301CA"/>
    <w:rsid w:val="00C31922"/>
    <w:rsid w:val="00C32062"/>
    <w:rsid w:val="00C32AFA"/>
    <w:rsid w:val="00C32B77"/>
    <w:rsid w:val="00C331EF"/>
    <w:rsid w:val="00C33518"/>
    <w:rsid w:val="00C3665F"/>
    <w:rsid w:val="00C36B0C"/>
    <w:rsid w:val="00C37806"/>
    <w:rsid w:val="00C37B13"/>
    <w:rsid w:val="00C404FA"/>
    <w:rsid w:val="00C407ED"/>
    <w:rsid w:val="00C40C31"/>
    <w:rsid w:val="00C4109B"/>
    <w:rsid w:val="00C41235"/>
    <w:rsid w:val="00C42605"/>
    <w:rsid w:val="00C43408"/>
    <w:rsid w:val="00C443AD"/>
    <w:rsid w:val="00C44FDA"/>
    <w:rsid w:val="00C45812"/>
    <w:rsid w:val="00C45831"/>
    <w:rsid w:val="00C46A86"/>
    <w:rsid w:val="00C46AFA"/>
    <w:rsid w:val="00C471F3"/>
    <w:rsid w:val="00C52109"/>
    <w:rsid w:val="00C52E40"/>
    <w:rsid w:val="00C5514A"/>
    <w:rsid w:val="00C55755"/>
    <w:rsid w:val="00C55CCD"/>
    <w:rsid w:val="00C574BA"/>
    <w:rsid w:val="00C576DD"/>
    <w:rsid w:val="00C57995"/>
    <w:rsid w:val="00C6065D"/>
    <w:rsid w:val="00C60D07"/>
    <w:rsid w:val="00C61972"/>
    <w:rsid w:val="00C62CC7"/>
    <w:rsid w:val="00C63577"/>
    <w:rsid w:val="00C646F3"/>
    <w:rsid w:val="00C64706"/>
    <w:rsid w:val="00C64AAE"/>
    <w:rsid w:val="00C65E95"/>
    <w:rsid w:val="00C66293"/>
    <w:rsid w:val="00C6675F"/>
    <w:rsid w:val="00C6763B"/>
    <w:rsid w:val="00C70552"/>
    <w:rsid w:val="00C71558"/>
    <w:rsid w:val="00C718A0"/>
    <w:rsid w:val="00C7252F"/>
    <w:rsid w:val="00C72981"/>
    <w:rsid w:val="00C72C38"/>
    <w:rsid w:val="00C72EB0"/>
    <w:rsid w:val="00C75EA7"/>
    <w:rsid w:val="00C75EFA"/>
    <w:rsid w:val="00C77C86"/>
    <w:rsid w:val="00C80185"/>
    <w:rsid w:val="00C8160D"/>
    <w:rsid w:val="00C82937"/>
    <w:rsid w:val="00C84C16"/>
    <w:rsid w:val="00C8571D"/>
    <w:rsid w:val="00C86244"/>
    <w:rsid w:val="00C90109"/>
    <w:rsid w:val="00C90502"/>
    <w:rsid w:val="00C91124"/>
    <w:rsid w:val="00C918C9"/>
    <w:rsid w:val="00C919D6"/>
    <w:rsid w:val="00C91B74"/>
    <w:rsid w:val="00C91BCF"/>
    <w:rsid w:val="00C91C88"/>
    <w:rsid w:val="00C92147"/>
    <w:rsid w:val="00C923D2"/>
    <w:rsid w:val="00C9252E"/>
    <w:rsid w:val="00C932FA"/>
    <w:rsid w:val="00C93D17"/>
    <w:rsid w:val="00C94503"/>
    <w:rsid w:val="00C975D5"/>
    <w:rsid w:val="00CA03F5"/>
    <w:rsid w:val="00CA05F4"/>
    <w:rsid w:val="00CA0D64"/>
    <w:rsid w:val="00CA10A3"/>
    <w:rsid w:val="00CA127D"/>
    <w:rsid w:val="00CA13DA"/>
    <w:rsid w:val="00CA16BC"/>
    <w:rsid w:val="00CA317A"/>
    <w:rsid w:val="00CA3C5B"/>
    <w:rsid w:val="00CA5094"/>
    <w:rsid w:val="00CA6307"/>
    <w:rsid w:val="00CB07E2"/>
    <w:rsid w:val="00CB2959"/>
    <w:rsid w:val="00CB46B2"/>
    <w:rsid w:val="00CB4BBB"/>
    <w:rsid w:val="00CB7C28"/>
    <w:rsid w:val="00CC0585"/>
    <w:rsid w:val="00CC0766"/>
    <w:rsid w:val="00CC168F"/>
    <w:rsid w:val="00CC1CBC"/>
    <w:rsid w:val="00CC2DBD"/>
    <w:rsid w:val="00CC35BD"/>
    <w:rsid w:val="00CC39ED"/>
    <w:rsid w:val="00CC3A08"/>
    <w:rsid w:val="00CC3A31"/>
    <w:rsid w:val="00CC5EB2"/>
    <w:rsid w:val="00CC63CF"/>
    <w:rsid w:val="00CC65D8"/>
    <w:rsid w:val="00CC7E11"/>
    <w:rsid w:val="00CD006C"/>
    <w:rsid w:val="00CD0E69"/>
    <w:rsid w:val="00CD104D"/>
    <w:rsid w:val="00CD1F2F"/>
    <w:rsid w:val="00CD2230"/>
    <w:rsid w:val="00CD2968"/>
    <w:rsid w:val="00CD42A0"/>
    <w:rsid w:val="00CD5B33"/>
    <w:rsid w:val="00CD6888"/>
    <w:rsid w:val="00CD7185"/>
    <w:rsid w:val="00CE00C4"/>
    <w:rsid w:val="00CE11C7"/>
    <w:rsid w:val="00CE1B47"/>
    <w:rsid w:val="00CE32DE"/>
    <w:rsid w:val="00CE35CC"/>
    <w:rsid w:val="00CE4128"/>
    <w:rsid w:val="00CE49A4"/>
    <w:rsid w:val="00CE4DFB"/>
    <w:rsid w:val="00CE4E08"/>
    <w:rsid w:val="00CE6686"/>
    <w:rsid w:val="00CE7CDE"/>
    <w:rsid w:val="00CF0346"/>
    <w:rsid w:val="00CF2D6C"/>
    <w:rsid w:val="00CF2F24"/>
    <w:rsid w:val="00CF2FBA"/>
    <w:rsid w:val="00CF3238"/>
    <w:rsid w:val="00CF3A35"/>
    <w:rsid w:val="00CF4C17"/>
    <w:rsid w:val="00CF6102"/>
    <w:rsid w:val="00CF6805"/>
    <w:rsid w:val="00D000CD"/>
    <w:rsid w:val="00D006C1"/>
    <w:rsid w:val="00D00ABF"/>
    <w:rsid w:val="00D01CD0"/>
    <w:rsid w:val="00D039C8"/>
    <w:rsid w:val="00D0488E"/>
    <w:rsid w:val="00D05517"/>
    <w:rsid w:val="00D0554E"/>
    <w:rsid w:val="00D05693"/>
    <w:rsid w:val="00D0630C"/>
    <w:rsid w:val="00D07717"/>
    <w:rsid w:val="00D07A28"/>
    <w:rsid w:val="00D1037F"/>
    <w:rsid w:val="00D10A5B"/>
    <w:rsid w:val="00D11173"/>
    <w:rsid w:val="00D114A6"/>
    <w:rsid w:val="00D11C2A"/>
    <w:rsid w:val="00D11F1E"/>
    <w:rsid w:val="00D1320B"/>
    <w:rsid w:val="00D13473"/>
    <w:rsid w:val="00D14190"/>
    <w:rsid w:val="00D14A81"/>
    <w:rsid w:val="00D152B3"/>
    <w:rsid w:val="00D15BF1"/>
    <w:rsid w:val="00D15E43"/>
    <w:rsid w:val="00D161E2"/>
    <w:rsid w:val="00D16B40"/>
    <w:rsid w:val="00D1703C"/>
    <w:rsid w:val="00D17185"/>
    <w:rsid w:val="00D174DE"/>
    <w:rsid w:val="00D17B69"/>
    <w:rsid w:val="00D21506"/>
    <w:rsid w:val="00D216D2"/>
    <w:rsid w:val="00D2457D"/>
    <w:rsid w:val="00D24E51"/>
    <w:rsid w:val="00D269A1"/>
    <w:rsid w:val="00D26D13"/>
    <w:rsid w:val="00D27025"/>
    <w:rsid w:val="00D27879"/>
    <w:rsid w:val="00D27E98"/>
    <w:rsid w:val="00D304F0"/>
    <w:rsid w:val="00D30929"/>
    <w:rsid w:val="00D31ED4"/>
    <w:rsid w:val="00D32E81"/>
    <w:rsid w:val="00D334C5"/>
    <w:rsid w:val="00D33C25"/>
    <w:rsid w:val="00D33EF5"/>
    <w:rsid w:val="00D33F1E"/>
    <w:rsid w:val="00D341A2"/>
    <w:rsid w:val="00D36678"/>
    <w:rsid w:val="00D36786"/>
    <w:rsid w:val="00D36CCB"/>
    <w:rsid w:val="00D3722B"/>
    <w:rsid w:val="00D3746C"/>
    <w:rsid w:val="00D40556"/>
    <w:rsid w:val="00D408E0"/>
    <w:rsid w:val="00D41645"/>
    <w:rsid w:val="00D42007"/>
    <w:rsid w:val="00D42252"/>
    <w:rsid w:val="00D42448"/>
    <w:rsid w:val="00D4293B"/>
    <w:rsid w:val="00D43467"/>
    <w:rsid w:val="00D43C79"/>
    <w:rsid w:val="00D44B35"/>
    <w:rsid w:val="00D44D73"/>
    <w:rsid w:val="00D4508A"/>
    <w:rsid w:val="00D4658A"/>
    <w:rsid w:val="00D472C7"/>
    <w:rsid w:val="00D47B07"/>
    <w:rsid w:val="00D5171E"/>
    <w:rsid w:val="00D519D1"/>
    <w:rsid w:val="00D51A4C"/>
    <w:rsid w:val="00D52710"/>
    <w:rsid w:val="00D53561"/>
    <w:rsid w:val="00D55025"/>
    <w:rsid w:val="00D569BF"/>
    <w:rsid w:val="00D5789B"/>
    <w:rsid w:val="00D57D3F"/>
    <w:rsid w:val="00D57FC2"/>
    <w:rsid w:val="00D61909"/>
    <w:rsid w:val="00D61C62"/>
    <w:rsid w:val="00D620F6"/>
    <w:rsid w:val="00D62C61"/>
    <w:rsid w:val="00D65250"/>
    <w:rsid w:val="00D6596A"/>
    <w:rsid w:val="00D66C76"/>
    <w:rsid w:val="00D67B4E"/>
    <w:rsid w:val="00D7022B"/>
    <w:rsid w:val="00D72C11"/>
    <w:rsid w:val="00D7358D"/>
    <w:rsid w:val="00D74639"/>
    <w:rsid w:val="00D746F3"/>
    <w:rsid w:val="00D7477B"/>
    <w:rsid w:val="00D750A4"/>
    <w:rsid w:val="00D7542A"/>
    <w:rsid w:val="00D76536"/>
    <w:rsid w:val="00D76F00"/>
    <w:rsid w:val="00D76F7E"/>
    <w:rsid w:val="00D775FF"/>
    <w:rsid w:val="00D77B09"/>
    <w:rsid w:val="00D77B20"/>
    <w:rsid w:val="00D802B3"/>
    <w:rsid w:val="00D802D9"/>
    <w:rsid w:val="00D8067E"/>
    <w:rsid w:val="00D8213C"/>
    <w:rsid w:val="00D84327"/>
    <w:rsid w:val="00D84C99"/>
    <w:rsid w:val="00D855FA"/>
    <w:rsid w:val="00D86187"/>
    <w:rsid w:val="00D87D34"/>
    <w:rsid w:val="00D87FBF"/>
    <w:rsid w:val="00D90AD1"/>
    <w:rsid w:val="00D90D91"/>
    <w:rsid w:val="00D90ED5"/>
    <w:rsid w:val="00D912C1"/>
    <w:rsid w:val="00D92809"/>
    <w:rsid w:val="00D934C6"/>
    <w:rsid w:val="00D93C3A"/>
    <w:rsid w:val="00D94196"/>
    <w:rsid w:val="00D9468B"/>
    <w:rsid w:val="00D946E0"/>
    <w:rsid w:val="00D949F1"/>
    <w:rsid w:val="00D9535A"/>
    <w:rsid w:val="00D95B44"/>
    <w:rsid w:val="00D9687F"/>
    <w:rsid w:val="00D97B0A"/>
    <w:rsid w:val="00D97B48"/>
    <w:rsid w:val="00DA0D4D"/>
    <w:rsid w:val="00DA0E87"/>
    <w:rsid w:val="00DA1132"/>
    <w:rsid w:val="00DA18B7"/>
    <w:rsid w:val="00DA3B06"/>
    <w:rsid w:val="00DA408D"/>
    <w:rsid w:val="00DA4F41"/>
    <w:rsid w:val="00DA51ED"/>
    <w:rsid w:val="00DA5961"/>
    <w:rsid w:val="00DA5D9D"/>
    <w:rsid w:val="00DA7406"/>
    <w:rsid w:val="00DB006D"/>
    <w:rsid w:val="00DB09EA"/>
    <w:rsid w:val="00DB0DF0"/>
    <w:rsid w:val="00DB1065"/>
    <w:rsid w:val="00DB2C8B"/>
    <w:rsid w:val="00DB340C"/>
    <w:rsid w:val="00DB3814"/>
    <w:rsid w:val="00DB383C"/>
    <w:rsid w:val="00DB4045"/>
    <w:rsid w:val="00DB580D"/>
    <w:rsid w:val="00DB597A"/>
    <w:rsid w:val="00DB6033"/>
    <w:rsid w:val="00DB62D1"/>
    <w:rsid w:val="00DB6D83"/>
    <w:rsid w:val="00DB6F96"/>
    <w:rsid w:val="00DB7CE7"/>
    <w:rsid w:val="00DB7D35"/>
    <w:rsid w:val="00DC0165"/>
    <w:rsid w:val="00DC1266"/>
    <w:rsid w:val="00DC161D"/>
    <w:rsid w:val="00DC2290"/>
    <w:rsid w:val="00DC2328"/>
    <w:rsid w:val="00DC486A"/>
    <w:rsid w:val="00DC5235"/>
    <w:rsid w:val="00DC5FD2"/>
    <w:rsid w:val="00DC61A6"/>
    <w:rsid w:val="00DC6C2F"/>
    <w:rsid w:val="00DC7474"/>
    <w:rsid w:val="00DD07B4"/>
    <w:rsid w:val="00DD07CD"/>
    <w:rsid w:val="00DD09A6"/>
    <w:rsid w:val="00DD0DD1"/>
    <w:rsid w:val="00DD16FB"/>
    <w:rsid w:val="00DD1A17"/>
    <w:rsid w:val="00DD20FF"/>
    <w:rsid w:val="00DD4466"/>
    <w:rsid w:val="00DD453C"/>
    <w:rsid w:val="00DD4943"/>
    <w:rsid w:val="00DD4A21"/>
    <w:rsid w:val="00DD53A3"/>
    <w:rsid w:val="00DD5C06"/>
    <w:rsid w:val="00DD606F"/>
    <w:rsid w:val="00DD61CC"/>
    <w:rsid w:val="00DD7DD4"/>
    <w:rsid w:val="00DE0031"/>
    <w:rsid w:val="00DE0541"/>
    <w:rsid w:val="00DE344C"/>
    <w:rsid w:val="00DE3579"/>
    <w:rsid w:val="00DE3708"/>
    <w:rsid w:val="00DE3AE3"/>
    <w:rsid w:val="00DE3F7E"/>
    <w:rsid w:val="00DE5555"/>
    <w:rsid w:val="00DE5B64"/>
    <w:rsid w:val="00DE67B2"/>
    <w:rsid w:val="00DF0BE6"/>
    <w:rsid w:val="00DF2B5B"/>
    <w:rsid w:val="00DF3C81"/>
    <w:rsid w:val="00DF565D"/>
    <w:rsid w:val="00DF723B"/>
    <w:rsid w:val="00DF7C19"/>
    <w:rsid w:val="00E00AA6"/>
    <w:rsid w:val="00E00DCA"/>
    <w:rsid w:val="00E00F83"/>
    <w:rsid w:val="00E010F1"/>
    <w:rsid w:val="00E023C5"/>
    <w:rsid w:val="00E025B3"/>
    <w:rsid w:val="00E033F8"/>
    <w:rsid w:val="00E03D4C"/>
    <w:rsid w:val="00E0487E"/>
    <w:rsid w:val="00E062C8"/>
    <w:rsid w:val="00E06DE3"/>
    <w:rsid w:val="00E07A0D"/>
    <w:rsid w:val="00E07F3A"/>
    <w:rsid w:val="00E1112C"/>
    <w:rsid w:val="00E12EC2"/>
    <w:rsid w:val="00E14268"/>
    <w:rsid w:val="00E14771"/>
    <w:rsid w:val="00E163CC"/>
    <w:rsid w:val="00E202AB"/>
    <w:rsid w:val="00E22099"/>
    <w:rsid w:val="00E22ADE"/>
    <w:rsid w:val="00E22AF6"/>
    <w:rsid w:val="00E23345"/>
    <w:rsid w:val="00E238D4"/>
    <w:rsid w:val="00E23C25"/>
    <w:rsid w:val="00E2558C"/>
    <w:rsid w:val="00E30675"/>
    <w:rsid w:val="00E3074F"/>
    <w:rsid w:val="00E312C4"/>
    <w:rsid w:val="00E31CC4"/>
    <w:rsid w:val="00E3277F"/>
    <w:rsid w:val="00E328AA"/>
    <w:rsid w:val="00E3397C"/>
    <w:rsid w:val="00E35604"/>
    <w:rsid w:val="00E356C2"/>
    <w:rsid w:val="00E3636D"/>
    <w:rsid w:val="00E3663E"/>
    <w:rsid w:val="00E36EBA"/>
    <w:rsid w:val="00E376C4"/>
    <w:rsid w:val="00E408E2"/>
    <w:rsid w:val="00E4099A"/>
    <w:rsid w:val="00E40BB7"/>
    <w:rsid w:val="00E42C75"/>
    <w:rsid w:val="00E43789"/>
    <w:rsid w:val="00E44ECA"/>
    <w:rsid w:val="00E45732"/>
    <w:rsid w:val="00E45974"/>
    <w:rsid w:val="00E4603B"/>
    <w:rsid w:val="00E467BF"/>
    <w:rsid w:val="00E47A74"/>
    <w:rsid w:val="00E50393"/>
    <w:rsid w:val="00E51402"/>
    <w:rsid w:val="00E51BAC"/>
    <w:rsid w:val="00E5210F"/>
    <w:rsid w:val="00E52256"/>
    <w:rsid w:val="00E522DB"/>
    <w:rsid w:val="00E527D6"/>
    <w:rsid w:val="00E53CD1"/>
    <w:rsid w:val="00E5493B"/>
    <w:rsid w:val="00E54DD1"/>
    <w:rsid w:val="00E55320"/>
    <w:rsid w:val="00E558DA"/>
    <w:rsid w:val="00E562C5"/>
    <w:rsid w:val="00E563BD"/>
    <w:rsid w:val="00E57A3E"/>
    <w:rsid w:val="00E60B40"/>
    <w:rsid w:val="00E61BE8"/>
    <w:rsid w:val="00E61C15"/>
    <w:rsid w:val="00E61FEB"/>
    <w:rsid w:val="00E62E16"/>
    <w:rsid w:val="00E64129"/>
    <w:rsid w:val="00E64C3E"/>
    <w:rsid w:val="00E662FF"/>
    <w:rsid w:val="00E663BC"/>
    <w:rsid w:val="00E66EA9"/>
    <w:rsid w:val="00E670F8"/>
    <w:rsid w:val="00E6732A"/>
    <w:rsid w:val="00E67493"/>
    <w:rsid w:val="00E676B6"/>
    <w:rsid w:val="00E678EF"/>
    <w:rsid w:val="00E67F9C"/>
    <w:rsid w:val="00E70321"/>
    <w:rsid w:val="00E704BE"/>
    <w:rsid w:val="00E71AAC"/>
    <w:rsid w:val="00E7267F"/>
    <w:rsid w:val="00E72773"/>
    <w:rsid w:val="00E729C7"/>
    <w:rsid w:val="00E73518"/>
    <w:rsid w:val="00E73A46"/>
    <w:rsid w:val="00E75091"/>
    <w:rsid w:val="00E774D7"/>
    <w:rsid w:val="00E80C0C"/>
    <w:rsid w:val="00E816F1"/>
    <w:rsid w:val="00E819EB"/>
    <w:rsid w:val="00E828ED"/>
    <w:rsid w:val="00E82AE9"/>
    <w:rsid w:val="00E82FEB"/>
    <w:rsid w:val="00E83601"/>
    <w:rsid w:val="00E83E8B"/>
    <w:rsid w:val="00E84462"/>
    <w:rsid w:val="00E8449B"/>
    <w:rsid w:val="00E84758"/>
    <w:rsid w:val="00E84EC2"/>
    <w:rsid w:val="00E87110"/>
    <w:rsid w:val="00E87EAC"/>
    <w:rsid w:val="00E9013C"/>
    <w:rsid w:val="00E90E91"/>
    <w:rsid w:val="00E90F90"/>
    <w:rsid w:val="00E92FB8"/>
    <w:rsid w:val="00E93091"/>
    <w:rsid w:val="00E9324D"/>
    <w:rsid w:val="00E935CF"/>
    <w:rsid w:val="00E93747"/>
    <w:rsid w:val="00E9425A"/>
    <w:rsid w:val="00E95129"/>
    <w:rsid w:val="00E95552"/>
    <w:rsid w:val="00E96EE6"/>
    <w:rsid w:val="00E97344"/>
    <w:rsid w:val="00E97E0C"/>
    <w:rsid w:val="00E97E17"/>
    <w:rsid w:val="00EA0730"/>
    <w:rsid w:val="00EA0AC7"/>
    <w:rsid w:val="00EA0CA3"/>
    <w:rsid w:val="00EA165E"/>
    <w:rsid w:val="00EA1D2C"/>
    <w:rsid w:val="00EA221A"/>
    <w:rsid w:val="00EA22D1"/>
    <w:rsid w:val="00EA383E"/>
    <w:rsid w:val="00EA39C1"/>
    <w:rsid w:val="00EA3A14"/>
    <w:rsid w:val="00EA50C5"/>
    <w:rsid w:val="00EA57D3"/>
    <w:rsid w:val="00EA593B"/>
    <w:rsid w:val="00EA5D1F"/>
    <w:rsid w:val="00EB0A5E"/>
    <w:rsid w:val="00EB0D77"/>
    <w:rsid w:val="00EB1D18"/>
    <w:rsid w:val="00EB1D72"/>
    <w:rsid w:val="00EB32DB"/>
    <w:rsid w:val="00EB36F2"/>
    <w:rsid w:val="00EB3F15"/>
    <w:rsid w:val="00EB4AC7"/>
    <w:rsid w:val="00EB54CA"/>
    <w:rsid w:val="00EB6488"/>
    <w:rsid w:val="00EB6810"/>
    <w:rsid w:val="00EB6AB8"/>
    <w:rsid w:val="00EB6B76"/>
    <w:rsid w:val="00EC102A"/>
    <w:rsid w:val="00EC1421"/>
    <w:rsid w:val="00EC16A6"/>
    <w:rsid w:val="00EC2F0D"/>
    <w:rsid w:val="00EC38A4"/>
    <w:rsid w:val="00EC4EAA"/>
    <w:rsid w:val="00EC538B"/>
    <w:rsid w:val="00EC57B1"/>
    <w:rsid w:val="00EC5FEA"/>
    <w:rsid w:val="00EC7201"/>
    <w:rsid w:val="00EC73DE"/>
    <w:rsid w:val="00ED00D5"/>
    <w:rsid w:val="00ED17FA"/>
    <w:rsid w:val="00ED2108"/>
    <w:rsid w:val="00ED2B75"/>
    <w:rsid w:val="00ED2D7B"/>
    <w:rsid w:val="00ED3EE4"/>
    <w:rsid w:val="00ED4EF3"/>
    <w:rsid w:val="00ED5307"/>
    <w:rsid w:val="00ED62DB"/>
    <w:rsid w:val="00ED6C95"/>
    <w:rsid w:val="00EE0496"/>
    <w:rsid w:val="00EE0F9B"/>
    <w:rsid w:val="00EE148A"/>
    <w:rsid w:val="00EE1768"/>
    <w:rsid w:val="00EE2770"/>
    <w:rsid w:val="00EE489A"/>
    <w:rsid w:val="00EE492E"/>
    <w:rsid w:val="00EE4D7D"/>
    <w:rsid w:val="00EE4DEF"/>
    <w:rsid w:val="00EE4FD8"/>
    <w:rsid w:val="00EE6364"/>
    <w:rsid w:val="00EE6DD1"/>
    <w:rsid w:val="00EF0D61"/>
    <w:rsid w:val="00EF1506"/>
    <w:rsid w:val="00EF19A2"/>
    <w:rsid w:val="00EF1B27"/>
    <w:rsid w:val="00EF29B1"/>
    <w:rsid w:val="00EF2A3C"/>
    <w:rsid w:val="00EF342B"/>
    <w:rsid w:val="00EF36D0"/>
    <w:rsid w:val="00EF3946"/>
    <w:rsid w:val="00EF397C"/>
    <w:rsid w:val="00EF4E36"/>
    <w:rsid w:val="00EF5D1D"/>
    <w:rsid w:val="00EF64AE"/>
    <w:rsid w:val="00EF6DA2"/>
    <w:rsid w:val="00EF71B6"/>
    <w:rsid w:val="00EF71C3"/>
    <w:rsid w:val="00EF725A"/>
    <w:rsid w:val="00F001C6"/>
    <w:rsid w:val="00F0072E"/>
    <w:rsid w:val="00F00BA3"/>
    <w:rsid w:val="00F02130"/>
    <w:rsid w:val="00F02A27"/>
    <w:rsid w:val="00F04786"/>
    <w:rsid w:val="00F0515B"/>
    <w:rsid w:val="00F05B59"/>
    <w:rsid w:val="00F07582"/>
    <w:rsid w:val="00F106E3"/>
    <w:rsid w:val="00F11687"/>
    <w:rsid w:val="00F11D97"/>
    <w:rsid w:val="00F1216E"/>
    <w:rsid w:val="00F128D6"/>
    <w:rsid w:val="00F13161"/>
    <w:rsid w:val="00F135C2"/>
    <w:rsid w:val="00F13A68"/>
    <w:rsid w:val="00F13E33"/>
    <w:rsid w:val="00F143F9"/>
    <w:rsid w:val="00F167FF"/>
    <w:rsid w:val="00F20081"/>
    <w:rsid w:val="00F21BB4"/>
    <w:rsid w:val="00F22741"/>
    <w:rsid w:val="00F2295D"/>
    <w:rsid w:val="00F23153"/>
    <w:rsid w:val="00F23234"/>
    <w:rsid w:val="00F24376"/>
    <w:rsid w:val="00F25158"/>
    <w:rsid w:val="00F26E31"/>
    <w:rsid w:val="00F271D7"/>
    <w:rsid w:val="00F27344"/>
    <w:rsid w:val="00F304F9"/>
    <w:rsid w:val="00F307A2"/>
    <w:rsid w:val="00F321C8"/>
    <w:rsid w:val="00F32699"/>
    <w:rsid w:val="00F32A56"/>
    <w:rsid w:val="00F331A1"/>
    <w:rsid w:val="00F34C54"/>
    <w:rsid w:val="00F356B5"/>
    <w:rsid w:val="00F3647E"/>
    <w:rsid w:val="00F37674"/>
    <w:rsid w:val="00F3784E"/>
    <w:rsid w:val="00F37FDE"/>
    <w:rsid w:val="00F4201B"/>
    <w:rsid w:val="00F42071"/>
    <w:rsid w:val="00F42C1D"/>
    <w:rsid w:val="00F4467E"/>
    <w:rsid w:val="00F448B7"/>
    <w:rsid w:val="00F45AC4"/>
    <w:rsid w:val="00F4613A"/>
    <w:rsid w:val="00F462A5"/>
    <w:rsid w:val="00F46586"/>
    <w:rsid w:val="00F46A6F"/>
    <w:rsid w:val="00F477AA"/>
    <w:rsid w:val="00F4780D"/>
    <w:rsid w:val="00F511CC"/>
    <w:rsid w:val="00F52D39"/>
    <w:rsid w:val="00F53412"/>
    <w:rsid w:val="00F53CB8"/>
    <w:rsid w:val="00F5491C"/>
    <w:rsid w:val="00F54EDD"/>
    <w:rsid w:val="00F555CE"/>
    <w:rsid w:val="00F55A58"/>
    <w:rsid w:val="00F55DA5"/>
    <w:rsid w:val="00F55E0C"/>
    <w:rsid w:val="00F55E3B"/>
    <w:rsid w:val="00F56233"/>
    <w:rsid w:val="00F565E2"/>
    <w:rsid w:val="00F56BF0"/>
    <w:rsid w:val="00F570BA"/>
    <w:rsid w:val="00F57C8E"/>
    <w:rsid w:val="00F60F8B"/>
    <w:rsid w:val="00F61AA0"/>
    <w:rsid w:val="00F62212"/>
    <w:rsid w:val="00F6245D"/>
    <w:rsid w:val="00F62B5B"/>
    <w:rsid w:val="00F63093"/>
    <w:rsid w:val="00F63170"/>
    <w:rsid w:val="00F6394F"/>
    <w:rsid w:val="00F655E6"/>
    <w:rsid w:val="00F65927"/>
    <w:rsid w:val="00F6675C"/>
    <w:rsid w:val="00F6723C"/>
    <w:rsid w:val="00F702ED"/>
    <w:rsid w:val="00F71AD2"/>
    <w:rsid w:val="00F7430F"/>
    <w:rsid w:val="00F74E42"/>
    <w:rsid w:val="00F74E64"/>
    <w:rsid w:val="00F74F61"/>
    <w:rsid w:val="00F75F6C"/>
    <w:rsid w:val="00F769F5"/>
    <w:rsid w:val="00F76A0D"/>
    <w:rsid w:val="00F77D74"/>
    <w:rsid w:val="00F81D59"/>
    <w:rsid w:val="00F83B3F"/>
    <w:rsid w:val="00F8433A"/>
    <w:rsid w:val="00F8474C"/>
    <w:rsid w:val="00F84787"/>
    <w:rsid w:val="00F84E8A"/>
    <w:rsid w:val="00F8595E"/>
    <w:rsid w:val="00F86052"/>
    <w:rsid w:val="00F86D8F"/>
    <w:rsid w:val="00F86EF6"/>
    <w:rsid w:val="00F8734B"/>
    <w:rsid w:val="00F8752D"/>
    <w:rsid w:val="00F87D53"/>
    <w:rsid w:val="00F90487"/>
    <w:rsid w:val="00F919CE"/>
    <w:rsid w:val="00F92D33"/>
    <w:rsid w:val="00F931D3"/>
    <w:rsid w:val="00F9409C"/>
    <w:rsid w:val="00F9523A"/>
    <w:rsid w:val="00F977BB"/>
    <w:rsid w:val="00F97A23"/>
    <w:rsid w:val="00FA0ECC"/>
    <w:rsid w:val="00FA208E"/>
    <w:rsid w:val="00FA2FA0"/>
    <w:rsid w:val="00FA3597"/>
    <w:rsid w:val="00FA37C2"/>
    <w:rsid w:val="00FA38DD"/>
    <w:rsid w:val="00FA670F"/>
    <w:rsid w:val="00FA7017"/>
    <w:rsid w:val="00FA7710"/>
    <w:rsid w:val="00FB00D1"/>
    <w:rsid w:val="00FB03B7"/>
    <w:rsid w:val="00FB07AB"/>
    <w:rsid w:val="00FB26AC"/>
    <w:rsid w:val="00FB325E"/>
    <w:rsid w:val="00FB372F"/>
    <w:rsid w:val="00FB544B"/>
    <w:rsid w:val="00FB5E9E"/>
    <w:rsid w:val="00FB6690"/>
    <w:rsid w:val="00FB6795"/>
    <w:rsid w:val="00FB6B8C"/>
    <w:rsid w:val="00FB6FBC"/>
    <w:rsid w:val="00FB7256"/>
    <w:rsid w:val="00FC05AE"/>
    <w:rsid w:val="00FC1275"/>
    <w:rsid w:val="00FC4D87"/>
    <w:rsid w:val="00FC57D6"/>
    <w:rsid w:val="00FC6A2F"/>
    <w:rsid w:val="00FC6AE9"/>
    <w:rsid w:val="00FC7043"/>
    <w:rsid w:val="00FC73FB"/>
    <w:rsid w:val="00FD0802"/>
    <w:rsid w:val="00FD0C44"/>
    <w:rsid w:val="00FD0FD1"/>
    <w:rsid w:val="00FD17D9"/>
    <w:rsid w:val="00FD196B"/>
    <w:rsid w:val="00FD21BC"/>
    <w:rsid w:val="00FD2451"/>
    <w:rsid w:val="00FD3185"/>
    <w:rsid w:val="00FD3ECF"/>
    <w:rsid w:val="00FD41A6"/>
    <w:rsid w:val="00FD53A4"/>
    <w:rsid w:val="00FD5BAA"/>
    <w:rsid w:val="00FD6623"/>
    <w:rsid w:val="00FD68F9"/>
    <w:rsid w:val="00FD6D96"/>
    <w:rsid w:val="00FD7C8E"/>
    <w:rsid w:val="00FE1160"/>
    <w:rsid w:val="00FE19E4"/>
    <w:rsid w:val="00FE1B86"/>
    <w:rsid w:val="00FE40D4"/>
    <w:rsid w:val="00FE43C5"/>
    <w:rsid w:val="00FE46E4"/>
    <w:rsid w:val="00FE4D32"/>
    <w:rsid w:val="00FE5264"/>
    <w:rsid w:val="00FE655D"/>
    <w:rsid w:val="00FF05FE"/>
    <w:rsid w:val="00FF147D"/>
    <w:rsid w:val="00FF1677"/>
    <w:rsid w:val="00FF1C84"/>
    <w:rsid w:val="00FF1D5F"/>
    <w:rsid w:val="00FF31F0"/>
    <w:rsid w:val="00FF3A82"/>
    <w:rsid w:val="00FF46AF"/>
    <w:rsid w:val="00FF4DB1"/>
    <w:rsid w:val="00FF55AA"/>
    <w:rsid w:val="00FF5FFD"/>
    <w:rsid w:val="00FF78B9"/>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A04B0DF-B92B-43E4-8A37-7B649255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5E410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Ttulo3">
    <w:name w:val="heading 3"/>
    <w:basedOn w:val="Normal"/>
    <w:next w:val="Normal"/>
    <w:link w:val="Ttulo3Char"/>
    <w:uiPriority w:val="9"/>
    <w:semiHidden/>
    <w:unhideWhenUsed/>
    <w:qFormat/>
    <w:rsid w:val="003D7DB6"/>
    <w:pPr>
      <w:keepNext/>
      <w:keepLines/>
      <w:spacing w:before="40"/>
      <w:outlineLvl w:val="2"/>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 w:type="character" w:customStyle="1" w:styleId="Ttulo1Char">
    <w:name w:val="Título 1 Char"/>
    <w:basedOn w:val="Fontepargpadro"/>
    <w:link w:val="Ttulo1"/>
    <w:uiPriority w:val="9"/>
    <w:rsid w:val="005E410C"/>
    <w:rPr>
      <w:rFonts w:asciiTheme="majorHAnsi" w:eastAsiaTheme="majorEastAsia" w:hAnsiTheme="majorHAnsi" w:cstheme="majorBidi"/>
      <w:color w:val="365F91" w:themeColor="accent1" w:themeShade="BF"/>
      <w:sz w:val="32"/>
      <w:szCs w:val="32"/>
      <w:lang w:eastAsia="pt-BR"/>
    </w:rPr>
  </w:style>
  <w:style w:type="paragraph" w:customStyle="1" w:styleId="Textopadro">
    <w:name w:val="Texto padrão"/>
    <w:basedOn w:val="Normal"/>
    <w:rsid w:val="005E410C"/>
    <w:pPr>
      <w:overflowPunct w:val="0"/>
      <w:autoSpaceDE w:val="0"/>
      <w:autoSpaceDN w:val="0"/>
      <w:adjustRightInd w:val="0"/>
      <w:textAlignment w:val="baseline"/>
    </w:pPr>
    <w:rPr>
      <w:rFonts w:ascii="Times New Roman" w:eastAsia="Times New Roman" w:hAnsi="Times New Roman"/>
      <w:szCs w:val="20"/>
      <w:lang w:eastAsia="pt-BR"/>
    </w:rPr>
  </w:style>
  <w:style w:type="character" w:customStyle="1" w:styleId="Ttulo3Char">
    <w:name w:val="Título 3 Char"/>
    <w:basedOn w:val="Fontepargpadro"/>
    <w:link w:val="Ttulo3"/>
    <w:uiPriority w:val="9"/>
    <w:semiHidden/>
    <w:rsid w:val="003D7DB6"/>
    <w:rPr>
      <w:rFonts w:asciiTheme="majorHAnsi" w:eastAsiaTheme="majorEastAsia" w:hAnsiTheme="majorHAnsi" w:cstheme="majorBidi"/>
      <w:color w:val="243F60" w:themeColor="accent1" w:themeShade="7F"/>
      <w:sz w:val="24"/>
      <w:szCs w:val="24"/>
    </w:rPr>
  </w:style>
  <w:style w:type="character" w:styleId="Refdecomentrio">
    <w:name w:val="annotation reference"/>
    <w:basedOn w:val="Fontepargpadro"/>
    <w:uiPriority w:val="99"/>
    <w:semiHidden/>
    <w:unhideWhenUsed/>
    <w:rsid w:val="00042EDF"/>
    <w:rPr>
      <w:sz w:val="16"/>
      <w:szCs w:val="16"/>
    </w:rPr>
  </w:style>
  <w:style w:type="paragraph" w:styleId="Textodecomentrio">
    <w:name w:val="annotation text"/>
    <w:basedOn w:val="Normal"/>
    <w:link w:val="TextodecomentrioChar"/>
    <w:uiPriority w:val="99"/>
    <w:semiHidden/>
    <w:unhideWhenUsed/>
    <w:rsid w:val="00042EDF"/>
    <w:rPr>
      <w:sz w:val="20"/>
      <w:szCs w:val="20"/>
    </w:rPr>
  </w:style>
  <w:style w:type="character" w:customStyle="1" w:styleId="TextodecomentrioChar">
    <w:name w:val="Texto de comentário Char"/>
    <w:basedOn w:val="Fontepargpadro"/>
    <w:link w:val="Textodecomentrio"/>
    <w:uiPriority w:val="99"/>
    <w:semiHidden/>
    <w:rsid w:val="00042EDF"/>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042EDF"/>
    <w:rPr>
      <w:b/>
      <w:bCs/>
    </w:rPr>
  </w:style>
  <w:style w:type="character" w:customStyle="1" w:styleId="AssuntodocomentrioChar">
    <w:name w:val="Assunto do comentário Char"/>
    <w:basedOn w:val="TextodecomentrioChar"/>
    <w:link w:val="Assuntodocomentrio"/>
    <w:uiPriority w:val="99"/>
    <w:semiHidden/>
    <w:rsid w:val="00042EDF"/>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36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59393330">
      <w:bodyDiv w:val="1"/>
      <w:marLeft w:val="0"/>
      <w:marRight w:val="0"/>
      <w:marTop w:val="0"/>
      <w:marBottom w:val="0"/>
      <w:divBdr>
        <w:top w:val="none" w:sz="0" w:space="0" w:color="auto"/>
        <w:left w:val="none" w:sz="0" w:space="0" w:color="auto"/>
        <w:bottom w:val="none" w:sz="0" w:space="0" w:color="auto"/>
        <w:right w:val="none" w:sz="0" w:space="0" w:color="auto"/>
      </w:divBdr>
    </w:div>
    <w:div w:id="180826341">
      <w:bodyDiv w:val="1"/>
      <w:marLeft w:val="0"/>
      <w:marRight w:val="0"/>
      <w:marTop w:val="0"/>
      <w:marBottom w:val="0"/>
      <w:divBdr>
        <w:top w:val="none" w:sz="0" w:space="0" w:color="auto"/>
        <w:left w:val="none" w:sz="0" w:space="0" w:color="auto"/>
        <w:bottom w:val="none" w:sz="0" w:space="0" w:color="auto"/>
        <w:right w:val="none" w:sz="0" w:space="0" w:color="auto"/>
      </w:divBdr>
      <w:divsChild>
        <w:div w:id="588849741">
          <w:marLeft w:val="446"/>
          <w:marRight w:val="0"/>
          <w:marTop w:val="0"/>
          <w:marBottom w:val="0"/>
          <w:divBdr>
            <w:top w:val="none" w:sz="0" w:space="0" w:color="auto"/>
            <w:left w:val="none" w:sz="0" w:space="0" w:color="auto"/>
            <w:bottom w:val="none" w:sz="0" w:space="0" w:color="auto"/>
            <w:right w:val="none" w:sz="0" w:space="0" w:color="auto"/>
          </w:divBdr>
        </w:div>
        <w:div w:id="724987061">
          <w:marLeft w:val="446"/>
          <w:marRight w:val="0"/>
          <w:marTop w:val="0"/>
          <w:marBottom w:val="0"/>
          <w:divBdr>
            <w:top w:val="none" w:sz="0" w:space="0" w:color="auto"/>
            <w:left w:val="none" w:sz="0" w:space="0" w:color="auto"/>
            <w:bottom w:val="none" w:sz="0" w:space="0" w:color="auto"/>
            <w:right w:val="none" w:sz="0" w:space="0" w:color="auto"/>
          </w:divBdr>
        </w:div>
        <w:div w:id="882450124">
          <w:marLeft w:val="446"/>
          <w:marRight w:val="0"/>
          <w:marTop w:val="0"/>
          <w:marBottom w:val="0"/>
          <w:divBdr>
            <w:top w:val="none" w:sz="0" w:space="0" w:color="auto"/>
            <w:left w:val="none" w:sz="0" w:space="0" w:color="auto"/>
            <w:bottom w:val="none" w:sz="0" w:space="0" w:color="auto"/>
            <w:right w:val="none" w:sz="0" w:space="0" w:color="auto"/>
          </w:divBdr>
        </w:div>
        <w:div w:id="1575507699">
          <w:marLeft w:val="446"/>
          <w:marRight w:val="0"/>
          <w:marTop w:val="0"/>
          <w:marBottom w:val="0"/>
          <w:divBdr>
            <w:top w:val="none" w:sz="0" w:space="0" w:color="auto"/>
            <w:left w:val="none" w:sz="0" w:space="0" w:color="auto"/>
            <w:bottom w:val="none" w:sz="0" w:space="0" w:color="auto"/>
            <w:right w:val="none" w:sz="0" w:space="0" w:color="auto"/>
          </w:divBdr>
        </w:div>
      </w:divsChild>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11065426">
      <w:bodyDiv w:val="1"/>
      <w:marLeft w:val="0"/>
      <w:marRight w:val="0"/>
      <w:marTop w:val="0"/>
      <w:marBottom w:val="0"/>
      <w:divBdr>
        <w:top w:val="none" w:sz="0" w:space="0" w:color="auto"/>
        <w:left w:val="none" w:sz="0" w:space="0" w:color="auto"/>
        <w:bottom w:val="none" w:sz="0" w:space="0" w:color="auto"/>
        <w:right w:val="none" w:sz="0" w:space="0" w:color="auto"/>
      </w:divBdr>
    </w:div>
    <w:div w:id="32644678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34822259">
      <w:bodyDiv w:val="1"/>
      <w:marLeft w:val="0"/>
      <w:marRight w:val="0"/>
      <w:marTop w:val="0"/>
      <w:marBottom w:val="0"/>
      <w:divBdr>
        <w:top w:val="none" w:sz="0" w:space="0" w:color="auto"/>
        <w:left w:val="none" w:sz="0" w:space="0" w:color="auto"/>
        <w:bottom w:val="none" w:sz="0" w:space="0" w:color="auto"/>
        <w:right w:val="none" w:sz="0" w:space="0" w:color="auto"/>
      </w:divBdr>
    </w:div>
    <w:div w:id="831020038">
      <w:bodyDiv w:val="1"/>
      <w:marLeft w:val="0"/>
      <w:marRight w:val="0"/>
      <w:marTop w:val="0"/>
      <w:marBottom w:val="0"/>
      <w:divBdr>
        <w:top w:val="none" w:sz="0" w:space="0" w:color="auto"/>
        <w:left w:val="none" w:sz="0" w:space="0" w:color="auto"/>
        <w:bottom w:val="none" w:sz="0" w:space="0" w:color="auto"/>
        <w:right w:val="none" w:sz="0" w:space="0" w:color="auto"/>
      </w:divBdr>
      <w:divsChild>
        <w:div w:id="167716578">
          <w:marLeft w:val="446"/>
          <w:marRight w:val="0"/>
          <w:marTop w:val="0"/>
          <w:marBottom w:val="0"/>
          <w:divBdr>
            <w:top w:val="none" w:sz="0" w:space="0" w:color="auto"/>
            <w:left w:val="none" w:sz="0" w:space="0" w:color="auto"/>
            <w:bottom w:val="none" w:sz="0" w:space="0" w:color="auto"/>
            <w:right w:val="none" w:sz="0" w:space="0" w:color="auto"/>
          </w:divBdr>
        </w:div>
        <w:div w:id="1229223173">
          <w:marLeft w:val="446"/>
          <w:marRight w:val="0"/>
          <w:marTop w:val="0"/>
          <w:marBottom w:val="0"/>
          <w:divBdr>
            <w:top w:val="none" w:sz="0" w:space="0" w:color="auto"/>
            <w:left w:val="none" w:sz="0" w:space="0" w:color="auto"/>
            <w:bottom w:val="none" w:sz="0" w:space="0" w:color="auto"/>
            <w:right w:val="none" w:sz="0" w:space="0" w:color="auto"/>
          </w:divBdr>
        </w:div>
      </w:divsChild>
    </w:div>
    <w:div w:id="841552445">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53349956">
      <w:bodyDiv w:val="1"/>
      <w:marLeft w:val="0"/>
      <w:marRight w:val="0"/>
      <w:marTop w:val="0"/>
      <w:marBottom w:val="0"/>
      <w:divBdr>
        <w:top w:val="none" w:sz="0" w:space="0" w:color="auto"/>
        <w:left w:val="none" w:sz="0" w:space="0" w:color="auto"/>
        <w:bottom w:val="none" w:sz="0" w:space="0" w:color="auto"/>
        <w:right w:val="none" w:sz="0" w:space="0" w:color="auto"/>
      </w:divBdr>
    </w:div>
    <w:div w:id="861089448">
      <w:bodyDiv w:val="1"/>
      <w:marLeft w:val="0"/>
      <w:marRight w:val="0"/>
      <w:marTop w:val="0"/>
      <w:marBottom w:val="0"/>
      <w:divBdr>
        <w:top w:val="none" w:sz="0" w:space="0" w:color="auto"/>
        <w:left w:val="none" w:sz="0" w:space="0" w:color="auto"/>
        <w:bottom w:val="none" w:sz="0" w:space="0" w:color="auto"/>
        <w:right w:val="none" w:sz="0" w:space="0" w:color="auto"/>
      </w:divBdr>
    </w:div>
    <w:div w:id="865211328">
      <w:bodyDiv w:val="1"/>
      <w:marLeft w:val="0"/>
      <w:marRight w:val="0"/>
      <w:marTop w:val="0"/>
      <w:marBottom w:val="0"/>
      <w:divBdr>
        <w:top w:val="none" w:sz="0" w:space="0" w:color="auto"/>
        <w:left w:val="none" w:sz="0" w:space="0" w:color="auto"/>
        <w:bottom w:val="none" w:sz="0" w:space="0" w:color="auto"/>
        <w:right w:val="none" w:sz="0" w:space="0" w:color="auto"/>
      </w:divBdr>
    </w:div>
    <w:div w:id="94981981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117792847">
      <w:bodyDiv w:val="1"/>
      <w:marLeft w:val="0"/>
      <w:marRight w:val="0"/>
      <w:marTop w:val="0"/>
      <w:marBottom w:val="0"/>
      <w:divBdr>
        <w:top w:val="none" w:sz="0" w:space="0" w:color="auto"/>
        <w:left w:val="none" w:sz="0" w:space="0" w:color="auto"/>
        <w:bottom w:val="none" w:sz="0" w:space="0" w:color="auto"/>
        <w:right w:val="none" w:sz="0" w:space="0" w:color="auto"/>
      </w:divBdr>
    </w:div>
    <w:div w:id="1131561371">
      <w:bodyDiv w:val="1"/>
      <w:marLeft w:val="0"/>
      <w:marRight w:val="0"/>
      <w:marTop w:val="0"/>
      <w:marBottom w:val="0"/>
      <w:divBdr>
        <w:top w:val="none" w:sz="0" w:space="0" w:color="auto"/>
        <w:left w:val="none" w:sz="0" w:space="0" w:color="auto"/>
        <w:bottom w:val="none" w:sz="0" w:space="0" w:color="auto"/>
        <w:right w:val="none" w:sz="0" w:space="0" w:color="auto"/>
      </w:divBdr>
    </w:div>
    <w:div w:id="113922222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356925208">
      <w:bodyDiv w:val="1"/>
      <w:marLeft w:val="0"/>
      <w:marRight w:val="0"/>
      <w:marTop w:val="0"/>
      <w:marBottom w:val="0"/>
      <w:divBdr>
        <w:top w:val="none" w:sz="0" w:space="0" w:color="auto"/>
        <w:left w:val="none" w:sz="0" w:space="0" w:color="auto"/>
        <w:bottom w:val="none" w:sz="0" w:space="0" w:color="auto"/>
        <w:right w:val="none" w:sz="0" w:space="0" w:color="auto"/>
      </w:divBdr>
    </w:div>
    <w:div w:id="1412661217">
      <w:bodyDiv w:val="1"/>
      <w:marLeft w:val="0"/>
      <w:marRight w:val="0"/>
      <w:marTop w:val="0"/>
      <w:marBottom w:val="0"/>
      <w:divBdr>
        <w:top w:val="none" w:sz="0" w:space="0" w:color="auto"/>
        <w:left w:val="none" w:sz="0" w:space="0" w:color="auto"/>
        <w:bottom w:val="none" w:sz="0" w:space="0" w:color="auto"/>
        <w:right w:val="none" w:sz="0" w:space="0" w:color="auto"/>
      </w:divBdr>
    </w:div>
    <w:div w:id="1449081773">
      <w:bodyDiv w:val="1"/>
      <w:marLeft w:val="0"/>
      <w:marRight w:val="0"/>
      <w:marTop w:val="0"/>
      <w:marBottom w:val="0"/>
      <w:divBdr>
        <w:top w:val="none" w:sz="0" w:space="0" w:color="auto"/>
        <w:left w:val="none" w:sz="0" w:space="0" w:color="auto"/>
        <w:bottom w:val="none" w:sz="0" w:space="0" w:color="auto"/>
        <w:right w:val="none" w:sz="0" w:space="0" w:color="auto"/>
      </w:divBdr>
    </w:div>
    <w:div w:id="1582980439">
      <w:bodyDiv w:val="1"/>
      <w:marLeft w:val="0"/>
      <w:marRight w:val="0"/>
      <w:marTop w:val="0"/>
      <w:marBottom w:val="0"/>
      <w:divBdr>
        <w:top w:val="none" w:sz="0" w:space="0" w:color="auto"/>
        <w:left w:val="none" w:sz="0" w:space="0" w:color="auto"/>
        <w:bottom w:val="none" w:sz="0" w:space="0" w:color="auto"/>
        <w:right w:val="none" w:sz="0" w:space="0" w:color="auto"/>
      </w:divBdr>
    </w:div>
    <w:div w:id="1619221715">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37663796">
      <w:bodyDiv w:val="1"/>
      <w:marLeft w:val="0"/>
      <w:marRight w:val="0"/>
      <w:marTop w:val="0"/>
      <w:marBottom w:val="0"/>
      <w:divBdr>
        <w:top w:val="none" w:sz="0" w:space="0" w:color="auto"/>
        <w:left w:val="none" w:sz="0" w:space="0" w:color="auto"/>
        <w:bottom w:val="none" w:sz="0" w:space="0" w:color="auto"/>
        <w:right w:val="none" w:sz="0" w:space="0" w:color="auto"/>
      </w:divBdr>
    </w:div>
    <w:div w:id="2028435735">
      <w:bodyDiv w:val="1"/>
      <w:marLeft w:val="0"/>
      <w:marRight w:val="0"/>
      <w:marTop w:val="0"/>
      <w:marBottom w:val="0"/>
      <w:divBdr>
        <w:top w:val="none" w:sz="0" w:space="0" w:color="auto"/>
        <w:left w:val="none" w:sz="0" w:space="0" w:color="auto"/>
        <w:bottom w:val="none" w:sz="0" w:space="0" w:color="auto"/>
        <w:right w:val="none" w:sz="0" w:space="0" w:color="auto"/>
      </w:divBdr>
    </w:div>
    <w:div w:id="2083944787">
      <w:bodyDiv w:val="1"/>
      <w:marLeft w:val="0"/>
      <w:marRight w:val="0"/>
      <w:marTop w:val="0"/>
      <w:marBottom w:val="0"/>
      <w:divBdr>
        <w:top w:val="none" w:sz="0" w:space="0" w:color="auto"/>
        <w:left w:val="none" w:sz="0" w:space="0" w:color="auto"/>
        <w:bottom w:val="none" w:sz="0" w:space="0" w:color="auto"/>
        <w:right w:val="none" w:sz="0" w:space="0" w:color="auto"/>
      </w:divBdr>
    </w:div>
    <w:div w:id="2137137221">
      <w:bodyDiv w:val="1"/>
      <w:marLeft w:val="0"/>
      <w:marRight w:val="0"/>
      <w:marTop w:val="0"/>
      <w:marBottom w:val="0"/>
      <w:divBdr>
        <w:top w:val="none" w:sz="0" w:space="0" w:color="auto"/>
        <w:left w:val="none" w:sz="0" w:space="0" w:color="auto"/>
        <w:bottom w:val="none" w:sz="0" w:space="0" w:color="auto"/>
        <w:right w:val="none" w:sz="0" w:space="0" w:color="auto"/>
      </w:divBdr>
      <w:divsChild>
        <w:div w:id="97468212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C65A-EBE8-4B14-AEE3-A618BACA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4404</Words>
  <Characters>23787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José Mendes da Silva</cp:lastModifiedBy>
  <cp:revision>8</cp:revision>
  <cp:lastPrinted>2018-05-16T12:05:00Z</cp:lastPrinted>
  <dcterms:created xsi:type="dcterms:W3CDTF">2020-12-09T20:52:00Z</dcterms:created>
  <dcterms:modified xsi:type="dcterms:W3CDTF">2020-12-09T21:03:00Z</dcterms:modified>
</cp:coreProperties>
</file>