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4133C1F0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</w:t>
      </w:r>
      <w:r w:rsidR="003C1C6F">
        <w:rPr>
          <w:rFonts w:ascii="Times New Roman" w:hAnsi="Times New Roman" w:cs="Times New Roman"/>
          <w:b/>
          <w:sz w:val="22"/>
          <w:szCs w:val="22"/>
        </w:rPr>
        <w:t>10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6ABCC004" w14:textId="77777777" w:rsidR="00603370" w:rsidRDefault="0060337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53B01EF" w:rsidR="00D65EE0" w:rsidRPr="00AF567B" w:rsidRDefault="00E00FD0" w:rsidP="003C1C6F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31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 w:rsidR="00633C3B">
              <w:rPr>
                <w:rFonts w:ascii="Times New Roman" w:eastAsia="MS Mincho" w:hAnsi="Times New Roman" w:cs="Times New Roman"/>
                <w:sz w:val="22"/>
                <w:szCs w:val="22"/>
              </w:rPr>
              <w:t>outubro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1171BD5" w:rsidR="00D65EE0" w:rsidRPr="00AF567B" w:rsidRDefault="00585455" w:rsidP="0058545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2C266E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7F5166" w:rsidRPr="00AF567B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2E489011" w14:textId="7028267E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3C2319C7" w:rsidR="007F5166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7F5166" w:rsidRPr="00AF567B" w14:paraId="6B9C44E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D80206" w14:textId="77777777" w:rsidR="007F5166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0D261F8" w14:textId="717F57B5" w:rsidR="007F5166" w:rsidRPr="00AF567B" w:rsidRDefault="007F5166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12052D01" w14:textId="3D54A66D" w:rsidR="007F5166" w:rsidRPr="00AF567B" w:rsidRDefault="007F5166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  <w:bookmarkStart w:id="0" w:name="_GoBack"/>
            <w:bookmarkEnd w:id="0"/>
          </w:p>
        </w:tc>
      </w:tr>
      <w:tr w:rsidR="007F5166" w:rsidRPr="00AF567B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0C7298F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12280845" w14:textId="2362E65E" w:rsidR="007F5166" w:rsidRPr="00AF567B" w:rsidRDefault="007F5166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F5166" w:rsidRPr="00AF567B" w14:paraId="13142472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C934B43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9BAFDDD" w14:textId="164BA017" w:rsidR="007F5166" w:rsidRPr="005A75AC" w:rsidRDefault="002C266E" w:rsidP="007F5166">
            <w:pPr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2C266E"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75A9EDC9" w14:textId="2AF8050E" w:rsidR="007F5166" w:rsidRPr="005A75AC" w:rsidRDefault="002C266E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yellow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627CAA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27CAA" w:rsidRDefault="00627CAA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29DCDBE9" w14:textId="1981C032" w:rsidR="00627CAA" w:rsidRPr="00AF567B" w:rsidRDefault="00627CAA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627CAA" w:rsidRPr="00AF567B" w:rsidRDefault="00627CAA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627CAA" w:rsidRPr="00AF567B" w14:paraId="34659F8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41A10C1" w14:textId="77777777" w:rsidR="00627CAA" w:rsidRDefault="00627CAA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18AF0" w14:textId="2FAA965F" w:rsidR="00627CAA" w:rsidRPr="000E3D44" w:rsidRDefault="00627CAA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E3D44"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413BF653" w14:textId="10044C04" w:rsidR="00627CAA" w:rsidRPr="000E3D44" w:rsidRDefault="00627CAA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0E3D44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5E701993" w14:textId="013D398F" w:rsidR="00096558" w:rsidRPr="00AF567B" w:rsidRDefault="00633C3B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40018ECC" w:rsidR="00753D8C" w:rsidRPr="00AF567B" w:rsidRDefault="00C95F8D" w:rsidP="00C6671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3C1C6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4627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80AA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82038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C0E7E">
              <w:rPr>
                <w:rFonts w:ascii="Times New Roman" w:hAnsi="Times New Roman" w:cs="Times New Roman"/>
                <w:sz w:val="22"/>
                <w:szCs w:val="22"/>
              </w:rPr>
              <w:t>participantes</w:t>
            </w:r>
            <w:r w:rsidR="00633C3B">
              <w:rPr>
                <w:rFonts w:ascii="Times New Roman" w:hAnsi="Times New Roman" w:cs="Times New Roman"/>
                <w:sz w:val="22"/>
                <w:szCs w:val="22"/>
              </w:rPr>
              <w:t xml:space="preserve"> acima nominados.</w:t>
            </w:r>
            <w:r w:rsidR="00D05B61" w:rsidRPr="00D05B6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CE1002" w:rsidRPr="00AF567B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365ADE" w:rsidRDefault="0010338E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0A1125AC" w:rsidR="00CE1002" w:rsidRPr="006D0ED4" w:rsidRDefault="00C04F4D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633C3B" w:rsidRPr="00AF567B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Default="00633C3B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03F2661F" w:rsidR="00633C3B" w:rsidRPr="000D01C9" w:rsidRDefault="00C04F4D" w:rsidP="000D01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coordenador relata sua participação no VII Seminário Legislativo de Arquitetura e Urbanismo realizado em Brasília/DF </w:t>
            </w:r>
            <w:r w:rsidR="00C61144">
              <w:rPr>
                <w:rFonts w:ascii="Times New Roman" w:hAnsi="Times New Roman" w:cs="Times New Roman"/>
                <w:sz w:val="22"/>
                <w:szCs w:val="22"/>
              </w:rPr>
              <w:t>em 30 de outubro de 2019 e realiza</w:t>
            </w:r>
            <w:r w:rsidR="008177D9">
              <w:rPr>
                <w:rFonts w:ascii="Times New Roman" w:hAnsi="Times New Roman" w:cs="Times New Roman"/>
                <w:sz w:val="22"/>
                <w:szCs w:val="22"/>
              </w:rPr>
              <w:t>ndo</w:t>
            </w:r>
            <w:r w:rsidR="00C61144">
              <w:rPr>
                <w:rFonts w:ascii="Times New Roman" w:hAnsi="Times New Roman" w:cs="Times New Roman"/>
                <w:sz w:val="22"/>
                <w:szCs w:val="22"/>
              </w:rPr>
              <w:t xml:space="preserve"> uma análise crítica do evento.</w:t>
            </w:r>
          </w:p>
        </w:tc>
      </w:tr>
    </w:tbl>
    <w:p w14:paraId="24399BCC" w14:textId="77777777" w:rsidR="0062650B" w:rsidRDefault="0062650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AF567B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B5C1B" w:rsidRPr="00AF567B" w14:paraId="7B0E4D36" w14:textId="77777777" w:rsidTr="00DB5C1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01E07F" w14:textId="0FEF3D75" w:rsidR="00DB5C1B" w:rsidRPr="00DB5C1B" w:rsidRDefault="00DB5C1B" w:rsidP="00DB5C1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Retirados de pauta os itens “4.2 Reunião Remota” e “4.4 2º Encontro Nacional das CEP/UF”.</w:t>
            </w:r>
          </w:p>
        </w:tc>
      </w:tr>
      <w:tr w:rsidR="00EC5DCD" w:rsidRPr="00AF567B" w14:paraId="7A2B89A9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52824E3A" w:rsidR="00EC5DCD" w:rsidRPr="00C72181" w:rsidRDefault="00955474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Planos Diretores</w:t>
            </w:r>
          </w:p>
        </w:tc>
      </w:tr>
      <w:tr w:rsidR="0006144D" w:rsidRPr="00AF567B" w14:paraId="7CD53764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06144D" w:rsidRPr="00AF567B" w:rsidRDefault="0006144D" w:rsidP="0006144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260615E2" w:rsidR="0006144D" w:rsidRPr="00AF567B" w:rsidRDefault="00955474" w:rsidP="0006144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DB5C1B" w:rsidRPr="00AF567B" w14:paraId="7D5B40B8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56808E" w14:textId="181BFB10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8E90F1" w14:textId="30E81FAC" w:rsidR="00DB5C1B" w:rsidRP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Clicksíndicos</w:t>
            </w:r>
            <w:proofErr w:type="spellEnd"/>
          </w:p>
        </w:tc>
      </w:tr>
      <w:tr w:rsidR="00DB5C1B" w:rsidRPr="00AF567B" w14:paraId="0A18CA36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DC8A40" w14:textId="047B46E8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09A35" w14:textId="43BF1CBE" w:rsid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B5C1B" w:rsidRPr="00AF567B" w14:paraId="1DFD6D36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7AABDC" w14:textId="085BE2F3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1FD363" w14:textId="35309B4F" w:rsidR="00DB5C1B" w:rsidRP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Processo 1496/2019</w:t>
            </w:r>
          </w:p>
        </w:tc>
      </w:tr>
      <w:tr w:rsidR="00DB5C1B" w:rsidRPr="00AF567B" w14:paraId="6ECB4780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C12A" w14:textId="481E49FF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06910" w14:textId="45C87078" w:rsid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B5C1B" w:rsidRPr="00AF567B" w14:paraId="4DF82673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F1697C" w14:textId="4D09A94B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8A113" w14:textId="7456F1B6" w:rsidR="00DB5C1B" w:rsidRP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Antecipação de reunião</w:t>
            </w:r>
          </w:p>
        </w:tc>
      </w:tr>
      <w:tr w:rsidR="00DB5C1B" w:rsidRPr="00AF567B" w14:paraId="712C552F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03E5C" w14:textId="06B088C0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51D92" w14:textId="358F85CF" w:rsid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B5C1B" w:rsidRPr="00AF567B" w14:paraId="75A5239B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CD68A" w14:textId="0DB9C9F0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F4EF7" w14:textId="3EF4B9DF" w:rsidR="00DB5C1B" w:rsidRP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Suspensão de registros</w:t>
            </w:r>
          </w:p>
        </w:tc>
      </w:tr>
      <w:tr w:rsidR="00DB5C1B" w:rsidRPr="00AF567B" w14:paraId="78282FDF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C9AB5" w14:textId="2B84AACB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7F03C" w14:textId="5E0D2459" w:rsid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B5C1B" w:rsidRPr="00AF567B" w14:paraId="4B6FCCD1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409DF7" w14:textId="1B9906D7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8F22F" w14:textId="3E84B2C2" w:rsidR="00DB5C1B" w:rsidRP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Interrupção de registros</w:t>
            </w:r>
            <w:r w:rsidR="00C6671D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– Setembro 2019</w:t>
            </w:r>
          </w:p>
        </w:tc>
      </w:tr>
      <w:tr w:rsidR="00DB5C1B" w:rsidRPr="00AF567B" w14:paraId="7AC8987B" w14:textId="77777777" w:rsidTr="00D54EB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9E904C" w14:textId="58A81875" w:rsidR="00DB5C1B" w:rsidRPr="00AF567B" w:rsidRDefault="00DB5C1B" w:rsidP="00DB5C1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12A820" w14:textId="3938557B" w:rsidR="00DB5C1B" w:rsidRDefault="00DB5C1B" w:rsidP="00DB5C1B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86" w:type="dxa"/>
        <w:tblInd w:w="-35" w:type="dxa"/>
        <w:tblLook w:val="04A0" w:firstRow="1" w:lastRow="0" w:firstColumn="1" w:lastColumn="0" w:noHBand="0" w:noVBand="1"/>
      </w:tblPr>
      <w:tblGrid>
        <w:gridCol w:w="20"/>
        <w:gridCol w:w="10"/>
        <w:gridCol w:w="1976"/>
        <w:gridCol w:w="9"/>
        <w:gridCol w:w="51"/>
        <w:gridCol w:w="7320"/>
      </w:tblGrid>
      <w:tr w:rsidR="0029196A" w:rsidRPr="00AF567B" w14:paraId="090E54AF" w14:textId="77777777" w:rsidTr="00603370">
        <w:trPr>
          <w:gridBefore w:val="1"/>
          <w:wBefore w:w="20" w:type="dxa"/>
        </w:trPr>
        <w:tc>
          <w:tcPr>
            <w:tcW w:w="93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D05B61" w:rsidRPr="00AF567B" w14:paraId="4A315924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54D714E0" w:rsidR="00D05B61" w:rsidRPr="00D05B61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587B9FE3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5E47">
              <w:rPr>
                <w:rFonts w:ascii="Times New Roman" w:hAnsi="Times New Roman"/>
                <w:b/>
                <w:sz w:val="22"/>
                <w:szCs w:val="22"/>
              </w:rPr>
              <w:t>Salário Mínimo Profissional</w:t>
            </w:r>
          </w:p>
        </w:tc>
      </w:tr>
      <w:tr w:rsidR="00D05B61" w:rsidRPr="00AF567B" w14:paraId="73D20CF8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19B19B2A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05B61" w:rsidRPr="00AF567B" w14:paraId="7CAE0994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4D9A499D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5A4112" w:rsidRPr="00AF567B" w14:paraId="30345F2F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385E4" w14:textId="509A8178" w:rsidR="00C22C94" w:rsidRPr="00AF567B" w:rsidRDefault="004774CF" w:rsidP="002513F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apresenta documento que será assinado pelo presidente Tiago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 w:rsidR="00B3787B">
              <w:rPr>
                <w:rFonts w:ascii="Times New Roman" w:hAnsi="Times New Roman" w:cs="Times New Roman"/>
                <w:sz w:val="22"/>
                <w:szCs w:val="22"/>
              </w:rPr>
              <w:t xml:space="preserve">, em conjunto com o CREA/RS, o SAERGS e o SENGE/RS,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parabenizando a prefeitura de Carlos Barbosa/RS por cumprir o salário mínimo profissional do arquiteto e urbanista. Ainda, apresenta denúncias sobre o tema referente ao Hospital de Clínicas de Porto Alegre e à plataforma CATHO. Questiona aos membros da comissão o tratamento que pode ser dado a elas.</w:t>
            </w:r>
          </w:p>
        </w:tc>
      </w:tr>
      <w:tr w:rsidR="00633C3B" w:rsidRPr="00AF567B" w14:paraId="5A3116DA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7148FF39" w:rsidR="00633C3B" w:rsidRPr="00AF567B" w:rsidRDefault="00633C3B" w:rsidP="00633C3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0F280327" w:rsidR="00633C3B" w:rsidRPr="00AF567B" w:rsidRDefault="00115069" w:rsidP="008B50C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Decide-se pela emissão de carta institucional ao Hospital de Clínicas de Porto Alegre por servidor designado pelo presidente Tiago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sugerindo-se a chefia de gabinete.</w:t>
            </w:r>
            <w:r w:rsidR="00B851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50C4">
              <w:rPr>
                <w:rFonts w:ascii="Times New Roman" w:hAnsi="Times New Roman" w:cs="Times New Roman"/>
                <w:sz w:val="22"/>
                <w:szCs w:val="22"/>
              </w:rPr>
              <w:t xml:space="preserve">Ainda, realizar consulta junto ao SENGE/RS para verificar o </w:t>
            </w:r>
            <w:r w:rsidR="008B50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respeito ao salário-mínimo profissional dos engenheiros do respectivo hospital. </w:t>
            </w:r>
            <w:r w:rsidR="00B85169">
              <w:rPr>
                <w:rFonts w:ascii="Times New Roman" w:hAnsi="Times New Roman" w:cs="Times New Roman"/>
                <w:sz w:val="22"/>
                <w:szCs w:val="22"/>
              </w:rPr>
              <w:t>Quanto à CATHO, enviar memorando ao presidente solicitando que a empresa informe ao CAU/RS as propostas de emprego para arquitetos e urbanistas</w:t>
            </w:r>
            <w:r w:rsidR="008B50C4">
              <w:rPr>
                <w:rFonts w:ascii="Times New Roman" w:hAnsi="Times New Roman" w:cs="Times New Roman"/>
                <w:sz w:val="22"/>
                <w:szCs w:val="22"/>
              </w:rPr>
              <w:t xml:space="preserve"> inseridas no </w:t>
            </w:r>
            <w:r w:rsidR="008B50C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site </w:t>
            </w:r>
            <w:r w:rsidR="00B85169">
              <w:rPr>
                <w:rFonts w:ascii="Times New Roman" w:hAnsi="Times New Roman" w:cs="Times New Roman"/>
                <w:sz w:val="22"/>
                <w:szCs w:val="22"/>
              </w:rPr>
              <w:t>com os respectivos proponentes.</w:t>
            </w:r>
          </w:p>
        </w:tc>
      </w:tr>
      <w:tr w:rsidR="00633C3B" w:rsidRPr="00AF567B" w14:paraId="139DA008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633C3B" w:rsidRPr="00AF567B" w:rsidRDefault="00633C3B" w:rsidP="00633C3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270C2150" w:rsidR="00633C3B" w:rsidRPr="00AF567B" w:rsidRDefault="008B50C4" w:rsidP="00633C3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D05B61" w:rsidRPr="00AF567B" w14:paraId="2592703B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4F45EF" w14:textId="5AE5253B" w:rsidR="00D05B61" w:rsidRPr="00AF567B" w:rsidRDefault="009349C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3A9C7F" w14:textId="5F8D689F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5E47">
              <w:rPr>
                <w:rFonts w:ascii="Times New Roman" w:hAnsi="Times New Roman"/>
                <w:b/>
                <w:sz w:val="22"/>
                <w:szCs w:val="22"/>
              </w:rPr>
              <w:t>Processos de fiscalização</w:t>
            </w:r>
          </w:p>
        </w:tc>
      </w:tr>
      <w:tr w:rsidR="00D05B61" w:rsidRPr="00AF567B" w14:paraId="7B811F7E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F1C12" w14:textId="05FB4459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4D0F4" w14:textId="4EF392F9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05B61" w:rsidRPr="00AF567B" w14:paraId="1CEEE86F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1CB9D" w14:textId="1379AB01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1D3109" w14:textId="715A33EB" w:rsidR="00D05B61" w:rsidRPr="00AF567B" w:rsidRDefault="00D05B61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05B61" w:rsidRPr="00AF567B" w14:paraId="46502F30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16348" w14:textId="3DA20055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974AD" w14:textId="3CCCA015" w:rsidR="00242A0A" w:rsidRPr="00242A0A" w:rsidRDefault="00242A0A" w:rsidP="00242A0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assinados documentos referentes aos seguintes processos:</w:t>
            </w:r>
          </w:p>
          <w:p w14:paraId="39FEEFE5" w14:textId="5989864F" w:rsidR="00242A0A" w:rsidRDefault="00242A0A" w:rsidP="00242A0A">
            <w:pPr>
              <w:pStyle w:val="PargrafodaLista"/>
              <w:numPr>
                <w:ilvl w:val="0"/>
                <w:numId w:val="39"/>
              </w:numPr>
              <w:tabs>
                <w:tab w:val="left" w:pos="484"/>
                <w:tab w:val="left" w:pos="2249"/>
              </w:tabs>
              <w:ind w:left="184" w:hanging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 administrativo nº 10000073378/2018</w:t>
            </w:r>
          </w:p>
          <w:p w14:paraId="092CED3E" w14:textId="0BF257E0" w:rsidR="00242A0A" w:rsidRDefault="00242A0A" w:rsidP="00242A0A">
            <w:pPr>
              <w:pStyle w:val="PargrafodaLista"/>
              <w:numPr>
                <w:ilvl w:val="0"/>
                <w:numId w:val="39"/>
              </w:numPr>
              <w:tabs>
                <w:tab w:val="left" w:pos="484"/>
                <w:tab w:val="left" w:pos="2249"/>
              </w:tabs>
              <w:ind w:left="184" w:hanging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 administrativo nº 10000082335/2019</w:t>
            </w:r>
          </w:p>
          <w:p w14:paraId="66B57B6A" w14:textId="6B21D150" w:rsidR="00242A0A" w:rsidRDefault="00242A0A" w:rsidP="00242A0A">
            <w:pPr>
              <w:pStyle w:val="PargrafodaLista"/>
              <w:numPr>
                <w:ilvl w:val="0"/>
                <w:numId w:val="39"/>
              </w:numPr>
              <w:tabs>
                <w:tab w:val="left" w:pos="484"/>
                <w:tab w:val="left" w:pos="2249"/>
              </w:tabs>
              <w:ind w:left="184" w:hanging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 administrativo nº 10000082338/2019</w:t>
            </w:r>
          </w:p>
          <w:p w14:paraId="1F17F77D" w14:textId="0B67D8F6" w:rsidR="00242A0A" w:rsidRDefault="00242A0A" w:rsidP="00242A0A">
            <w:pPr>
              <w:pStyle w:val="PargrafodaLista"/>
              <w:numPr>
                <w:ilvl w:val="0"/>
                <w:numId w:val="39"/>
              </w:numPr>
              <w:tabs>
                <w:tab w:val="left" w:pos="484"/>
                <w:tab w:val="left" w:pos="2249"/>
              </w:tabs>
              <w:ind w:left="184" w:hanging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 administrativo nº 10000086543/2019</w:t>
            </w:r>
          </w:p>
          <w:p w14:paraId="232D31BB" w14:textId="77777777" w:rsidR="00242A0A" w:rsidRDefault="00242A0A" w:rsidP="00242A0A">
            <w:pPr>
              <w:pStyle w:val="PargrafodaLista"/>
              <w:numPr>
                <w:ilvl w:val="0"/>
                <w:numId w:val="39"/>
              </w:numPr>
              <w:tabs>
                <w:tab w:val="left" w:pos="484"/>
                <w:tab w:val="left" w:pos="2249"/>
              </w:tabs>
              <w:ind w:left="184" w:hanging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 administrativo nº 10000087803/2019</w:t>
            </w:r>
          </w:p>
          <w:p w14:paraId="696CB067" w14:textId="77777777" w:rsidR="00413400" w:rsidRDefault="00413400" w:rsidP="0041340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Ainda, os seguintes documentos:</w:t>
            </w:r>
          </w:p>
          <w:p w14:paraId="1CE6D5B6" w14:textId="77777777" w:rsidR="00413400" w:rsidRDefault="00413400" w:rsidP="00413400">
            <w:pPr>
              <w:pStyle w:val="PargrafodaLista"/>
              <w:numPr>
                <w:ilvl w:val="0"/>
                <w:numId w:val="40"/>
              </w:numPr>
              <w:tabs>
                <w:tab w:val="left" w:pos="484"/>
                <w:tab w:val="left" w:pos="2249"/>
              </w:tabs>
              <w:ind w:left="184" w:hanging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Ofício GT 055/2019 – Processo nº 1000054308/2019</w:t>
            </w:r>
          </w:p>
          <w:p w14:paraId="5EC1DE45" w14:textId="77777777" w:rsidR="00413400" w:rsidRDefault="00413400" w:rsidP="00413400">
            <w:pPr>
              <w:pStyle w:val="PargrafodaLista"/>
              <w:numPr>
                <w:ilvl w:val="0"/>
                <w:numId w:val="40"/>
              </w:numPr>
              <w:tabs>
                <w:tab w:val="left" w:pos="484"/>
                <w:tab w:val="left" w:pos="2249"/>
              </w:tabs>
              <w:ind w:left="184" w:hanging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Ofício GT 056/2019 – Processo nº 1000061937/2018</w:t>
            </w:r>
          </w:p>
          <w:p w14:paraId="4A3AA170" w14:textId="364500B8" w:rsidR="00413400" w:rsidRPr="00413400" w:rsidRDefault="00413400" w:rsidP="00413400">
            <w:pPr>
              <w:pStyle w:val="PargrafodaLista"/>
              <w:numPr>
                <w:ilvl w:val="0"/>
                <w:numId w:val="40"/>
              </w:numPr>
              <w:tabs>
                <w:tab w:val="left" w:pos="484"/>
                <w:tab w:val="left" w:pos="2249"/>
              </w:tabs>
              <w:ind w:left="184" w:hanging="1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Ofício GT 057/2019 – Processo nº 1000061726/2018</w:t>
            </w:r>
          </w:p>
        </w:tc>
      </w:tr>
      <w:tr w:rsidR="00D05B61" w:rsidRPr="00AF567B" w14:paraId="75183FB8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BF309D" w14:textId="4E78E092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8C988" w14:textId="60E498F4" w:rsidR="00D05B61" w:rsidRPr="00AF567B" w:rsidRDefault="00242A0A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Providenciar trâmites no SICCAU.</w:t>
            </w:r>
          </w:p>
        </w:tc>
      </w:tr>
      <w:tr w:rsidR="00D05B61" w:rsidRPr="00AF567B" w14:paraId="04006CA8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3ECCFA" w14:textId="3DA205C0" w:rsidR="00D05B61" w:rsidRPr="00AF567B" w:rsidRDefault="00D05B61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4A7893" w14:textId="03951D44" w:rsidR="00D05B61" w:rsidRPr="00AF567B" w:rsidRDefault="00242A0A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E0548" w:rsidRPr="00AF567B" w14:paraId="5BBE45F3" w14:textId="77777777" w:rsidTr="00603370">
        <w:trPr>
          <w:gridBefore w:val="1"/>
          <w:wBefore w:w="20" w:type="dxa"/>
        </w:trPr>
        <w:tc>
          <w:tcPr>
            <w:tcW w:w="9366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1E0548" w:rsidRPr="00AF567B" w:rsidRDefault="001E0548" w:rsidP="00A92E5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32" w:rsidRPr="00AF567B" w14:paraId="2A84EC10" w14:textId="77777777" w:rsidTr="00603370">
        <w:trPr>
          <w:gridBefore w:val="1"/>
          <w:wBefore w:w="20" w:type="dxa"/>
        </w:trPr>
        <w:tc>
          <w:tcPr>
            <w:tcW w:w="93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574332" w:rsidRPr="0029196A" w:rsidRDefault="00574332" w:rsidP="0057433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2F27" w:rsidRPr="00AF567B" w14:paraId="6E4A44C7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8A2F27" w:rsidRPr="001318A3" w:rsidRDefault="008A2F27" w:rsidP="008A2F2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21E42069" w:rsidR="008A2F27" w:rsidRPr="001318A3" w:rsidRDefault="00070913" w:rsidP="008A2F27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Planos Diretores</w:t>
            </w:r>
          </w:p>
        </w:tc>
      </w:tr>
      <w:tr w:rsidR="001E0548" w:rsidRPr="00AF567B" w14:paraId="6E59E9E6" w14:textId="77777777" w:rsidTr="00603370">
        <w:trPr>
          <w:gridBefore w:val="1"/>
          <w:wBefore w:w="20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7138B202" w:rsidR="001E0548" w:rsidRPr="00AF567B" w:rsidRDefault="00E42C72" w:rsidP="001E05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1E0548" w:rsidRPr="00AF567B" w14:paraId="035C21FE" w14:textId="77777777" w:rsidTr="00603370">
        <w:trPr>
          <w:gridBefore w:val="1"/>
          <w:wBefore w:w="20" w:type="dxa"/>
          <w:trHeight w:val="145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1E0548" w:rsidRPr="00AF567B" w:rsidRDefault="001E0548" w:rsidP="001E054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36262A7C" w:rsidR="001E0548" w:rsidRPr="00AF567B" w:rsidRDefault="00E42C72" w:rsidP="001E0548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FD123F" w:rsidRPr="00AF567B" w14:paraId="28E59C9A" w14:textId="77777777" w:rsidTr="00603370">
        <w:trPr>
          <w:gridBefore w:val="1"/>
          <w:wBefore w:w="20" w:type="dxa"/>
          <w:trHeight w:val="132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16C286CA" w:rsidR="00367969" w:rsidRPr="004C58E1" w:rsidRDefault="00445FB4" w:rsidP="009B5C24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coordenador apresenta o tema, tratando sobre a necessidade de responsáveis técnicos na elaboração dos planos diretores.</w:t>
            </w:r>
          </w:p>
        </w:tc>
      </w:tr>
      <w:tr w:rsidR="00FD123F" w:rsidRPr="00AF567B" w14:paraId="110229C0" w14:textId="77777777" w:rsidTr="00603370">
        <w:trPr>
          <w:gridBefore w:val="1"/>
          <w:wBefore w:w="20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C4660E9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50209925" w:rsidR="00FD123F" w:rsidRPr="00B8263D" w:rsidRDefault="00445FB4" w:rsidP="00FD123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 documento sobre o assunto em conjunto com o gerente jurídico Alexandre Noal.</w:t>
            </w:r>
          </w:p>
        </w:tc>
      </w:tr>
      <w:tr w:rsidR="00AE05F7" w:rsidRPr="00AF567B" w14:paraId="09A75729" w14:textId="77777777" w:rsidTr="00603370">
        <w:trPr>
          <w:gridBefore w:val="1"/>
          <w:wBefore w:w="20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AE05F7" w:rsidRPr="00AF567B" w:rsidRDefault="00AE05F7" w:rsidP="00AE05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0DA004EC" w:rsidR="00AE05F7" w:rsidRPr="00AF567B" w:rsidRDefault="00445FB4" w:rsidP="00AE05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3F5E09" w:rsidRPr="001318A3" w14:paraId="4F80B9F0" w14:textId="77777777" w:rsidTr="00603370">
        <w:trPr>
          <w:gridBefore w:val="2"/>
          <w:wBefore w:w="3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3F5E09" w:rsidRPr="001318A3" w:rsidRDefault="003F5E09" w:rsidP="003F5E0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2C14208B" w:rsidR="003F5E09" w:rsidRPr="0058302E" w:rsidRDefault="002056A5" w:rsidP="003F5E09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Clicksíndicos</w:t>
            </w:r>
            <w:proofErr w:type="spellEnd"/>
          </w:p>
        </w:tc>
      </w:tr>
      <w:tr w:rsidR="002056A5" w:rsidRPr="00AF567B" w14:paraId="2462A7AE" w14:textId="77777777" w:rsidTr="00603370">
        <w:trPr>
          <w:gridBefore w:val="2"/>
          <w:wBefore w:w="3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4D75B468" w:rsidR="002056A5" w:rsidRPr="00AF567B" w:rsidRDefault="002056A5" w:rsidP="00205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2056A5" w:rsidRPr="00AF567B" w14:paraId="299218A6" w14:textId="77777777" w:rsidTr="00603370">
        <w:trPr>
          <w:gridBefore w:val="2"/>
          <w:wBefore w:w="3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3796DD96" w:rsidR="002056A5" w:rsidRPr="00AF567B" w:rsidRDefault="002056A5" w:rsidP="002056A5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22C94" w:rsidRPr="004C58E1" w14:paraId="131D09BA" w14:textId="77777777" w:rsidTr="00603370">
        <w:trPr>
          <w:gridBefore w:val="2"/>
          <w:wBefore w:w="30" w:type="dxa"/>
          <w:trHeight w:val="132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7D86B2FA" w:rsidR="00C22C94" w:rsidRPr="004C58E1" w:rsidRDefault="00CB76D7" w:rsidP="00C22C94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assessoria informa que enviará aos conselheiros a apresentação elaborada para</w:t>
            </w:r>
            <w:r w:rsidR="00F20520">
              <w:rPr>
                <w:rFonts w:ascii="Times New Roman" w:hAnsi="Times New Roman" w:cs="Times New Roman"/>
                <w:sz w:val="22"/>
                <w:szCs w:val="22"/>
              </w:rPr>
              <w:t xml:space="preserve"> participação 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evento do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Clicksíndicos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22C94" w:rsidRPr="00B8263D" w14:paraId="754BAD3A" w14:textId="77777777" w:rsidTr="00603370">
        <w:trPr>
          <w:gridBefore w:val="2"/>
          <w:wBefore w:w="30" w:type="dxa"/>
          <w:trHeight w:val="116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56D1DDD4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11BE4C17" w:rsidR="00C22C94" w:rsidRPr="00B8263D" w:rsidRDefault="00CB76D7" w:rsidP="00C22C9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apresentação aos membros da comissão.</w:t>
            </w:r>
          </w:p>
        </w:tc>
      </w:tr>
      <w:tr w:rsidR="00C22C94" w:rsidRPr="00AF567B" w14:paraId="2644A58C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C22C94" w:rsidRPr="00AF567B" w:rsidRDefault="00C22C94" w:rsidP="00C22C9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4C79D35D" w:rsidR="00C22C94" w:rsidRPr="00AF567B" w:rsidRDefault="00CB76D7" w:rsidP="00C22C9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BF4F0C" w:rsidRPr="00AF567B" w14:paraId="176AD0B9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C236F" w14:textId="64ECEACC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8636A" w14:textId="01BB2165" w:rsidR="00BF4F0C" w:rsidRPr="00AF567B" w:rsidRDefault="002056A5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Processo 1496/2019</w:t>
            </w:r>
          </w:p>
        </w:tc>
      </w:tr>
      <w:tr w:rsidR="002056A5" w:rsidRPr="00AF567B" w14:paraId="408D29DD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65E053" w14:textId="0CF394E5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B95C2" w14:textId="699965C2" w:rsidR="002056A5" w:rsidRPr="00AF567B" w:rsidRDefault="002056A5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2056A5" w:rsidRPr="00AF567B" w14:paraId="700212B0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6F0D6" w14:textId="77A3C631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1E52E" w14:textId="3CE1B751" w:rsidR="002056A5" w:rsidRPr="00AF567B" w:rsidRDefault="002056A5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332C99" w:rsidRPr="00AF567B" w14:paraId="22E4D45F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1F79A" w14:textId="60F73E0F" w:rsidR="00332C99" w:rsidRPr="00AF567B" w:rsidRDefault="00332C99" w:rsidP="00332C9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498C0" w14:textId="215CD471" w:rsidR="00CE076A" w:rsidRPr="00AF567B" w:rsidRDefault="00CB76D7" w:rsidP="006126E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 assinada a Deliberação CEP-CAU/RS nº </w:t>
            </w:r>
            <w:r w:rsidR="00473FA0">
              <w:rPr>
                <w:rFonts w:ascii="Times New Roman" w:hAnsi="Times New Roman" w:cs="Times New Roman"/>
                <w:sz w:val="22"/>
                <w:szCs w:val="22"/>
              </w:rPr>
              <w:t>069/2019.</w:t>
            </w:r>
          </w:p>
        </w:tc>
      </w:tr>
      <w:tr w:rsidR="00CB76D7" w:rsidRPr="00AF567B" w14:paraId="781B3501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23053" w14:textId="145D8FA1" w:rsidR="00CB76D7" w:rsidRPr="00AF567B" w:rsidRDefault="00CB76D7" w:rsidP="00CB76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4BB1E" w14:textId="6D1EBD71" w:rsidR="00CB76D7" w:rsidRPr="00AF567B" w:rsidRDefault="00CB76D7" w:rsidP="00CB76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Submeter ao Plenário para aprovação.</w:t>
            </w:r>
          </w:p>
        </w:tc>
      </w:tr>
      <w:tr w:rsidR="00CB76D7" w:rsidRPr="00AF567B" w14:paraId="5B4B7F47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0FC06" w14:textId="1D43481F" w:rsidR="00CB76D7" w:rsidRPr="00AF567B" w:rsidRDefault="00CB76D7" w:rsidP="00CB76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12F2D" w14:textId="4F567842" w:rsidR="00CB76D7" w:rsidRPr="00AF567B" w:rsidRDefault="00CB76D7" w:rsidP="00CB76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BF4F0C" w:rsidRPr="00AF567B" w14:paraId="26FD2679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70B541" w14:textId="2F91A3F1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623ED" w14:textId="074A8B96" w:rsidR="00BF4F0C" w:rsidRPr="00AF567B" w:rsidRDefault="002056A5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Antecipação de reunião</w:t>
            </w:r>
          </w:p>
        </w:tc>
      </w:tr>
      <w:tr w:rsidR="002056A5" w:rsidRPr="00AF567B" w14:paraId="5B63610B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5A6EE6" w14:textId="28326A6C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D466B" w14:textId="0A6CC588" w:rsidR="002056A5" w:rsidRPr="00AF567B" w:rsidRDefault="002056A5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2056A5" w:rsidRPr="00AF567B" w14:paraId="438CBEA0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EC4629" w14:textId="3129751F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C6A09" w14:textId="09E2AAC2" w:rsidR="002056A5" w:rsidRPr="00AF567B" w:rsidRDefault="002056A5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F4F0C" w:rsidRPr="00AF567B" w14:paraId="30E7352B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22AE8C" w14:textId="1E7EEF78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F2766" w14:textId="47E7E57E" w:rsidR="00BF4F0C" w:rsidRPr="00AF567B" w:rsidRDefault="00FD0AF2" w:rsidP="00FD0AF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assinado o Memorando CEP-CAU/RS nº 034/2019 solicitando a antecipação da reunião de 28 de novembro para 25 de novembro em razão do deslocamento dos conselheiros para a realização de Reunião Plenária em Pelotas em 29 de novembro.</w:t>
            </w:r>
          </w:p>
        </w:tc>
      </w:tr>
      <w:tr w:rsidR="00BF4F0C" w:rsidRPr="00AF567B" w14:paraId="3C23ACC5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E4F459" w14:textId="06B593D5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EAF9B" w14:textId="486110ED" w:rsidR="00BF4F0C" w:rsidRPr="00AF567B" w:rsidRDefault="00FD0AF2" w:rsidP="00C22C9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à presidência.</w:t>
            </w:r>
          </w:p>
        </w:tc>
      </w:tr>
      <w:tr w:rsidR="00BF4F0C" w:rsidRPr="00AF567B" w14:paraId="2701A3A3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A7C9B3" w14:textId="7EF4FF8F" w:rsidR="00BF4F0C" w:rsidRPr="00AF567B" w:rsidRDefault="00BF4F0C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F1C43A" w14:textId="4ED32312" w:rsidR="00BF4F0C" w:rsidRPr="00AF567B" w:rsidRDefault="00FD0AF2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56276" w:rsidRPr="00AF567B" w14:paraId="327A0E31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60361" w14:textId="12EFC57B" w:rsidR="00156276" w:rsidRPr="00AF567B" w:rsidRDefault="00156276" w:rsidP="00BF4F0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CC7390" w14:textId="7A0174B5" w:rsidR="00156276" w:rsidRPr="00484ABC" w:rsidRDefault="002056A5" w:rsidP="00BF4F0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Suspensão de registros</w:t>
            </w:r>
          </w:p>
        </w:tc>
      </w:tr>
      <w:tr w:rsidR="002056A5" w:rsidRPr="00AF567B" w14:paraId="0E164FAE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5150A9" w14:textId="79F403BB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054E8" w14:textId="3BE26A59" w:rsidR="002056A5" w:rsidRPr="00AF567B" w:rsidRDefault="002056A5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2056A5" w:rsidRPr="00AF567B" w14:paraId="3AB5F5DA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9AE2B" w14:textId="21402455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EB7360" w14:textId="78169B64" w:rsidR="002056A5" w:rsidRPr="00AF567B" w:rsidRDefault="002056A5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156276" w:rsidRPr="00AF567B" w14:paraId="41B38058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678B23" w14:textId="34BE8D0C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C0027" w14:textId="77777777" w:rsidR="00156276" w:rsidRDefault="00C6671D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assinados os seguintes documentos:</w:t>
            </w:r>
          </w:p>
          <w:p w14:paraId="33274093" w14:textId="77777777" w:rsidR="00C6671D" w:rsidRDefault="00C6671D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063/2019 – Protocolo 917085</w:t>
            </w:r>
          </w:p>
          <w:p w14:paraId="5598D4FF" w14:textId="77777777" w:rsidR="00C6671D" w:rsidRDefault="00C6671D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064/2019 – Protocolo 818349</w:t>
            </w:r>
          </w:p>
          <w:p w14:paraId="22D26D8C" w14:textId="77777777" w:rsidR="00C6671D" w:rsidRDefault="00C6671D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065/2019 – Protocolo 844621</w:t>
            </w:r>
          </w:p>
          <w:p w14:paraId="34EEF21E" w14:textId="77777777" w:rsidR="00C6671D" w:rsidRDefault="00C6671D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066/2019 – Protocolo 873537</w:t>
            </w:r>
          </w:p>
          <w:p w14:paraId="5F94DC4A" w14:textId="77777777" w:rsidR="00C6671D" w:rsidRDefault="00C6671D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067/2019 – Protocolo 876439</w:t>
            </w:r>
          </w:p>
          <w:p w14:paraId="0851B5AE" w14:textId="640CAAE8" w:rsidR="00C6671D" w:rsidRPr="00C6671D" w:rsidRDefault="00C6671D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068/2019 – Protocolo 888143</w:t>
            </w:r>
          </w:p>
        </w:tc>
      </w:tr>
      <w:tr w:rsidR="00156276" w:rsidRPr="00AF567B" w14:paraId="39413D9B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584474" w14:textId="6CD3EACE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46CD5C" w14:textId="6F8085A2" w:rsidR="00156276" w:rsidRPr="00AF567B" w:rsidRDefault="00CB76D7" w:rsidP="00CB76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Submeter</w:t>
            </w:r>
            <w:r w:rsidR="00C6671D">
              <w:rPr>
                <w:rFonts w:ascii="Times New Roman" w:hAnsi="Times New Roman" w:cs="Times New Roman"/>
                <w:sz w:val="22"/>
                <w:szCs w:val="22"/>
              </w:rPr>
              <w:t xml:space="preserve"> ao Plenário para aprovação.</w:t>
            </w:r>
          </w:p>
        </w:tc>
      </w:tr>
      <w:tr w:rsidR="00156276" w:rsidRPr="00AF567B" w14:paraId="0AB7CC41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DC2E6" w14:textId="65EEA2A3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ACF84" w14:textId="4380AC3C" w:rsidR="00156276" w:rsidRPr="00AF567B" w:rsidRDefault="00C6671D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156276" w:rsidRPr="00AF567B" w14:paraId="45CD2141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03F50D" w14:textId="7E6E7F74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DCB9B6" w14:textId="6FF44FAF" w:rsidR="00156276" w:rsidRPr="00AF567B" w:rsidRDefault="002056A5" w:rsidP="0015627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1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Interrupção de registros</w:t>
            </w:r>
            <w:r w:rsidR="00C6671D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– Setembro 2019</w:t>
            </w:r>
          </w:p>
        </w:tc>
      </w:tr>
      <w:tr w:rsidR="002056A5" w:rsidRPr="00AF567B" w14:paraId="591E1B87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D7FE03" w14:textId="32C4509A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8ABA8" w14:textId="08486497" w:rsidR="002056A5" w:rsidRPr="00AF567B" w:rsidRDefault="002056A5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2056A5" w:rsidRPr="00AF567B" w14:paraId="67159C30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EC3E5F" w14:textId="3054EE80" w:rsidR="002056A5" w:rsidRPr="00AF567B" w:rsidRDefault="002056A5" w:rsidP="002056A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1B47A" w14:textId="5C47AE53" w:rsidR="002056A5" w:rsidRPr="00AF567B" w:rsidRDefault="002056A5" w:rsidP="002056A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156276" w:rsidRPr="00AF567B" w14:paraId="527E8EC9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557B7D" w14:textId="454E7413" w:rsidR="00156276" w:rsidRPr="00AF567B" w:rsidRDefault="00156276" w:rsidP="0015627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F14D2" w14:textId="4B1CED3C" w:rsidR="00156276" w:rsidRPr="00AF567B" w:rsidRDefault="00C6671D" w:rsidP="00D5433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assinada a Deliberação CEP-CAU/RS nº 058/2019</w:t>
            </w:r>
          </w:p>
        </w:tc>
      </w:tr>
      <w:tr w:rsidR="00CB76D7" w:rsidRPr="00AF567B" w14:paraId="48D8CB3B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029A27" w14:textId="6DC7D2FE" w:rsidR="00CB76D7" w:rsidRPr="00AF567B" w:rsidRDefault="00CB76D7" w:rsidP="00CB76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E0959F" w14:textId="21595F34" w:rsidR="00CB76D7" w:rsidRPr="00AF567B" w:rsidRDefault="00CB76D7" w:rsidP="00CB76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Submeter ao Plenário para aprovação.</w:t>
            </w:r>
          </w:p>
        </w:tc>
      </w:tr>
      <w:tr w:rsidR="00CB76D7" w:rsidRPr="00AF567B" w14:paraId="3C037907" w14:textId="77777777" w:rsidTr="00603370">
        <w:trPr>
          <w:gridBefore w:val="2"/>
          <w:wBefore w:w="3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1FA265" w14:textId="25F64F2A" w:rsidR="00CB76D7" w:rsidRPr="00AF567B" w:rsidRDefault="00CB76D7" w:rsidP="00CB76D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5F70D" w14:textId="0991CDAD" w:rsidR="00CB76D7" w:rsidRPr="00AF567B" w:rsidRDefault="00CB76D7" w:rsidP="00CB76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633C3B" w:rsidRPr="00AF567B" w14:paraId="673ACE2E" w14:textId="77777777" w:rsidTr="00603370">
        <w:trPr>
          <w:gridBefore w:val="2"/>
          <w:wBefore w:w="30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9C38C6" w14:textId="77777777" w:rsidR="00633C3B" w:rsidRPr="00AF567B" w:rsidRDefault="00633C3B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2FB" w:rsidRPr="00AF567B" w14:paraId="4D9C9850" w14:textId="77777777" w:rsidTr="00603370">
        <w:trPr>
          <w:trHeight w:val="225"/>
        </w:trPr>
        <w:tc>
          <w:tcPr>
            <w:tcW w:w="9386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6620D" w14:textId="77777777" w:rsidR="00FA12FB" w:rsidRPr="00AF567B" w:rsidRDefault="00FA12FB" w:rsidP="00386EB0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A12FB" w:rsidRPr="00B6275D" w14:paraId="4F422CF1" w14:textId="77777777" w:rsidTr="00603370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C1E31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6EEB36" w14:textId="28B4EF4D" w:rsidR="00FA12FB" w:rsidRPr="00BF7CBF" w:rsidRDefault="00BF7CBF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Reunião Remota</w:t>
            </w:r>
          </w:p>
        </w:tc>
      </w:tr>
      <w:tr w:rsidR="00FA12FB" w:rsidRPr="006D6B04" w14:paraId="6276B5C6" w14:textId="77777777" w:rsidTr="00603370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C2E77A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370991" w14:textId="404D2128" w:rsidR="00FA12FB" w:rsidRPr="006D6B04" w:rsidRDefault="00BF7CBF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FA12FB" w:rsidRPr="00CD45BC" w14:paraId="6F092A75" w14:textId="77777777" w:rsidTr="00603370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84C4F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47BAB" w14:textId="227DCDD7" w:rsidR="00FA12FB" w:rsidRPr="002313A4" w:rsidRDefault="002313A4" w:rsidP="00386EB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13A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2º Encontro Nacional das CEP/UF</w:t>
            </w:r>
          </w:p>
        </w:tc>
      </w:tr>
      <w:tr w:rsidR="00FA12FB" w14:paraId="36193C34" w14:textId="77777777" w:rsidTr="00603370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EB474" w14:textId="77777777" w:rsidR="00FA12FB" w:rsidRPr="00AF567B" w:rsidRDefault="00FA12FB" w:rsidP="00386EB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4D99FC" w14:textId="65953BB5" w:rsidR="00FA12FB" w:rsidRDefault="002313A4" w:rsidP="00386EB0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FA12FB" w14:paraId="042AA16E" w14:textId="77777777" w:rsidTr="00603370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51CFE" w14:textId="7FF398BB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160780" w14:textId="19BE263B" w:rsidR="00FA12FB" w:rsidRPr="00566606" w:rsidRDefault="002313A4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Salário-mínimo profissional</w:t>
            </w:r>
          </w:p>
        </w:tc>
      </w:tr>
      <w:tr w:rsidR="00FA12FB" w14:paraId="3A3126E3" w14:textId="77777777" w:rsidTr="00603370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D43CDA" w14:textId="45579676" w:rsidR="00FA12FB" w:rsidRPr="00AF567B" w:rsidRDefault="00FA12FB" w:rsidP="00FA12F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2F35D5" w14:textId="29208E49" w:rsidR="00FA12FB" w:rsidRDefault="002313A4" w:rsidP="00FA12FB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66606" w14:paraId="35F6A62A" w14:textId="77777777" w:rsidTr="00603370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B9DD73" w14:textId="2E57BA2A" w:rsidR="00566606" w:rsidRPr="00AF567B" w:rsidRDefault="00566606" w:rsidP="005666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717086" w14:textId="1AFA84BA" w:rsidR="00566606" w:rsidRPr="00566606" w:rsidRDefault="002313A4" w:rsidP="0056660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Processos de fiscalização</w:t>
            </w:r>
          </w:p>
        </w:tc>
      </w:tr>
      <w:tr w:rsidR="00566606" w14:paraId="20D19866" w14:textId="77777777" w:rsidTr="00603370">
        <w:trPr>
          <w:trHeight w:val="239"/>
        </w:trPr>
        <w:tc>
          <w:tcPr>
            <w:tcW w:w="206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1D00BA" w14:textId="768D9CA5" w:rsidR="00566606" w:rsidRPr="00AF567B" w:rsidRDefault="00566606" w:rsidP="0056660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B1D1FC" w14:textId="60FF3FD7" w:rsidR="00566606" w:rsidRDefault="002313A4" w:rsidP="0056660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</w:tbl>
    <w:p w14:paraId="3ED3B9B4" w14:textId="77777777" w:rsidR="009777C2" w:rsidRDefault="009777C2" w:rsidP="00603370">
      <w:pPr>
        <w:tabs>
          <w:tab w:val="left" w:pos="5670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777C2" w:rsidRPr="005F129E" w14:paraId="4599BAF5" w14:textId="77777777" w:rsidTr="00123E3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C8291" w14:textId="48CE2DA6" w:rsidR="009777C2" w:rsidRPr="005F129E" w:rsidRDefault="009777C2" w:rsidP="009777C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Aprovação da 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súmula da 310</w:t>
            </w: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9777C2" w:rsidRPr="005F129E" w14:paraId="43C1310D" w14:textId="77777777" w:rsidTr="00123E3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A63161" w14:textId="77777777" w:rsidR="009777C2" w:rsidRPr="005F129E" w:rsidRDefault="009777C2" w:rsidP="00123E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14:paraId="65839F41" w14:textId="77777777" w:rsidR="009777C2" w:rsidRPr="005F129E" w:rsidRDefault="009777C2" w:rsidP="009777C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5F129E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51DEDEA0" w14:textId="77777777" w:rsidR="009777C2" w:rsidRPr="005F129E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6E0F8AD2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D2C7D0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14:paraId="654D8D4D" w14:textId="77777777" w:rsidR="00603370" w:rsidRPr="005F129E" w:rsidRDefault="00603370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14:paraId="146DF2EC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90CF66A" w14:textId="06D354BA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61562090" w14:textId="41D5EFE4" w:rsidR="009777C2" w:rsidRPr="004E65FB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9777C2" w:rsidRPr="005F129E" w14:paraId="4DD0731D" w14:textId="77777777" w:rsidTr="009777C2">
        <w:trPr>
          <w:trHeight w:val="1479"/>
        </w:trPr>
        <w:tc>
          <w:tcPr>
            <w:tcW w:w="4655" w:type="dxa"/>
            <w:shd w:val="clear" w:color="auto" w:fill="auto"/>
          </w:tcPr>
          <w:p w14:paraId="768A482A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1FF7410" w14:textId="0431DC7F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30144695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14:paraId="14E48185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49986C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691731" w14:textId="2270688D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14:paraId="79AB6FDD" w14:textId="458B63DF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Técnica</w:t>
            </w:r>
          </w:p>
          <w:p w14:paraId="40EF72E9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1837C6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5208CAE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14:paraId="2CC1E2AD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  <w:p w14:paraId="2521DD2B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F2E77B1" w14:textId="77777777" w:rsidR="009777C2" w:rsidRPr="00006941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shd w:val="clear" w:color="auto" w:fill="auto"/>
          </w:tcPr>
          <w:p w14:paraId="54B27633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6D6582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8DC040B" w14:textId="6B40F538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3B93EF57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14:paraId="3551B22D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2D2C76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20F629D" w14:textId="2361852E" w:rsidR="009777C2" w:rsidRPr="002B19B4" w:rsidRDefault="009777C2" w:rsidP="009777C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</w:p>
          <w:p w14:paraId="33470045" w14:textId="70C4E73B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 Jurídico</w:t>
            </w:r>
          </w:p>
          <w:p w14:paraId="45E22BBC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0B4AEE1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EA5B092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573D224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45D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 </w:t>
            </w:r>
          </w:p>
          <w:p w14:paraId="375187B8" w14:textId="77777777" w:rsidR="009777C2" w:rsidRPr="00D445DA" w:rsidRDefault="009777C2" w:rsidP="009777C2">
            <w:pPr>
              <w:tabs>
                <w:tab w:val="left" w:pos="1312"/>
                <w:tab w:val="center" w:pos="2292"/>
              </w:tabs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B87FE1D" w14:textId="77777777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03370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0337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9F062E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25837"/>
    <w:multiLevelType w:val="hybridMultilevel"/>
    <w:tmpl w:val="203E6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777B01D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7F0D65BA"/>
    <w:multiLevelType w:val="hybridMultilevel"/>
    <w:tmpl w:val="B1FED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27"/>
  </w:num>
  <w:num w:numId="4">
    <w:abstractNumId w:val="17"/>
  </w:num>
  <w:num w:numId="5">
    <w:abstractNumId w:val="8"/>
  </w:num>
  <w:num w:numId="6">
    <w:abstractNumId w:val="18"/>
  </w:num>
  <w:num w:numId="7">
    <w:abstractNumId w:val="19"/>
  </w:num>
  <w:num w:numId="8">
    <w:abstractNumId w:val="38"/>
  </w:num>
  <w:num w:numId="9">
    <w:abstractNumId w:val="1"/>
  </w:num>
  <w:num w:numId="10">
    <w:abstractNumId w:val="4"/>
  </w:num>
  <w:num w:numId="11">
    <w:abstractNumId w:val="12"/>
  </w:num>
  <w:num w:numId="12">
    <w:abstractNumId w:val="35"/>
  </w:num>
  <w:num w:numId="13">
    <w:abstractNumId w:val="5"/>
  </w:num>
  <w:num w:numId="14">
    <w:abstractNumId w:val="21"/>
  </w:num>
  <w:num w:numId="15">
    <w:abstractNumId w:val="29"/>
  </w:num>
  <w:num w:numId="16">
    <w:abstractNumId w:val="10"/>
  </w:num>
  <w:num w:numId="17">
    <w:abstractNumId w:val="36"/>
  </w:num>
  <w:num w:numId="18">
    <w:abstractNumId w:val="26"/>
  </w:num>
  <w:num w:numId="19">
    <w:abstractNumId w:val="13"/>
  </w:num>
  <w:num w:numId="20">
    <w:abstractNumId w:val="23"/>
  </w:num>
  <w:num w:numId="21">
    <w:abstractNumId w:val="31"/>
  </w:num>
  <w:num w:numId="22">
    <w:abstractNumId w:val="24"/>
  </w:num>
  <w:num w:numId="23">
    <w:abstractNumId w:val="6"/>
  </w:num>
  <w:num w:numId="24">
    <w:abstractNumId w:val="20"/>
  </w:num>
  <w:num w:numId="25">
    <w:abstractNumId w:val="22"/>
  </w:num>
  <w:num w:numId="26">
    <w:abstractNumId w:val="7"/>
  </w:num>
  <w:num w:numId="27">
    <w:abstractNumId w:val="15"/>
  </w:num>
  <w:num w:numId="28">
    <w:abstractNumId w:val="37"/>
  </w:num>
  <w:num w:numId="29">
    <w:abstractNumId w:val="9"/>
  </w:num>
  <w:num w:numId="30">
    <w:abstractNumId w:val="11"/>
  </w:num>
  <w:num w:numId="31">
    <w:abstractNumId w:val="3"/>
  </w:num>
  <w:num w:numId="32">
    <w:abstractNumId w:val="16"/>
  </w:num>
  <w:num w:numId="33">
    <w:abstractNumId w:val="0"/>
  </w:num>
  <w:num w:numId="34">
    <w:abstractNumId w:val="30"/>
  </w:num>
  <w:num w:numId="35">
    <w:abstractNumId w:val="34"/>
  </w:num>
  <w:num w:numId="36">
    <w:abstractNumId w:val="28"/>
  </w:num>
  <w:num w:numId="37">
    <w:abstractNumId w:val="14"/>
  </w:num>
  <w:num w:numId="38">
    <w:abstractNumId w:val="33"/>
  </w:num>
  <w:num w:numId="39">
    <w:abstractNumId w:val="25"/>
  </w:num>
  <w:num w:numId="40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702E2"/>
    <w:rsid w:val="00070913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25C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4CA7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8C6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085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5FB4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090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F7A"/>
    <w:rsid w:val="00502648"/>
    <w:rsid w:val="00502A8D"/>
    <w:rsid w:val="00502B96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370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7D9"/>
    <w:rsid w:val="00817B5D"/>
    <w:rsid w:val="00820381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464C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68D"/>
    <w:rsid w:val="00AC6780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B19"/>
    <w:rsid w:val="00BF746C"/>
    <w:rsid w:val="00BF77A5"/>
    <w:rsid w:val="00BF78E0"/>
    <w:rsid w:val="00BF7925"/>
    <w:rsid w:val="00BF7CBF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5801"/>
    <w:rsid w:val="00C659A4"/>
    <w:rsid w:val="00C65CBB"/>
    <w:rsid w:val="00C65F2E"/>
    <w:rsid w:val="00C6671D"/>
    <w:rsid w:val="00C67217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76A"/>
    <w:rsid w:val="00CE0A1F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E7DAE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C72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5E0D"/>
    <w:rsid w:val="00E8640C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2FB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05A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6F5D-3BAD-4AAD-84DE-1713F05B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4</Pages>
  <Words>925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512</cp:revision>
  <cp:lastPrinted>2019-06-06T15:26:00Z</cp:lastPrinted>
  <dcterms:created xsi:type="dcterms:W3CDTF">2019-07-19T11:39:00Z</dcterms:created>
  <dcterms:modified xsi:type="dcterms:W3CDTF">2019-11-14T11:58:00Z</dcterms:modified>
</cp:coreProperties>
</file>